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06" w:rsidRDefault="00423706" w:rsidP="00423706">
      <w:pPr>
        <w:jc w:val="center"/>
        <w:rPr>
          <w:rFonts w:ascii="Times New Roman" w:hAnsi="Times New Roman"/>
          <w:b/>
          <w:color w:val="000000"/>
          <w:sz w:val="28"/>
          <w:szCs w:val="28"/>
        </w:rPr>
      </w:pPr>
      <w:bookmarkStart w:id="0" w:name="OLE_LINK5"/>
    </w:p>
    <w:p w:rsidR="006F6856" w:rsidRDefault="006F6856" w:rsidP="00423706">
      <w:pPr>
        <w:jc w:val="center"/>
        <w:rPr>
          <w:rFonts w:ascii="Times New Roman" w:hAnsi="Times New Roman"/>
          <w:b/>
          <w:color w:val="000000"/>
          <w:sz w:val="28"/>
          <w:szCs w:val="28"/>
        </w:rPr>
      </w:pPr>
    </w:p>
    <w:p w:rsidR="006F6856" w:rsidRDefault="006F6856" w:rsidP="00423706">
      <w:pPr>
        <w:jc w:val="center"/>
        <w:rPr>
          <w:rFonts w:ascii="Times New Roman" w:hAnsi="Times New Roman"/>
          <w:b/>
          <w:color w:val="000000"/>
          <w:sz w:val="28"/>
          <w:szCs w:val="28"/>
        </w:rPr>
      </w:pPr>
    </w:p>
    <w:p w:rsidR="006F6856" w:rsidRPr="00783BB1" w:rsidRDefault="006F6856" w:rsidP="006F6856">
      <w:pPr>
        <w:jc w:val="center"/>
        <w:outlineLvl w:val="0"/>
        <w:rPr>
          <w:rFonts w:ascii="Times New Roman" w:hAnsi="Times New Roman"/>
          <w:sz w:val="28"/>
          <w:szCs w:val="28"/>
        </w:rPr>
      </w:pPr>
      <w:r w:rsidRPr="00783BB1">
        <w:rPr>
          <w:rFonts w:ascii="Times New Roman" w:hAnsi="Times New Roman"/>
          <w:sz w:val="22"/>
          <w:szCs w:val="22"/>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51pt" o:ole="">
            <v:imagedata r:id="rId9" o:title=""/>
          </v:shape>
          <o:OLEObject Type="Embed" ProgID="Photoshop.Image.6" ShapeID="_x0000_i1025" DrawAspect="Content" ObjectID="_1672560093" r:id="rId10"/>
        </w:object>
      </w:r>
    </w:p>
    <w:p w:rsidR="006F6856" w:rsidRPr="00783BB1" w:rsidRDefault="006F6856" w:rsidP="006F6856">
      <w:pPr>
        <w:jc w:val="center"/>
        <w:outlineLvl w:val="0"/>
        <w:rPr>
          <w:rFonts w:ascii="Times New Roman" w:hAnsi="Times New Roman"/>
          <w:sz w:val="32"/>
          <w:szCs w:val="32"/>
        </w:rPr>
      </w:pPr>
      <w:r w:rsidRPr="00783BB1">
        <w:rPr>
          <w:rFonts w:ascii="Times New Roman" w:hAnsi="Times New Roman"/>
          <w:sz w:val="32"/>
          <w:szCs w:val="32"/>
        </w:rPr>
        <w:t>АДМИНИСТРАЦИЯ СЕЛЬСКОГО ПОСЕЛЕНИЯ</w:t>
      </w:r>
    </w:p>
    <w:p w:rsidR="006F6856" w:rsidRPr="00783BB1" w:rsidRDefault="006F6856" w:rsidP="006F6856">
      <w:pPr>
        <w:jc w:val="center"/>
        <w:outlineLvl w:val="0"/>
        <w:rPr>
          <w:rFonts w:ascii="Times New Roman" w:hAnsi="Times New Roman"/>
          <w:sz w:val="32"/>
          <w:szCs w:val="32"/>
        </w:rPr>
      </w:pPr>
      <w:r w:rsidRPr="00783BB1">
        <w:rPr>
          <w:rFonts w:ascii="Times New Roman" w:hAnsi="Times New Roman"/>
          <w:sz w:val="32"/>
          <w:szCs w:val="32"/>
        </w:rPr>
        <w:t>ТИХВИНСКИЙ СЕЛЬСОВЕТ</w:t>
      </w:r>
    </w:p>
    <w:p w:rsidR="006F6856" w:rsidRPr="00783BB1" w:rsidRDefault="006F6856" w:rsidP="006F6856">
      <w:pPr>
        <w:jc w:val="center"/>
        <w:outlineLvl w:val="0"/>
        <w:rPr>
          <w:rFonts w:ascii="Times New Roman" w:hAnsi="Times New Roman"/>
          <w:sz w:val="32"/>
          <w:szCs w:val="32"/>
        </w:rPr>
      </w:pPr>
      <w:r w:rsidRPr="00783BB1">
        <w:rPr>
          <w:rFonts w:ascii="Times New Roman" w:hAnsi="Times New Roman"/>
          <w:sz w:val="32"/>
          <w:szCs w:val="32"/>
        </w:rPr>
        <w:t xml:space="preserve"> ДОБРИНСКОГО МУНИЦИПАЛЬНОГО РАЙОНА </w:t>
      </w:r>
    </w:p>
    <w:p w:rsidR="006F6856" w:rsidRPr="00783BB1" w:rsidRDefault="006F6856" w:rsidP="006F6856">
      <w:pPr>
        <w:jc w:val="center"/>
        <w:outlineLvl w:val="0"/>
        <w:rPr>
          <w:rFonts w:ascii="Times New Roman" w:hAnsi="Times New Roman"/>
          <w:sz w:val="32"/>
          <w:szCs w:val="32"/>
        </w:rPr>
      </w:pPr>
      <w:r w:rsidRPr="00783BB1">
        <w:rPr>
          <w:rFonts w:ascii="Times New Roman" w:hAnsi="Times New Roman"/>
          <w:sz w:val="32"/>
          <w:szCs w:val="32"/>
        </w:rPr>
        <w:t xml:space="preserve"> ЛИПЕЦКОЙ ОБЛАСТИ</w:t>
      </w:r>
    </w:p>
    <w:p w:rsidR="006F6856" w:rsidRPr="00783BB1" w:rsidRDefault="006F6856" w:rsidP="006F6856">
      <w:pPr>
        <w:jc w:val="center"/>
        <w:outlineLvl w:val="0"/>
        <w:rPr>
          <w:rFonts w:ascii="Times New Roman" w:hAnsi="Times New Roman"/>
          <w:sz w:val="32"/>
          <w:szCs w:val="32"/>
        </w:rPr>
      </w:pPr>
    </w:p>
    <w:p w:rsidR="006F6856" w:rsidRPr="00783BB1" w:rsidRDefault="006F6856" w:rsidP="006F6856">
      <w:pPr>
        <w:tabs>
          <w:tab w:val="left" w:pos="6580"/>
        </w:tabs>
        <w:jc w:val="center"/>
        <w:rPr>
          <w:rFonts w:ascii="Times New Roman" w:hAnsi="Times New Roman"/>
          <w:b/>
          <w:sz w:val="36"/>
          <w:szCs w:val="36"/>
        </w:rPr>
      </w:pPr>
      <w:r w:rsidRPr="00783BB1">
        <w:rPr>
          <w:rFonts w:ascii="Times New Roman" w:hAnsi="Times New Roman"/>
          <w:b/>
          <w:sz w:val="36"/>
          <w:szCs w:val="36"/>
        </w:rPr>
        <w:t>П О С Т А Н О В Л Е Н И Е</w:t>
      </w:r>
    </w:p>
    <w:p w:rsidR="006F6856" w:rsidRPr="00783BB1" w:rsidRDefault="006F6856" w:rsidP="006F6856">
      <w:pPr>
        <w:pStyle w:val="af4"/>
        <w:jc w:val="both"/>
        <w:rPr>
          <w:rFonts w:ascii="Times New Roman" w:hAnsi="Times New Roman"/>
          <w:b/>
          <w:sz w:val="28"/>
          <w:szCs w:val="28"/>
        </w:rPr>
      </w:pPr>
    </w:p>
    <w:p w:rsidR="006F6856" w:rsidRPr="00783BB1" w:rsidRDefault="006F6856" w:rsidP="006F6856">
      <w:pPr>
        <w:pStyle w:val="af4"/>
        <w:tabs>
          <w:tab w:val="left" w:pos="708"/>
          <w:tab w:val="left" w:pos="1416"/>
          <w:tab w:val="left" w:pos="2124"/>
          <w:tab w:val="left" w:pos="2832"/>
          <w:tab w:val="left" w:pos="3540"/>
          <w:tab w:val="left" w:pos="7539"/>
        </w:tabs>
        <w:jc w:val="both"/>
        <w:rPr>
          <w:rFonts w:ascii="Times New Roman" w:hAnsi="Times New Roman"/>
          <w:sz w:val="28"/>
          <w:szCs w:val="28"/>
        </w:rPr>
      </w:pPr>
      <w:r w:rsidRPr="00783BB1">
        <w:rPr>
          <w:rFonts w:ascii="Times New Roman" w:hAnsi="Times New Roman"/>
          <w:sz w:val="28"/>
          <w:szCs w:val="28"/>
        </w:rPr>
        <w:t xml:space="preserve">        </w:t>
      </w:r>
      <w:r>
        <w:rPr>
          <w:rFonts w:ascii="Times New Roman" w:hAnsi="Times New Roman"/>
          <w:sz w:val="28"/>
          <w:szCs w:val="28"/>
        </w:rPr>
        <w:t>_____ 2021</w:t>
      </w:r>
      <w:r w:rsidRPr="00783BB1">
        <w:rPr>
          <w:rFonts w:ascii="Times New Roman" w:hAnsi="Times New Roman"/>
          <w:sz w:val="28"/>
          <w:szCs w:val="28"/>
        </w:rPr>
        <w:t>.</w:t>
      </w:r>
      <w:r w:rsidRPr="00783BB1">
        <w:rPr>
          <w:rFonts w:ascii="Times New Roman" w:hAnsi="Times New Roman"/>
          <w:sz w:val="28"/>
          <w:szCs w:val="28"/>
        </w:rPr>
        <w:tab/>
      </w:r>
      <w:r w:rsidRPr="00783BB1">
        <w:rPr>
          <w:rFonts w:ascii="Times New Roman" w:hAnsi="Times New Roman"/>
          <w:sz w:val="28"/>
          <w:szCs w:val="28"/>
        </w:rPr>
        <w:tab/>
      </w:r>
      <w:r w:rsidRPr="00783BB1">
        <w:rPr>
          <w:rFonts w:ascii="Times New Roman" w:hAnsi="Times New Roman"/>
          <w:sz w:val="28"/>
          <w:szCs w:val="28"/>
        </w:rPr>
        <w:tab/>
        <w:t xml:space="preserve">                                                                    № </w:t>
      </w:r>
      <w:r>
        <w:rPr>
          <w:rFonts w:ascii="Times New Roman" w:hAnsi="Times New Roman"/>
          <w:sz w:val="28"/>
          <w:szCs w:val="28"/>
        </w:rPr>
        <w:t>____</w:t>
      </w:r>
    </w:p>
    <w:p w:rsidR="006F6856" w:rsidRDefault="006F6856" w:rsidP="006F6856">
      <w:pPr>
        <w:pStyle w:val="af4"/>
        <w:jc w:val="both"/>
        <w:rPr>
          <w:rFonts w:ascii="Times New Roman" w:hAnsi="Times New Roman"/>
          <w:sz w:val="28"/>
          <w:szCs w:val="28"/>
        </w:rPr>
      </w:pPr>
    </w:p>
    <w:p w:rsidR="006F6856" w:rsidRDefault="006F6856" w:rsidP="006F6856">
      <w:pPr>
        <w:pStyle w:val="af4"/>
        <w:jc w:val="both"/>
        <w:rPr>
          <w:rFonts w:ascii="Times New Roman" w:hAnsi="Times New Roman"/>
          <w:sz w:val="28"/>
          <w:szCs w:val="28"/>
        </w:rPr>
      </w:pPr>
      <w:r>
        <w:rPr>
          <w:rFonts w:ascii="Times New Roman" w:hAnsi="Times New Roman"/>
          <w:sz w:val="28"/>
          <w:szCs w:val="28"/>
        </w:rPr>
        <w:t xml:space="preserve">                                                      д.Большая Плавица</w:t>
      </w:r>
      <w:r w:rsidRPr="003A0D4C">
        <w:rPr>
          <w:rFonts w:ascii="Times New Roman" w:hAnsi="Times New Roman"/>
          <w:sz w:val="28"/>
          <w:szCs w:val="28"/>
        </w:rPr>
        <w:t xml:space="preserve"> </w:t>
      </w:r>
    </w:p>
    <w:p w:rsidR="006F6856" w:rsidRDefault="006F6856" w:rsidP="00423706">
      <w:pPr>
        <w:jc w:val="center"/>
        <w:rPr>
          <w:rFonts w:ascii="Times New Roman" w:hAnsi="Times New Roman"/>
          <w:b/>
          <w:color w:val="000000"/>
          <w:sz w:val="28"/>
          <w:szCs w:val="28"/>
        </w:rPr>
      </w:pPr>
    </w:p>
    <w:p w:rsidR="006F6856" w:rsidRDefault="006F6856" w:rsidP="00423706">
      <w:pPr>
        <w:jc w:val="center"/>
        <w:rPr>
          <w:rFonts w:ascii="Times New Roman" w:hAnsi="Times New Roman"/>
          <w:b/>
          <w:color w:val="000000"/>
          <w:sz w:val="28"/>
          <w:szCs w:val="28"/>
        </w:rPr>
      </w:pPr>
    </w:p>
    <w:p w:rsidR="006F6856" w:rsidRDefault="006F6856" w:rsidP="00423706">
      <w:pPr>
        <w:jc w:val="center"/>
        <w:rPr>
          <w:rFonts w:ascii="Times New Roman" w:hAnsi="Times New Roman"/>
          <w:b/>
          <w:color w:val="000000"/>
          <w:sz w:val="28"/>
          <w:szCs w:val="28"/>
        </w:rPr>
      </w:pPr>
    </w:p>
    <w:p w:rsidR="006F6856" w:rsidRPr="00096F69" w:rsidRDefault="006F6856" w:rsidP="00423706">
      <w:pPr>
        <w:jc w:val="center"/>
        <w:rPr>
          <w:rFonts w:ascii="Times New Roman" w:hAnsi="Times New Roman"/>
          <w:b/>
          <w:color w:val="000000"/>
          <w:sz w:val="28"/>
          <w:szCs w:val="28"/>
        </w:rPr>
      </w:pP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bookmarkStart w:id="1" w:name="OLE_LINK58"/>
      <w:bookmarkStart w:id="2" w:name="OLE_LINK59"/>
      <w:bookmarkEnd w:id="0"/>
      <w:r>
        <w:rPr>
          <w:rFonts w:ascii="Times New Roman" w:hAnsi="Times New Roman"/>
          <w:b/>
          <w:bCs/>
          <w:color w:val="000000"/>
          <w:sz w:val="28"/>
          <w:szCs w:val="28"/>
        </w:rPr>
        <w:t>Об утверждении административного</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регламента предоставления муниципальной </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услуги «Предоставление разрешения на</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условно разрешенный вид использования</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земельного участка или объекта </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капитального строительства на территории</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сельского поселении </w:t>
      </w:r>
      <w:r w:rsidR="006F6856">
        <w:rPr>
          <w:rFonts w:ascii="Times New Roman" w:hAnsi="Times New Roman"/>
          <w:b/>
          <w:bCs/>
          <w:color w:val="000000"/>
          <w:sz w:val="28"/>
          <w:szCs w:val="28"/>
        </w:rPr>
        <w:t>Тихвинский</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сельсовет Добринского муниципального</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района Липецкой области»</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p>
    <w:p w:rsidR="00423706" w:rsidRDefault="00423706" w:rsidP="00423706">
      <w:pPr>
        <w:shd w:val="clear" w:color="auto" w:fill="FFFFFF"/>
        <w:autoSpaceDE w:val="0"/>
        <w:autoSpaceDN w:val="0"/>
        <w:adjustRightInd w:val="0"/>
        <w:rPr>
          <w:rFonts w:ascii="Times New Roman" w:hAnsi="Times New Roman"/>
        </w:rPr>
      </w:pPr>
    </w:p>
    <w:p w:rsidR="00423706" w:rsidRDefault="00423706" w:rsidP="00423706">
      <w:pPr>
        <w:shd w:val="clear" w:color="auto" w:fill="FFFFFF"/>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w:t>
      </w:r>
      <w:r w:rsidR="006F6856">
        <w:rPr>
          <w:rFonts w:ascii="Times New Roman" w:hAnsi="Times New Roman"/>
          <w:color w:val="000000"/>
          <w:sz w:val="28"/>
          <w:szCs w:val="28"/>
        </w:rPr>
        <w:t>Тихвинский</w:t>
      </w:r>
      <w:r>
        <w:rPr>
          <w:rFonts w:ascii="Times New Roman" w:hAnsi="Times New Roman"/>
          <w:color w:val="000000"/>
          <w:sz w:val="28"/>
          <w:szCs w:val="28"/>
        </w:rPr>
        <w:t xml:space="preserve"> сельсовет Добринского муниципального района Липецкой области, администрация сельского поселения </w:t>
      </w:r>
      <w:r w:rsidR="006F6856">
        <w:rPr>
          <w:rFonts w:ascii="Times New Roman" w:hAnsi="Times New Roman"/>
          <w:color w:val="000000"/>
          <w:sz w:val="28"/>
          <w:szCs w:val="28"/>
        </w:rPr>
        <w:t>Тихвинский</w:t>
      </w:r>
      <w:r>
        <w:rPr>
          <w:rFonts w:ascii="Times New Roman" w:hAnsi="Times New Roman"/>
          <w:color w:val="000000"/>
          <w:sz w:val="28"/>
          <w:szCs w:val="28"/>
        </w:rPr>
        <w:t xml:space="preserve"> сельсовет</w:t>
      </w:r>
    </w:p>
    <w:p w:rsidR="00423706" w:rsidRDefault="00423706" w:rsidP="00423706">
      <w:pPr>
        <w:shd w:val="clear" w:color="auto" w:fill="FFFFFF"/>
        <w:autoSpaceDE w:val="0"/>
        <w:autoSpaceDN w:val="0"/>
        <w:adjustRightInd w:val="0"/>
        <w:rPr>
          <w:rFonts w:ascii="Times New Roman" w:hAnsi="Times New Roman"/>
          <w:color w:val="000000"/>
          <w:sz w:val="28"/>
          <w:szCs w:val="28"/>
        </w:rPr>
      </w:pPr>
    </w:p>
    <w:p w:rsidR="00423706" w:rsidRDefault="00423706" w:rsidP="00423706">
      <w:pPr>
        <w:shd w:val="clear" w:color="auto" w:fill="FFFFFF"/>
        <w:autoSpaceDE w:val="0"/>
        <w:autoSpaceDN w:val="0"/>
        <w:adjustRightInd w:val="0"/>
        <w:rPr>
          <w:rFonts w:ascii="Times New Roman" w:hAnsi="Times New Roman"/>
        </w:rPr>
      </w:pP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ПОСТАНОВЛЯЕТ:</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p>
    <w:p w:rsidR="00423706" w:rsidRDefault="00423706" w:rsidP="00423706">
      <w:pPr>
        <w:shd w:val="clear" w:color="auto" w:fill="FFFFFF"/>
        <w:autoSpaceDE w:val="0"/>
        <w:autoSpaceDN w:val="0"/>
        <w:adjustRightInd w:val="0"/>
        <w:rPr>
          <w:rFonts w:ascii="Times New Roman" w:hAnsi="Times New Roman"/>
        </w:rPr>
      </w:pPr>
    </w:p>
    <w:p w:rsidR="00423706" w:rsidRDefault="00423706" w:rsidP="00423706">
      <w:pPr>
        <w:rPr>
          <w:rFonts w:ascii="Times New Roman" w:hAnsi="Times New Roman"/>
          <w:color w:val="000000"/>
          <w:sz w:val="28"/>
          <w:szCs w:val="28"/>
        </w:rPr>
      </w:pPr>
      <w:r>
        <w:rPr>
          <w:rFonts w:ascii="Times New Roman" w:hAnsi="Times New Roman"/>
          <w:color w:val="000000"/>
          <w:sz w:val="28"/>
          <w:szCs w:val="28"/>
        </w:rPr>
        <w:t xml:space="preserve">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w:t>
      </w:r>
      <w:r>
        <w:rPr>
          <w:rFonts w:ascii="Times New Roman" w:hAnsi="Times New Roman"/>
          <w:color w:val="000000"/>
          <w:sz w:val="28"/>
          <w:szCs w:val="28"/>
        </w:rPr>
        <w:lastRenderedPageBreak/>
        <w:t xml:space="preserve">территории сельского поселении </w:t>
      </w:r>
      <w:r w:rsidR="006F6856">
        <w:rPr>
          <w:rFonts w:ascii="Times New Roman" w:hAnsi="Times New Roman"/>
          <w:color w:val="000000"/>
          <w:sz w:val="28"/>
          <w:szCs w:val="28"/>
        </w:rPr>
        <w:t>Тихвинский</w:t>
      </w:r>
      <w:r>
        <w:rPr>
          <w:rFonts w:ascii="Times New Roman" w:hAnsi="Times New Roman"/>
          <w:color w:val="000000"/>
          <w:sz w:val="28"/>
          <w:szCs w:val="28"/>
        </w:rPr>
        <w:t xml:space="preserve"> сельсовет Добринского муниципального района Липецкой области» (Прилагается).</w:t>
      </w:r>
      <w:r w:rsidRPr="00096F69">
        <w:rPr>
          <w:rFonts w:ascii="Times New Roman" w:hAnsi="Times New Roman"/>
          <w:color w:val="000000"/>
          <w:sz w:val="28"/>
          <w:szCs w:val="28"/>
        </w:rPr>
        <w:t xml:space="preserve">       </w:t>
      </w:r>
    </w:p>
    <w:p w:rsidR="00423706" w:rsidRPr="00096F69" w:rsidRDefault="00423706" w:rsidP="00423706">
      <w:pPr>
        <w:rPr>
          <w:rFonts w:ascii="Times New Roman" w:hAnsi="Times New Roman"/>
          <w:color w:val="000000"/>
          <w:sz w:val="28"/>
          <w:szCs w:val="28"/>
        </w:rPr>
      </w:pPr>
      <w:r w:rsidRPr="00096F69">
        <w:rPr>
          <w:rFonts w:ascii="Times New Roman" w:hAnsi="Times New Roman"/>
          <w:color w:val="000000"/>
          <w:sz w:val="28"/>
          <w:szCs w:val="28"/>
        </w:rPr>
        <w:t xml:space="preserve"> 2. Настоящее постановление вступает в силу со дня его официального обнародования.</w:t>
      </w:r>
    </w:p>
    <w:p w:rsidR="00423706" w:rsidRPr="00096F69" w:rsidRDefault="00423706" w:rsidP="00423706">
      <w:pPr>
        <w:widowControl w:val="0"/>
        <w:autoSpaceDE w:val="0"/>
        <w:rPr>
          <w:rFonts w:ascii="Times New Roman" w:hAnsi="Times New Roman"/>
          <w:color w:val="000000"/>
          <w:sz w:val="28"/>
          <w:szCs w:val="28"/>
        </w:rPr>
      </w:pPr>
      <w:r w:rsidRPr="00096F69">
        <w:rPr>
          <w:rFonts w:ascii="Times New Roman" w:hAnsi="Times New Roman"/>
          <w:color w:val="000000"/>
          <w:sz w:val="28"/>
          <w:szCs w:val="28"/>
        </w:rPr>
        <w:t>3.  Контроль за исполнением настоящего постановления оставляю за собой.</w:t>
      </w:r>
    </w:p>
    <w:p w:rsidR="00423706" w:rsidRPr="00096F69" w:rsidRDefault="00423706" w:rsidP="00423706">
      <w:pPr>
        <w:rPr>
          <w:rFonts w:ascii="Times New Roman" w:hAnsi="Times New Roman"/>
          <w:b/>
          <w:color w:val="000000"/>
          <w:sz w:val="28"/>
          <w:szCs w:val="28"/>
        </w:rPr>
      </w:pPr>
    </w:p>
    <w:p w:rsidR="00423706" w:rsidRPr="00096F69" w:rsidRDefault="00423706" w:rsidP="00423706">
      <w:pPr>
        <w:rPr>
          <w:rFonts w:ascii="Times New Roman" w:hAnsi="Times New Roman"/>
          <w:b/>
          <w:color w:val="000000"/>
          <w:sz w:val="28"/>
          <w:szCs w:val="28"/>
        </w:rPr>
      </w:pPr>
      <w:r w:rsidRPr="00096F69">
        <w:rPr>
          <w:rFonts w:ascii="Times New Roman" w:hAnsi="Times New Roman"/>
          <w:b/>
          <w:color w:val="000000"/>
          <w:sz w:val="28"/>
          <w:szCs w:val="28"/>
        </w:rPr>
        <w:t xml:space="preserve">Глава администрации                                                             </w:t>
      </w:r>
      <w:r w:rsidR="006F6856">
        <w:rPr>
          <w:rFonts w:ascii="Times New Roman" w:hAnsi="Times New Roman"/>
          <w:b/>
          <w:color w:val="000000"/>
          <w:sz w:val="28"/>
          <w:szCs w:val="28"/>
        </w:rPr>
        <w:t>А.Г.Кондратов</w:t>
      </w:r>
    </w:p>
    <w:p w:rsidR="00423706" w:rsidRPr="00096F69" w:rsidRDefault="00423706" w:rsidP="00423706">
      <w:pPr>
        <w:pStyle w:val="af3"/>
        <w:tabs>
          <w:tab w:val="left" w:pos="1134"/>
        </w:tabs>
        <w:ind w:left="4536"/>
        <w:jc w:val="both"/>
        <w:rPr>
          <w:color w:val="000000"/>
          <w:sz w:val="24"/>
          <w:szCs w:val="24"/>
        </w:rPr>
      </w:pPr>
    </w:p>
    <w:bookmarkEnd w:id="1"/>
    <w:bookmarkEnd w:id="2"/>
    <w:p w:rsidR="00423706" w:rsidRPr="00096F69" w:rsidRDefault="00423706" w:rsidP="00423706">
      <w:pPr>
        <w:pStyle w:val="3"/>
        <w:shd w:val="clear" w:color="auto" w:fill="FFFFFF"/>
        <w:spacing w:before="0"/>
        <w:jc w:val="center"/>
        <w:rPr>
          <w:color w:val="000000"/>
          <w:sz w:val="28"/>
          <w:szCs w:val="28"/>
        </w:rPr>
      </w:pPr>
    </w:p>
    <w:p w:rsidR="00423706" w:rsidRPr="00641C18" w:rsidRDefault="00C00BBA" w:rsidP="00C00BBA">
      <w:pPr>
        <w:pStyle w:val="1"/>
        <w:jc w:val="right"/>
        <w:rPr>
          <w:rFonts w:ascii="Times New Roman" w:hAnsi="Times New Roman" w:cs="Times New Roman"/>
          <w:b w:val="0"/>
          <w:sz w:val="24"/>
          <w:szCs w:val="24"/>
        </w:rPr>
      </w:pPr>
      <w:r w:rsidRPr="00641C18">
        <w:rPr>
          <w:rFonts w:ascii="Times New Roman" w:hAnsi="Times New Roman" w:cs="Times New Roman"/>
          <w:b w:val="0"/>
          <w:sz w:val="24"/>
          <w:szCs w:val="24"/>
        </w:rPr>
        <w:t>Утвержден</w:t>
      </w:r>
    </w:p>
    <w:p w:rsidR="00C00BBA" w:rsidRPr="00641C18" w:rsidRDefault="00C00BBA" w:rsidP="00C00BBA">
      <w:pPr>
        <w:jc w:val="right"/>
        <w:rPr>
          <w:rFonts w:ascii="Times New Roman" w:hAnsi="Times New Roman"/>
        </w:rPr>
      </w:pPr>
      <w:r w:rsidRPr="00641C18">
        <w:rPr>
          <w:rFonts w:ascii="Times New Roman" w:hAnsi="Times New Roman"/>
        </w:rPr>
        <w:t>постановлением администраци</w:t>
      </w:r>
      <w:r w:rsidR="00641C18" w:rsidRPr="00641C18">
        <w:rPr>
          <w:rFonts w:ascii="Times New Roman" w:hAnsi="Times New Roman"/>
        </w:rPr>
        <w:t>и</w:t>
      </w:r>
    </w:p>
    <w:p w:rsidR="00641C18" w:rsidRPr="00641C18" w:rsidRDefault="00641C18" w:rsidP="00C00BBA">
      <w:pPr>
        <w:jc w:val="right"/>
        <w:rPr>
          <w:rFonts w:ascii="Times New Roman" w:hAnsi="Times New Roman"/>
        </w:rPr>
      </w:pPr>
      <w:r w:rsidRPr="00641C18">
        <w:rPr>
          <w:rFonts w:ascii="Times New Roman" w:hAnsi="Times New Roman"/>
        </w:rPr>
        <w:t>сельского поселения</w:t>
      </w:r>
    </w:p>
    <w:p w:rsidR="00641C18" w:rsidRDefault="006F6856" w:rsidP="00C00BBA">
      <w:pPr>
        <w:jc w:val="right"/>
        <w:rPr>
          <w:rFonts w:ascii="Times New Roman" w:hAnsi="Times New Roman"/>
        </w:rPr>
      </w:pPr>
      <w:r>
        <w:rPr>
          <w:rFonts w:ascii="Times New Roman" w:hAnsi="Times New Roman"/>
        </w:rPr>
        <w:t>Тихвинский</w:t>
      </w:r>
      <w:r w:rsidR="00641C18" w:rsidRPr="00641C18">
        <w:rPr>
          <w:rFonts w:ascii="Times New Roman" w:hAnsi="Times New Roman"/>
        </w:rPr>
        <w:t xml:space="preserve"> сельсо</w:t>
      </w:r>
      <w:r w:rsidR="00641C18">
        <w:rPr>
          <w:rFonts w:ascii="Times New Roman" w:hAnsi="Times New Roman"/>
        </w:rPr>
        <w:t>в</w:t>
      </w:r>
      <w:r w:rsidR="00641C18" w:rsidRPr="00641C18">
        <w:rPr>
          <w:rFonts w:ascii="Times New Roman" w:hAnsi="Times New Roman"/>
        </w:rPr>
        <w:t>ет</w:t>
      </w:r>
    </w:p>
    <w:p w:rsidR="00641C18" w:rsidRPr="00C00BBA" w:rsidRDefault="00641C18" w:rsidP="00C00BBA">
      <w:pPr>
        <w:jc w:val="right"/>
      </w:pPr>
      <w:r>
        <w:rPr>
          <w:rFonts w:ascii="Times New Roman" w:hAnsi="Times New Roman"/>
        </w:rPr>
        <w:t xml:space="preserve">№  От     </w:t>
      </w:r>
    </w:p>
    <w:p w:rsidR="00423706" w:rsidRDefault="00423706">
      <w:pPr>
        <w:pStyle w:val="1"/>
        <w:rPr>
          <w:rFonts w:ascii="Times New Roman" w:hAnsi="Times New Roman" w:cs="Times New Roman"/>
          <w:sz w:val="28"/>
          <w:szCs w:val="28"/>
        </w:rPr>
      </w:pPr>
    </w:p>
    <w:p w:rsidR="00423706" w:rsidRDefault="00423706">
      <w:pPr>
        <w:pStyle w:val="1"/>
        <w:rPr>
          <w:rFonts w:ascii="Times New Roman" w:hAnsi="Times New Roman" w:cs="Times New Roman"/>
          <w:sz w:val="28"/>
          <w:szCs w:val="28"/>
        </w:rPr>
      </w:pPr>
    </w:p>
    <w:p w:rsidR="00423706" w:rsidRDefault="00423706">
      <w:pPr>
        <w:pStyle w:val="1"/>
        <w:rPr>
          <w:rFonts w:ascii="Times New Roman" w:hAnsi="Times New Roman" w:cs="Times New Roman"/>
          <w:sz w:val="28"/>
          <w:szCs w:val="28"/>
        </w:rPr>
      </w:pPr>
    </w:p>
    <w:p w:rsidR="00423706" w:rsidRDefault="00423706">
      <w:pPr>
        <w:pStyle w:val="1"/>
        <w:rPr>
          <w:rFonts w:ascii="Times New Roman" w:hAnsi="Times New Roman" w:cs="Times New Roman"/>
          <w:sz w:val="28"/>
          <w:szCs w:val="28"/>
        </w:rPr>
      </w:pPr>
    </w:p>
    <w:p w:rsidR="00B04CC7" w:rsidRDefault="00423706">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w:t>
      </w:r>
      <w:r w:rsidR="005243A6">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sidR="005243A6">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005243A6">
        <w:rPr>
          <w:rFonts w:ascii="Times New Roman" w:hAnsi="Times New Roman" w:cs="Times New Roman"/>
          <w:sz w:val="28"/>
          <w:szCs w:val="28"/>
        </w:rPr>
        <w:t xml:space="preserve"> </w:t>
      </w:r>
      <w:r>
        <w:rPr>
          <w:rFonts w:ascii="Times New Roman" w:hAnsi="Times New Roman" w:cs="Times New Roman"/>
          <w:sz w:val="28"/>
          <w:szCs w:val="28"/>
        </w:rPr>
        <w:t>услуги</w:t>
      </w:r>
      <w:r w:rsidR="005243A6">
        <w:rPr>
          <w:rFonts w:ascii="Times New Roman" w:hAnsi="Times New Roman" w:cs="Times New Roman"/>
          <w:sz w:val="28"/>
          <w:szCs w:val="28"/>
        </w:rPr>
        <w:t xml:space="preserve"> «</w:t>
      </w:r>
      <w:r w:rsidR="00C91541">
        <w:rPr>
          <w:rFonts w:ascii="Times New Roman" w:hAnsi="Times New Roman" w:cs="Times New Roman"/>
          <w:sz w:val="28"/>
          <w:szCs w:val="28"/>
        </w:rPr>
        <w:t>П</w:t>
      </w:r>
      <w:r>
        <w:rPr>
          <w:rFonts w:ascii="Times New Roman" w:hAnsi="Times New Roman" w:cs="Times New Roman"/>
          <w:sz w:val="28"/>
          <w:szCs w:val="28"/>
        </w:rPr>
        <w:t>редоставление</w:t>
      </w:r>
      <w:r w:rsidR="005243A6">
        <w:rPr>
          <w:rFonts w:ascii="Times New Roman" w:hAnsi="Times New Roman" w:cs="Times New Roman"/>
          <w:sz w:val="28"/>
          <w:szCs w:val="28"/>
        </w:rPr>
        <w:t xml:space="preserve"> </w:t>
      </w:r>
      <w:r>
        <w:rPr>
          <w:rFonts w:ascii="Times New Roman" w:hAnsi="Times New Roman" w:cs="Times New Roman"/>
          <w:sz w:val="28"/>
          <w:szCs w:val="28"/>
        </w:rPr>
        <w:t xml:space="preserve">разрешения на </w:t>
      </w:r>
      <w:r w:rsidR="005243A6">
        <w:rPr>
          <w:rFonts w:ascii="Times New Roman" w:hAnsi="Times New Roman" w:cs="Times New Roman"/>
          <w:sz w:val="28"/>
          <w:szCs w:val="28"/>
        </w:rPr>
        <w:t xml:space="preserve"> </w:t>
      </w:r>
      <w:r>
        <w:rPr>
          <w:rFonts w:ascii="Times New Roman" w:hAnsi="Times New Roman" w:cs="Times New Roman"/>
          <w:sz w:val="28"/>
          <w:szCs w:val="28"/>
        </w:rPr>
        <w:t>условно разрешенный вид</w:t>
      </w:r>
      <w:r w:rsidR="005243A6">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005243A6">
        <w:rPr>
          <w:rFonts w:ascii="Times New Roman" w:hAnsi="Times New Roman" w:cs="Times New Roman"/>
          <w:sz w:val="28"/>
          <w:szCs w:val="28"/>
        </w:rPr>
        <w:t xml:space="preserve"> </w:t>
      </w:r>
      <w:r>
        <w:rPr>
          <w:rFonts w:ascii="Times New Roman" w:hAnsi="Times New Roman" w:cs="Times New Roman"/>
          <w:sz w:val="28"/>
          <w:szCs w:val="28"/>
        </w:rPr>
        <w:t>земельного участка</w:t>
      </w:r>
      <w:r w:rsidR="005243A6">
        <w:rPr>
          <w:rFonts w:ascii="Times New Roman" w:hAnsi="Times New Roman" w:cs="Times New Roman"/>
          <w:sz w:val="28"/>
          <w:szCs w:val="28"/>
        </w:rPr>
        <w:t xml:space="preserve"> </w:t>
      </w:r>
      <w:r>
        <w:rPr>
          <w:rFonts w:ascii="Times New Roman" w:hAnsi="Times New Roman" w:cs="Times New Roman"/>
          <w:sz w:val="28"/>
          <w:szCs w:val="28"/>
        </w:rPr>
        <w:t>или объекта</w:t>
      </w:r>
      <w:r w:rsidR="005243A6">
        <w:rPr>
          <w:rFonts w:ascii="Times New Roman" w:hAnsi="Times New Roman" w:cs="Times New Roman"/>
          <w:sz w:val="28"/>
          <w:szCs w:val="28"/>
        </w:rPr>
        <w:t xml:space="preserve"> </w:t>
      </w:r>
      <w:r>
        <w:rPr>
          <w:rFonts w:ascii="Times New Roman" w:hAnsi="Times New Roman" w:cs="Times New Roman"/>
          <w:sz w:val="28"/>
          <w:szCs w:val="28"/>
        </w:rPr>
        <w:t>капитального</w:t>
      </w:r>
      <w:r w:rsidR="005243A6">
        <w:rPr>
          <w:rFonts w:ascii="Times New Roman" w:hAnsi="Times New Roman" w:cs="Times New Roman"/>
          <w:sz w:val="28"/>
          <w:szCs w:val="28"/>
        </w:rPr>
        <w:t xml:space="preserve"> </w:t>
      </w:r>
      <w:r>
        <w:rPr>
          <w:rFonts w:ascii="Times New Roman" w:hAnsi="Times New Roman" w:cs="Times New Roman"/>
          <w:sz w:val="28"/>
          <w:szCs w:val="28"/>
        </w:rPr>
        <w:t>строительства</w:t>
      </w:r>
      <w:r w:rsidR="005243A6">
        <w:rPr>
          <w:rFonts w:ascii="Times New Roman" w:hAnsi="Times New Roman" w:cs="Times New Roman"/>
          <w:sz w:val="28"/>
          <w:szCs w:val="28"/>
        </w:rPr>
        <w:t>»</w:t>
      </w:r>
    </w:p>
    <w:p w:rsidR="00B04CC7" w:rsidRDefault="00B04CC7">
      <w:pPr>
        <w:rPr>
          <w:rFonts w:ascii="Times New Roman" w:hAnsi="Times New Roman"/>
          <w:sz w:val="28"/>
          <w:szCs w:val="28"/>
        </w:rPr>
      </w:pPr>
    </w:p>
    <w:p w:rsidR="00B04CC7" w:rsidRDefault="005243A6">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B04CC7" w:rsidRDefault="00B04CC7">
      <w:pPr>
        <w:rPr>
          <w:rFonts w:ascii="Times New Roman" w:hAnsi="Times New Roman"/>
          <w:sz w:val="28"/>
          <w:szCs w:val="28"/>
        </w:rPr>
      </w:pPr>
    </w:p>
    <w:p w:rsidR="005243A6" w:rsidRDefault="005243A6" w:rsidP="005243A6">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423706">
        <w:rPr>
          <w:rFonts w:ascii="Times New Roman" w:eastAsia="Calibri" w:hAnsi="Times New Roman"/>
          <w:sz w:val="28"/>
          <w:szCs w:val="28"/>
          <w:lang w:eastAsia="en-US"/>
        </w:rPr>
        <w:t>администрации сельского</w:t>
      </w:r>
      <w:r w:rsidR="00C33184">
        <w:rPr>
          <w:rFonts w:ascii="Times New Roman" w:eastAsia="Calibri" w:hAnsi="Times New Roman"/>
          <w:sz w:val="28"/>
          <w:szCs w:val="28"/>
          <w:lang w:eastAsia="en-US"/>
        </w:rPr>
        <w:t xml:space="preserve"> </w:t>
      </w:r>
      <w:r w:rsidR="00423706">
        <w:rPr>
          <w:rFonts w:ascii="Times New Roman" w:eastAsia="Calibri" w:hAnsi="Times New Roman"/>
          <w:sz w:val="28"/>
          <w:szCs w:val="28"/>
          <w:lang w:eastAsia="en-US"/>
        </w:rPr>
        <w:t xml:space="preserve">поселения </w:t>
      </w:r>
      <w:r w:rsidR="006F6856">
        <w:rPr>
          <w:rFonts w:ascii="Times New Roman" w:eastAsia="Calibri" w:hAnsi="Times New Roman"/>
          <w:sz w:val="28"/>
          <w:szCs w:val="28"/>
          <w:lang w:eastAsia="en-US"/>
        </w:rPr>
        <w:t>Тихвинский</w:t>
      </w:r>
      <w:r w:rsidR="00423706">
        <w:rPr>
          <w:rFonts w:ascii="Times New Roman" w:eastAsia="Calibri" w:hAnsi="Times New Roman"/>
          <w:sz w:val="28"/>
          <w:szCs w:val="28"/>
          <w:lang w:eastAsia="en-US"/>
        </w:rPr>
        <w:t xml:space="preserve"> сельсовет</w:t>
      </w:r>
      <w:r w:rsidR="00A65404">
        <w:rPr>
          <w:rFonts w:ascii="Times New Roman" w:eastAsia="Calibri" w:hAnsi="Times New Roman"/>
          <w:sz w:val="28"/>
          <w:szCs w:val="28"/>
          <w:lang w:eastAsia="en-US"/>
        </w:rPr>
        <w:t xml:space="preserve"> Д</w:t>
      </w:r>
      <w:r w:rsidR="00C33184">
        <w:rPr>
          <w:rFonts w:ascii="Times New Roman" w:eastAsia="Calibri" w:hAnsi="Times New Roman"/>
          <w:sz w:val="28"/>
          <w:szCs w:val="28"/>
          <w:lang w:eastAsia="en-US"/>
        </w:rPr>
        <w:t>обринского мун</w:t>
      </w:r>
      <w:r w:rsidR="00A65404">
        <w:rPr>
          <w:rFonts w:ascii="Times New Roman" w:eastAsia="Calibri" w:hAnsi="Times New Roman"/>
          <w:sz w:val="28"/>
          <w:szCs w:val="28"/>
          <w:lang w:eastAsia="en-US"/>
        </w:rPr>
        <w:t>и</w:t>
      </w:r>
      <w:r w:rsidR="00C33184">
        <w:rPr>
          <w:rFonts w:ascii="Times New Roman" w:eastAsia="Calibri" w:hAnsi="Times New Roman"/>
          <w:sz w:val="28"/>
          <w:szCs w:val="28"/>
          <w:lang w:eastAsia="en-US"/>
        </w:rPr>
        <w:t>ципального района</w:t>
      </w:r>
      <w:r w:rsidR="00A65404">
        <w:rPr>
          <w:rFonts w:ascii="Times New Roman" w:eastAsia="Calibri" w:hAnsi="Times New Roman"/>
          <w:sz w:val="28"/>
          <w:szCs w:val="28"/>
          <w:lang w:eastAsia="en-US"/>
        </w:rPr>
        <w:t xml:space="preserve"> Липецкой области Российской Федерации</w:t>
      </w:r>
    </w:p>
    <w:p w:rsidR="005243A6" w:rsidRDefault="00A65404" w:rsidP="00A65404">
      <w:pPr>
        <w:ind w:firstLine="0"/>
        <w:rPr>
          <w:rFonts w:ascii="Times New Roman" w:eastAsia="Calibri" w:hAnsi="Times New Roman"/>
          <w:sz w:val="28"/>
          <w:szCs w:val="28"/>
          <w:lang w:eastAsia="en-US"/>
        </w:rPr>
      </w:pPr>
      <w:r w:rsidRPr="0094175F">
        <w:rPr>
          <w:rFonts w:ascii="Times New Roman" w:eastAsia="Calibri" w:hAnsi="Times New Roman"/>
          <w:sz w:val="28"/>
          <w:szCs w:val="28"/>
          <w:lang w:eastAsia="en-US"/>
        </w:rPr>
        <w:t xml:space="preserve"> </w:t>
      </w:r>
      <w:r w:rsidR="005243A6" w:rsidRPr="0094175F">
        <w:rPr>
          <w:rFonts w:ascii="Times New Roman" w:eastAsia="Calibri" w:hAnsi="Times New Roman"/>
          <w:sz w:val="28"/>
          <w:szCs w:val="28"/>
          <w:lang w:eastAsia="en-US"/>
        </w:rPr>
        <w:t>(далее – ОМСУ),  порядок взаимодействия</w:t>
      </w:r>
      <w:r>
        <w:rPr>
          <w:rFonts w:ascii="Times New Roman" w:eastAsia="Calibri" w:hAnsi="Times New Roman"/>
          <w:sz w:val="28"/>
          <w:szCs w:val="28"/>
          <w:lang w:eastAsia="en-US"/>
        </w:rPr>
        <w:t xml:space="preserve"> администрации сельского поселения </w:t>
      </w:r>
      <w:r w:rsidR="006F6856">
        <w:rPr>
          <w:rFonts w:ascii="Times New Roman" w:eastAsia="Calibri" w:hAnsi="Times New Roman"/>
          <w:sz w:val="28"/>
          <w:szCs w:val="28"/>
          <w:lang w:eastAsia="en-US"/>
        </w:rPr>
        <w:t>Тихвинский</w:t>
      </w:r>
      <w:r>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 </w:t>
      </w:r>
      <w:r w:rsidR="005243A6">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B04CC7" w:rsidRDefault="00B04CC7" w:rsidP="005243A6">
      <w:pPr>
        <w:rPr>
          <w:rFonts w:ascii="Times New Roman" w:hAnsi="Times New Roman"/>
          <w:sz w:val="28"/>
          <w:szCs w:val="28"/>
        </w:rPr>
      </w:pPr>
    </w:p>
    <w:p w:rsidR="00B04CC7" w:rsidRDefault="005243A6">
      <w:pPr>
        <w:pStyle w:val="ab"/>
        <w:ind w:firstLine="0"/>
        <w:contextualSpacing/>
        <w:jc w:val="center"/>
        <w:rPr>
          <w:b/>
          <w:szCs w:val="28"/>
        </w:rPr>
      </w:pPr>
      <w:r>
        <w:rPr>
          <w:b/>
          <w:szCs w:val="28"/>
        </w:rPr>
        <w:t>2. Круг заявителей</w:t>
      </w:r>
    </w:p>
    <w:p w:rsidR="00B04CC7" w:rsidRDefault="00B04CC7">
      <w:pPr>
        <w:rPr>
          <w:rFonts w:ascii="Times New Roman" w:hAnsi="Times New Roman"/>
          <w:sz w:val="28"/>
          <w:szCs w:val="28"/>
        </w:rPr>
      </w:pPr>
    </w:p>
    <w:p w:rsidR="00B04CC7" w:rsidRDefault="005243A6">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B04CC7" w:rsidRDefault="00B04CC7">
      <w:pPr>
        <w:rPr>
          <w:rFonts w:ascii="Times New Roman" w:hAnsi="Times New Roman"/>
          <w:sz w:val="28"/>
          <w:szCs w:val="28"/>
        </w:rPr>
      </w:pPr>
    </w:p>
    <w:p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B04CC7" w:rsidRDefault="00B04CC7">
      <w:pPr>
        <w:rPr>
          <w:rFonts w:ascii="Times New Roman" w:hAnsi="Times New Roman"/>
          <w:sz w:val="28"/>
          <w:szCs w:val="28"/>
        </w:rPr>
      </w:pPr>
    </w:p>
    <w:p w:rsidR="00B04CC7" w:rsidRPr="009F6DFF" w:rsidRDefault="005243A6">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w:t>
      </w:r>
      <w:r w:rsidRPr="009F6DFF">
        <w:rPr>
          <w:rFonts w:ascii="Times New Roman" w:hAnsi="Times New Roman"/>
          <w:sz w:val="28"/>
          <w:szCs w:val="28"/>
        </w:rPr>
        <w:t xml:space="preserve">и обязательными для предоставления муниципальной услуги, о ходе предоставления муниципальной услуги осуществляется </w:t>
      </w:r>
      <w:r w:rsidR="00C95D00" w:rsidRPr="009F6DFF">
        <w:rPr>
          <w:rFonts w:ascii="Times New Roman" w:eastAsiaTheme="minorHAnsi" w:hAnsi="Times New Roman"/>
          <w:sz w:val="28"/>
          <w:szCs w:val="28"/>
          <w:lang w:eastAsia="en-US"/>
        </w:rPr>
        <w:t>секретарем К</w:t>
      </w:r>
      <w:r w:rsidRPr="009F6DFF">
        <w:rPr>
          <w:rFonts w:ascii="Times New Roman" w:eastAsiaTheme="minorHAnsi" w:hAnsi="Times New Roman"/>
          <w:sz w:val="28"/>
          <w:szCs w:val="28"/>
          <w:lang w:eastAsia="en-US"/>
        </w:rPr>
        <w:t xml:space="preserve">омиссии </w:t>
      </w:r>
      <w:r w:rsidR="00C95D00" w:rsidRPr="009F6DFF">
        <w:rPr>
          <w:rFonts w:ascii="Times New Roman" w:hAnsi="Times New Roman"/>
          <w:color w:val="000000" w:themeColor="text1"/>
          <w:sz w:val="28"/>
          <w:szCs w:val="28"/>
        </w:rPr>
        <w:t>по подготовке проекта правил землепользования и застройки</w:t>
      </w:r>
      <w:r w:rsidR="00A65404" w:rsidRPr="00A65404">
        <w:rPr>
          <w:rFonts w:ascii="Times New Roman" w:eastAsia="Calibri" w:hAnsi="Times New Roman"/>
          <w:sz w:val="28"/>
          <w:szCs w:val="28"/>
          <w:lang w:eastAsia="en-US"/>
        </w:rPr>
        <w:t xml:space="preserve"> </w:t>
      </w:r>
      <w:r w:rsidR="00A65404">
        <w:rPr>
          <w:rFonts w:ascii="Times New Roman" w:eastAsia="Calibri" w:hAnsi="Times New Roman"/>
          <w:sz w:val="28"/>
          <w:szCs w:val="28"/>
          <w:lang w:eastAsia="en-US"/>
        </w:rPr>
        <w:t xml:space="preserve">администрации сельского поселения </w:t>
      </w:r>
      <w:r w:rsidR="006F6856">
        <w:rPr>
          <w:rFonts w:ascii="Times New Roman" w:eastAsia="Calibri" w:hAnsi="Times New Roman"/>
          <w:sz w:val="28"/>
          <w:szCs w:val="28"/>
          <w:lang w:eastAsia="en-US"/>
        </w:rPr>
        <w:t>Тихвинский</w:t>
      </w:r>
      <w:r w:rsidR="00A65404">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A65404" w:rsidRPr="009F6DFF">
        <w:rPr>
          <w:rFonts w:ascii="Times New Roman" w:hAnsi="Times New Roman"/>
          <w:color w:val="000000" w:themeColor="text1"/>
          <w:sz w:val="28"/>
          <w:szCs w:val="28"/>
        </w:rPr>
        <w:t xml:space="preserve"> </w:t>
      </w:r>
      <w:r w:rsidR="00F65855" w:rsidRPr="009F6DFF">
        <w:rPr>
          <w:rFonts w:ascii="Times New Roman" w:hAnsi="Times New Roman"/>
          <w:color w:val="000000" w:themeColor="text1"/>
          <w:sz w:val="28"/>
          <w:szCs w:val="28"/>
        </w:rPr>
        <w:t>(далее – Комиссия),</w:t>
      </w:r>
    </w:p>
    <w:p w:rsidR="00B04CC7" w:rsidRPr="009F6DFF" w:rsidRDefault="005243A6">
      <w:pPr>
        <w:pStyle w:val="af3"/>
        <w:spacing w:after="0" w:line="240" w:lineRule="auto"/>
        <w:ind w:left="851" w:firstLine="567"/>
        <w:jc w:val="both"/>
        <w:rPr>
          <w:rFonts w:ascii="Times New Roman" w:hAnsi="Times New Roman"/>
          <w:sz w:val="20"/>
          <w:szCs w:val="20"/>
        </w:rPr>
      </w:pPr>
      <w:r w:rsidRPr="009F6DFF">
        <w:rPr>
          <w:rFonts w:ascii="Times New Roman" w:hAnsi="Times New Roman"/>
          <w:sz w:val="20"/>
          <w:szCs w:val="20"/>
        </w:rPr>
        <w:t xml:space="preserve">                                                           </w:t>
      </w:r>
    </w:p>
    <w:p w:rsidR="00B04CC7" w:rsidRDefault="005243A6">
      <w:pPr>
        <w:tabs>
          <w:tab w:val="left" w:pos="2127"/>
        </w:tabs>
        <w:ind w:firstLine="0"/>
        <w:rPr>
          <w:rFonts w:ascii="Times New Roman" w:hAnsi="Times New Roman"/>
          <w:sz w:val="28"/>
          <w:szCs w:val="28"/>
        </w:rPr>
      </w:pPr>
      <w:r w:rsidRPr="009F6DFF">
        <w:rPr>
          <w:rFonts w:ascii="Times New Roman" w:hAnsi="Times New Roman"/>
          <w:sz w:val="28"/>
          <w:szCs w:val="28"/>
        </w:rPr>
        <w:t>с использованием информационно-телекоммуникационной сети «Интернет»,</w:t>
      </w:r>
      <w:r>
        <w:rPr>
          <w:rFonts w:ascii="Times New Roman" w:hAnsi="Times New Roman"/>
          <w:sz w:val="28"/>
          <w:szCs w:val="28"/>
        </w:rPr>
        <w:t xml:space="preserve">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w:t>
      </w:r>
      <w:r w:rsidR="00A65404">
        <w:rPr>
          <w:rFonts w:ascii="Times New Roman" w:hAnsi="Times New Roman"/>
          <w:sz w:val="28"/>
          <w:szCs w:val="28"/>
        </w:rPr>
        <w:t>ом сайте ОМСУ (</w:t>
      </w:r>
      <w:r w:rsidR="00A65404" w:rsidRPr="00A65404">
        <w:rPr>
          <w:rFonts w:ascii="Times New Roman" w:hAnsi="Times New Roman"/>
          <w:sz w:val="28"/>
          <w:szCs w:val="28"/>
        </w:rPr>
        <w:t>http://</w:t>
      </w:r>
      <w:r w:rsidR="006F6856">
        <w:rPr>
          <w:rFonts w:ascii="Times New Roman" w:hAnsi="Times New Roman"/>
          <w:sz w:val="28"/>
          <w:szCs w:val="28"/>
          <w:lang w:val="en-US"/>
        </w:rPr>
        <w:t>tih</w:t>
      </w:r>
      <w:r w:rsidR="00A65404" w:rsidRPr="00A65404">
        <w:rPr>
          <w:rFonts w:ascii="Times New Roman" w:hAnsi="Times New Roman"/>
          <w:sz w:val="28"/>
          <w:szCs w:val="28"/>
        </w:rPr>
        <w:t>ss.admdobrinka.ru/</w:t>
      </w:r>
      <w:r>
        <w:rPr>
          <w:rFonts w:ascii="Times New Roman" w:hAnsi="Times New Roman"/>
          <w:sz w:val="28"/>
          <w:szCs w:val="28"/>
        </w:rPr>
        <w:t>) (далее – сайт ОМСУ), и</w:t>
      </w:r>
      <w:r w:rsidR="00C91541">
        <w:rPr>
          <w:rFonts w:ascii="Times New Roman" w:hAnsi="Times New Roman"/>
          <w:sz w:val="28"/>
          <w:szCs w:val="28"/>
        </w:rPr>
        <w:t xml:space="preserve"> </w:t>
      </w:r>
      <w:r>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5243A6" w:rsidRPr="009F6DFF" w:rsidRDefault="005243A6" w:rsidP="005243A6">
      <w:pPr>
        <w:rPr>
          <w:rFonts w:ascii="Times New Roman" w:hAnsi="Times New Roman"/>
          <w:sz w:val="28"/>
          <w:szCs w:val="28"/>
        </w:rPr>
      </w:pPr>
      <w:r>
        <w:rPr>
          <w:rFonts w:ascii="Times New Roman" w:hAnsi="Times New Roman"/>
          <w:sz w:val="28"/>
          <w:szCs w:val="28"/>
        </w:rPr>
        <w:t>4. На сайте ОМСУ, многофункционального центра предоставления государственных и муниципальных услуг (</w:t>
      </w:r>
      <w:r w:rsidRPr="009F6DFF">
        <w:rPr>
          <w:rFonts w:ascii="Times New Roman" w:hAnsi="Times New Roman"/>
          <w:sz w:val="28"/>
          <w:szCs w:val="28"/>
        </w:rPr>
        <w:t xml:space="preserve">далее – МФЦ), ЕПГУ и РПГУ размещаются сведения: о местонахождении, номерах телефонов для справок, электронной почте, графике (режиме) работы ОМСУ, </w:t>
      </w:r>
      <w:r w:rsidRPr="009F6DFF">
        <w:rPr>
          <w:rFonts w:ascii="Times New Roman" w:hAnsi="Times New Roman"/>
          <w:color w:val="000000" w:themeColor="text1"/>
          <w:sz w:val="28"/>
          <w:szCs w:val="28"/>
        </w:rPr>
        <w:t xml:space="preserve">Комиссии, а также </w:t>
      </w:r>
      <w:r w:rsidRPr="009F6DFF">
        <w:rPr>
          <w:rFonts w:ascii="Times New Roman" w:hAnsi="Times New Roman"/>
          <w:sz w:val="28"/>
          <w:szCs w:val="28"/>
        </w:rPr>
        <w:t>перечень МФЦ, в которых предоставляется муниципальная услуга, адреса их местонахождения, телефоны.</w:t>
      </w:r>
    </w:p>
    <w:p w:rsidR="00B04CC7" w:rsidRPr="00A65404" w:rsidRDefault="00F65855" w:rsidP="00A65404">
      <w:pPr>
        <w:rPr>
          <w:rFonts w:ascii="Times New Roman" w:hAnsi="Times New Roman"/>
          <w:sz w:val="20"/>
          <w:szCs w:val="20"/>
        </w:rPr>
      </w:pPr>
      <w:r w:rsidRPr="009F6DFF">
        <w:rPr>
          <w:rFonts w:ascii="Times New Roman" w:hAnsi="Times New Roman"/>
          <w:sz w:val="28"/>
          <w:szCs w:val="28"/>
        </w:rPr>
        <w:t>5.</w:t>
      </w:r>
      <w:r w:rsidR="005243A6" w:rsidRPr="009F6DFF">
        <w:rPr>
          <w:rFonts w:ascii="Times New Roman" w:hAnsi="Times New Roman"/>
          <w:sz w:val="28"/>
          <w:szCs w:val="28"/>
        </w:rPr>
        <w:t xml:space="preserve">Комиссия </w:t>
      </w:r>
      <w:r w:rsidR="00A65404">
        <w:rPr>
          <w:rFonts w:ascii="Times New Roman" w:eastAsia="Calibri" w:hAnsi="Times New Roman"/>
          <w:sz w:val="28"/>
          <w:szCs w:val="28"/>
          <w:lang w:eastAsia="en-US"/>
        </w:rPr>
        <w:t xml:space="preserve">администрации сельского поселения </w:t>
      </w:r>
      <w:r w:rsidR="006F6856">
        <w:rPr>
          <w:rFonts w:ascii="Times New Roman" w:eastAsia="Calibri" w:hAnsi="Times New Roman"/>
          <w:sz w:val="28"/>
          <w:szCs w:val="28"/>
          <w:lang w:eastAsia="en-US"/>
        </w:rPr>
        <w:t>Тихвинский</w:t>
      </w:r>
      <w:r w:rsidR="00A65404">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5243A6" w:rsidRPr="009F6DFF">
        <w:rPr>
          <w:rFonts w:ascii="Times New Roman" w:hAnsi="Times New Roman"/>
          <w:sz w:val="28"/>
          <w:szCs w:val="28"/>
        </w:rPr>
        <w:t xml:space="preserve"> осуществляет прием заявителей для предоставления муниципальной</w:t>
      </w:r>
      <w:r w:rsidR="005243A6">
        <w:rPr>
          <w:rFonts w:ascii="Times New Roman" w:hAnsi="Times New Roman"/>
          <w:sz w:val="28"/>
          <w:szCs w:val="28"/>
        </w:rPr>
        <w:t xml:space="preserve"> услуги в соответствии с графиком работы, утвержденным руководителем (или иным уполномоченным лицом) ОМСУ.</w:t>
      </w:r>
    </w:p>
    <w:p w:rsidR="00B04CC7" w:rsidRDefault="005243A6">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На сайте ОМСУ, ЕПГУ и РПГУ, </w:t>
      </w:r>
      <w:r w:rsidR="0094175F">
        <w:rPr>
          <w:rFonts w:ascii="Times New Roman" w:hAnsi="Times New Roman" w:cs="Times New Roman"/>
          <w:sz w:val="28"/>
          <w:szCs w:val="28"/>
        </w:rPr>
        <w:t>информационных стендах в ОМСУ и МФЦ</w:t>
      </w:r>
      <w:r w:rsidR="00A65404">
        <w:rPr>
          <w:rFonts w:ascii="Times New Roman" w:hAnsi="Times New Roman" w:cs="Times New Roman"/>
          <w:sz w:val="28"/>
          <w:szCs w:val="28"/>
        </w:rPr>
        <w:t xml:space="preserve"> </w:t>
      </w:r>
      <w:r w:rsidR="0094175F">
        <w:rPr>
          <w:rFonts w:ascii="Times New Roman" w:hAnsi="Times New Roman" w:cs="Times New Roman"/>
          <w:sz w:val="28"/>
          <w:szCs w:val="28"/>
        </w:rPr>
        <w:t>размещается следующая информация</w:t>
      </w:r>
      <w:r>
        <w:rPr>
          <w:rFonts w:ascii="Times New Roman" w:hAnsi="Times New Roman" w:cs="Times New Roman"/>
          <w:sz w:val="28"/>
          <w:szCs w:val="28"/>
        </w:rPr>
        <w:t>:</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перечень документов, необходимых для предоставления гражданам муниципальной услуги, а также требования, предъявляемые к этим документам;</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 и МФЦ;</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04CC7" w:rsidRDefault="005243A6">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04CC7" w:rsidRDefault="00B04CC7">
      <w:pPr>
        <w:rPr>
          <w:rFonts w:ascii="Times New Roman" w:hAnsi="Times New Roman"/>
          <w:sz w:val="28"/>
          <w:szCs w:val="28"/>
        </w:rPr>
      </w:pPr>
    </w:p>
    <w:p w:rsidR="00B04CC7" w:rsidRDefault="005243A6">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B04CC7" w:rsidRDefault="00B04CC7">
      <w:pPr>
        <w:jc w:val="center"/>
        <w:rPr>
          <w:rFonts w:ascii="Times New Roman" w:hAnsi="Times New Roman"/>
          <w:b/>
          <w:sz w:val="28"/>
        </w:rPr>
      </w:pPr>
    </w:p>
    <w:p w:rsidR="00B04CC7" w:rsidRDefault="005243A6">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B04CC7" w:rsidRDefault="00B04CC7">
      <w:pPr>
        <w:rPr>
          <w:rFonts w:ascii="Times New Roman" w:hAnsi="Times New Roman"/>
          <w:sz w:val="28"/>
          <w:szCs w:val="28"/>
        </w:rPr>
      </w:pPr>
    </w:p>
    <w:p w:rsidR="00A65404" w:rsidRDefault="00A65404" w:rsidP="00A65404">
      <w:pPr>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10. Муниципальная услуга</w:t>
      </w:r>
      <w:r w:rsidR="005243A6">
        <w:rPr>
          <w:rFonts w:ascii="Times New Roman" w:hAnsi="Times New Roman"/>
          <w:sz w:val="28"/>
          <w:szCs w:val="28"/>
        </w:rPr>
        <w:t xml:space="preserve"> предоста</w:t>
      </w:r>
      <w:r>
        <w:rPr>
          <w:rFonts w:ascii="Times New Roman" w:hAnsi="Times New Roman"/>
          <w:sz w:val="28"/>
          <w:szCs w:val="28"/>
        </w:rPr>
        <w:t>вляется</w:t>
      </w:r>
      <w:r w:rsidR="005243A6">
        <w:rPr>
          <w:rFonts w:ascii="Times New Roman" w:hAnsi="Times New Roman"/>
          <w:sz w:val="28"/>
          <w:szCs w:val="28"/>
        </w:rPr>
        <w:t xml:space="preserve"> </w:t>
      </w:r>
      <w:r>
        <w:rPr>
          <w:rFonts w:ascii="Times New Roman" w:hAnsi="Times New Roman"/>
          <w:sz w:val="28"/>
          <w:szCs w:val="28"/>
        </w:rPr>
        <w:t xml:space="preserve"> </w:t>
      </w:r>
      <w:r>
        <w:rPr>
          <w:rFonts w:ascii="Times New Roman" w:eastAsia="Calibri" w:hAnsi="Times New Roman"/>
          <w:sz w:val="28"/>
          <w:szCs w:val="28"/>
          <w:lang w:eastAsia="en-US"/>
        </w:rPr>
        <w:t xml:space="preserve">администрацией сельского поселения </w:t>
      </w:r>
      <w:r w:rsidR="006F6856">
        <w:rPr>
          <w:rFonts w:ascii="Times New Roman" w:eastAsia="Calibri" w:hAnsi="Times New Roman"/>
          <w:sz w:val="28"/>
          <w:szCs w:val="28"/>
          <w:lang w:eastAsia="en-US"/>
        </w:rPr>
        <w:t>Тихвинский</w:t>
      </w:r>
      <w:r>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C91541">
        <w:rPr>
          <w:rFonts w:ascii="Times New Roman" w:eastAsia="Calibri" w:hAnsi="Times New Roman"/>
          <w:sz w:val="28"/>
          <w:szCs w:val="28"/>
          <w:lang w:eastAsia="en-US"/>
        </w:rPr>
        <w:t>,</w:t>
      </w:r>
      <w:r>
        <w:rPr>
          <w:rFonts w:ascii="Times New Roman" w:eastAsiaTheme="minorHAnsi" w:hAnsi="Times New Roman"/>
          <w:sz w:val="28"/>
          <w:szCs w:val="28"/>
          <w:lang w:eastAsia="en-US"/>
        </w:rPr>
        <w:t xml:space="preserve"> </w:t>
      </w:r>
      <w:r w:rsidR="0094175F">
        <w:rPr>
          <w:rFonts w:ascii="Times New Roman" w:eastAsiaTheme="minorHAnsi" w:hAnsi="Times New Roman"/>
          <w:sz w:val="28"/>
          <w:szCs w:val="28"/>
          <w:lang w:eastAsia="en-US"/>
        </w:rPr>
        <w:t>Комиссией</w:t>
      </w:r>
      <w:r>
        <w:rPr>
          <w:rFonts w:ascii="Times New Roman" w:eastAsiaTheme="minorHAnsi" w:hAnsi="Times New Roman"/>
          <w:sz w:val="28"/>
          <w:szCs w:val="28"/>
          <w:lang w:eastAsia="en-US"/>
        </w:rPr>
        <w:t xml:space="preserve"> </w:t>
      </w:r>
      <w:r>
        <w:rPr>
          <w:rFonts w:ascii="Times New Roman" w:eastAsia="Calibri" w:hAnsi="Times New Roman"/>
          <w:sz w:val="28"/>
          <w:szCs w:val="28"/>
          <w:lang w:eastAsia="en-US"/>
        </w:rPr>
        <w:t xml:space="preserve">администрации сельского поселения </w:t>
      </w:r>
      <w:r w:rsidR="006F6856">
        <w:rPr>
          <w:rFonts w:ascii="Times New Roman" w:eastAsia="Calibri" w:hAnsi="Times New Roman"/>
          <w:sz w:val="28"/>
          <w:szCs w:val="28"/>
          <w:lang w:eastAsia="en-US"/>
        </w:rPr>
        <w:t>Тихвинский</w:t>
      </w:r>
      <w:r>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p>
    <w:p w:rsidR="00B04CC7" w:rsidRDefault="00A65404" w:rsidP="00832381">
      <w:pPr>
        <w:autoSpaceDE w:val="0"/>
        <w:autoSpaceDN w:val="0"/>
        <w:adjustRightInd w:val="0"/>
        <w:rPr>
          <w:rFonts w:ascii="Times New Roman" w:hAnsi="Times New Roman"/>
          <w:sz w:val="20"/>
          <w:szCs w:val="20"/>
        </w:rPr>
      </w:pPr>
      <w:r>
        <w:rPr>
          <w:rFonts w:ascii="Times New Roman" w:hAnsi="Times New Roman"/>
          <w:sz w:val="28"/>
          <w:szCs w:val="28"/>
        </w:rPr>
        <w:t xml:space="preserve"> </w:t>
      </w:r>
      <w:r w:rsidR="005243A6">
        <w:rPr>
          <w:rFonts w:ascii="Times New Roman" w:hAnsi="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r w:rsidR="00832381">
        <w:rPr>
          <w:rFonts w:ascii="Times New Roman" w:hAnsi="Times New Roman"/>
          <w:sz w:val="28"/>
          <w:szCs w:val="28"/>
        </w:rPr>
        <w:t xml:space="preserve">постановлением </w:t>
      </w:r>
      <w:r w:rsidR="00832381">
        <w:rPr>
          <w:rFonts w:ascii="Times New Roman" w:eastAsia="Calibri" w:hAnsi="Times New Roman"/>
          <w:sz w:val="28"/>
          <w:szCs w:val="28"/>
          <w:lang w:eastAsia="en-US"/>
        </w:rPr>
        <w:t xml:space="preserve">администрации сельского поселения </w:t>
      </w:r>
      <w:r w:rsidR="006F6856">
        <w:rPr>
          <w:rFonts w:ascii="Times New Roman" w:eastAsia="Calibri" w:hAnsi="Times New Roman"/>
          <w:sz w:val="28"/>
          <w:szCs w:val="28"/>
          <w:lang w:eastAsia="en-US"/>
        </w:rPr>
        <w:t>Тихвинский</w:t>
      </w:r>
      <w:r w:rsidR="00832381">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 №  от      2021г. </w:t>
      </w:r>
      <w:r w:rsidR="00144AB2">
        <w:rPr>
          <w:rFonts w:ascii="Times New Roman" w:eastAsia="Calibri" w:hAnsi="Times New Roman"/>
          <w:sz w:val="28"/>
          <w:szCs w:val="28"/>
          <w:lang w:eastAsia="en-US"/>
        </w:rPr>
        <w:t>(</w:t>
      </w:r>
      <w:r w:rsidR="00832381" w:rsidRPr="00832381">
        <w:rPr>
          <w:rFonts w:ascii="Times New Roman" w:eastAsia="Calibri" w:hAnsi="Times New Roman"/>
          <w:b/>
          <w:sz w:val="28"/>
          <w:szCs w:val="28"/>
          <w:lang w:eastAsia="en-US"/>
        </w:rPr>
        <w:t>Р</w:t>
      </w:r>
      <w:r w:rsidR="00144AB2">
        <w:rPr>
          <w:rFonts w:ascii="Times New Roman" w:eastAsia="Calibri" w:hAnsi="Times New Roman"/>
          <w:b/>
          <w:sz w:val="28"/>
          <w:szCs w:val="28"/>
          <w:lang w:eastAsia="en-US"/>
        </w:rPr>
        <w:t xml:space="preserve">аздел </w:t>
      </w:r>
      <w:r w:rsidR="00832381" w:rsidRPr="00832381">
        <w:rPr>
          <w:rFonts w:ascii="Times New Roman" w:eastAsia="Calibri" w:hAnsi="Times New Roman"/>
          <w:b/>
          <w:sz w:val="28"/>
          <w:szCs w:val="28"/>
          <w:lang w:eastAsia="en-US"/>
        </w:rPr>
        <w:t>.2 пункт 14</w:t>
      </w:r>
      <w:r w:rsidR="00144AB2">
        <w:rPr>
          <w:rFonts w:ascii="Times New Roman" w:eastAsia="Calibri" w:hAnsi="Times New Roman"/>
          <w:b/>
          <w:sz w:val="28"/>
          <w:szCs w:val="28"/>
          <w:lang w:eastAsia="en-US"/>
        </w:rPr>
        <w:t xml:space="preserve"> настоящего регламента)</w:t>
      </w:r>
      <w:r w:rsidR="005243A6">
        <w:rPr>
          <w:rFonts w:ascii="Times New Roman" w:hAnsi="Times New Roman"/>
          <w:sz w:val="20"/>
          <w:szCs w:val="20"/>
        </w:rPr>
        <w:t xml:space="preserve">  </w:t>
      </w:r>
      <w:r w:rsidR="00832381">
        <w:rPr>
          <w:rFonts w:ascii="Times New Roman" w:hAnsi="Times New Roman"/>
          <w:sz w:val="20"/>
          <w:szCs w:val="20"/>
        </w:rPr>
        <w:t>.</w:t>
      </w:r>
    </w:p>
    <w:p w:rsidR="00B04CC7" w:rsidRDefault="005243A6">
      <w:pPr>
        <w:rPr>
          <w:rFonts w:ascii="Times New Roman" w:hAnsi="Times New Roman"/>
          <w:sz w:val="28"/>
          <w:szCs w:val="28"/>
        </w:rPr>
      </w:pPr>
      <w:r>
        <w:rPr>
          <w:rFonts w:ascii="Times New Roman" w:hAnsi="Times New Roman"/>
          <w:sz w:val="28"/>
          <w:szCs w:val="28"/>
        </w:rPr>
        <w:lastRenderedPageBreak/>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rsidR="00B04CC7" w:rsidRDefault="005243A6">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B04CC7" w:rsidRDefault="00B04CC7">
      <w:pPr>
        <w:pStyle w:val="ConsPlusNormal"/>
        <w:ind w:firstLine="540"/>
        <w:jc w:val="center"/>
        <w:rPr>
          <w:rFonts w:ascii="Times New Roman" w:hAnsi="Times New Roman" w:cs="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B04CC7" w:rsidRDefault="00B04CC7">
      <w:pPr>
        <w:jc w:val="center"/>
        <w:rPr>
          <w:rFonts w:ascii="Times New Roman" w:hAnsi="Times New Roman"/>
          <w:b/>
          <w:sz w:val="28"/>
          <w:szCs w:val="28"/>
        </w:rPr>
      </w:pPr>
    </w:p>
    <w:p w:rsidR="00B04CC7" w:rsidRDefault="005243A6" w:rsidP="00832381">
      <w:pPr>
        <w:rPr>
          <w:rFonts w:ascii="Times New Roman" w:hAnsi="Times New Roman"/>
          <w:sz w:val="20"/>
          <w:szCs w:val="20"/>
        </w:rPr>
      </w:pPr>
      <w:r>
        <w:rPr>
          <w:rFonts w:ascii="Times New Roman" w:hAnsi="Times New Roman"/>
          <w:sz w:val="28"/>
          <w:szCs w:val="28"/>
        </w:rPr>
        <w:t xml:space="preserve">11. Результатом предоставления муниципальной услуги является выдача постановления администрации </w:t>
      </w:r>
      <w:r w:rsidR="00832381">
        <w:rPr>
          <w:rFonts w:ascii="Times New Roman" w:eastAsia="Calibri" w:hAnsi="Times New Roman"/>
          <w:sz w:val="28"/>
          <w:szCs w:val="28"/>
          <w:lang w:eastAsia="en-US"/>
        </w:rPr>
        <w:t xml:space="preserve">сельского поселения </w:t>
      </w:r>
      <w:r w:rsidR="006F6856">
        <w:rPr>
          <w:rFonts w:ascii="Times New Roman" w:eastAsia="Calibri" w:hAnsi="Times New Roman"/>
          <w:sz w:val="28"/>
          <w:szCs w:val="28"/>
          <w:lang w:eastAsia="en-US"/>
        </w:rPr>
        <w:t>Тихвинский</w:t>
      </w:r>
      <w:r w:rsidR="00832381">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832381">
        <w:rPr>
          <w:rFonts w:ascii="Times New Roman" w:hAnsi="Times New Roman"/>
          <w:sz w:val="28"/>
          <w:szCs w:val="28"/>
        </w:rPr>
        <w:t xml:space="preserve"> </w:t>
      </w:r>
      <w:r>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B04CC7" w:rsidRDefault="005243A6">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12. Срок предоставления муниципальной услуги, срок выдачи (направления) документов, являющихся результатом предоставления муниципальн</w:t>
      </w:r>
      <w:r w:rsidR="001F6B31">
        <w:rPr>
          <w:rFonts w:ascii="Times New Roman" w:hAnsi="Times New Roman"/>
          <w:sz w:val="28"/>
          <w:szCs w:val="28"/>
        </w:rPr>
        <w:t>ой услуги не должен превышать 53 дня</w:t>
      </w:r>
      <w:r>
        <w:rPr>
          <w:rFonts w:ascii="Times New Roman" w:hAnsi="Times New Roman"/>
          <w:sz w:val="28"/>
          <w:szCs w:val="28"/>
        </w:rPr>
        <w:t xml:space="preserve"> с момента регистрации поступившего заявления в органе, предоставляющем услугу.</w:t>
      </w:r>
    </w:p>
    <w:p w:rsidR="00B04CC7" w:rsidRDefault="00B04CC7">
      <w:pPr>
        <w:ind w:firstLine="0"/>
        <w:jc w:val="center"/>
        <w:rPr>
          <w:rFonts w:ascii="Times New Roman" w:hAnsi="Times New Roman"/>
          <w:b/>
          <w:sz w:val="28"/>
          <w:szCs w:val="28"/>
        </w:rPr>
      </w:pPr>
    </w:p>
    <w:p w:rsidR="00B04CC7" w:rsidRDefault="005243A6">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B04CC7" w:rsidRDefault="00B04CC7">
      <w:pPr>
        <w:jc w:val="center"/>
        <w:rPr>
          <w:rFonts w:ascii="Times New Roman" w:hAnsi="Times New Roman"/>
          <w:b/>
          <w:sz w:val="28"/>
          <w:szCs w:val="28"/>
        </w:rPr>
      </w:pPr>
    </w:p>
    <w:p w:rsidR="00B04CC7" w:rsidRDefault="005243A6" w:rsidP="00832381">
      <w:pPr>
        <w:suppressAutoHyphens/>
        <w:autoSpaceDE w:val="0"/>
        <w:ind w:firstLine="540"/>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832381">
        <w:rPr>
          <w:rFonts w:ascii="Times New Roman" w:hAnsi="Times New Roman"/>
          <w:sz w:val="28"/>
          <w:szCs w:val="28"/>
          <w:lang w:eastAsia="zh-CN"/>
        </w:rPr>
        <w:t xml:space="preserve"> </w:t>
      </w:r>
      <w:r w:rsidR="00832381">
        <w:rPr>
          <w:rFonts w:ascii="Times New Roman" w:eastAsia="Calibri" w:hAnsi="Times New Roman"/>
          <w:sz w:val="28"/>
          <w:szCs w:val="28"/>
          <w:lang w:eastAsia="en-US"/>
        </w:rPr>
        <w:t xml:space="preserve">администрации сельского поселения </w:t>
      </w:r>
      <w:r w:rsidR="006F6856">
        <w:rPr>
          <w:rFonts w:ascii="Times New Roman" w:eastAsia="Calibri" w:hAnsi="Times New Roman"/>
          <w:sz w:val="28"/>
          <w:szCs w:val="28"/>
          <w:lang w:eastAsia="en-US"/>
        </w:rPr>
        <w:t>Тихвинский</w:t>
      </w:r>
      <w:r w:rsidR="00832381">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 (</w:t>
      </w:r>
      <w:hyperlink r:id="rId11" w:history="1">
        <w:r w:rsidR="006F6856" w:rsidRPr="00F35F75">
          <w:rPr>
            <w:rStyle w:val="af0"/>
            <w:rFonts w:ascii="Times New Roman" w:hAnsi="Times New Roman"/>
            <w:sz w:val="28"/>
            <w:szCs w:val="28"/>
          </w:rPr>
          <w:t>http://</w:t>
        </w:r>
        <w:r w:rsidR="006F6856" w:rsidRPr="00F35F75">
          <w:rPr>
            <w:rStyle w:val="af0"/>
            <w:rFonts w:ascii="Times New Roman" w:hAnsi="Times New Roman"/>
            <w:sz w:val="28"/>
            <w:szCs w:val="28"/>
            <w:lang w:val="en-US"/>
          </w:rPr>
          <w:t>tih</w:t>
        </w:r>
        <w:r w:rsidR="006F6856" w:rsidRPr="00F35F75">
          <w:rPr>
            <w:rStyle w:val="af0"/>
            <w:rFonts w:ascii="Times New Roman" w:hAnsi="Times New Roman"/>
            <w:sz w:val="28"/>
            <w:szCs w:val="28"/>
          </w:rPr>
          <w:t>ss.admdobrinka.ru/</w:t>
        </w:r>
      </w:hyperlink>
      <w:r w:rsidR="00832381">
        <w:rPr>
          <w:rFonts w:ascii="Times New Roman" w:hAnsi="Times New Roman"/>
          <w:sz w:val="28"/>
          <w:szCs w:val="28"/>
        </w:rPr>
        <w:t>)</w:t>
      </w:r>
      <w:r>
        <w:rPr>
          <w:rFonts w:ascii="Times New Roman" w:hAnsi="Times New Roman"/>
          <w:sz w:val="28"/>
          <w:szCs w:val="28"/>
          <w:lang w:eastAsia="zh-CN"/>
        </w:rPr>
        <w:t>,</w:t>
      </w:r>
      <w:r w:rsidR="00832381">
        <w:rPr>
          <w:rFonts w:ascii="Times New Roman" w:hAnsi="Times New Roman"/>
          <w:sz w:val="28"/>
          <w:szCs w:val="28"/>
          <w:lang w:eastAsia="zh-CN"/>
        </w:rPr>
        <w:t xml:space="preserve"> </w:t>
      </w:r>
      <w:r>
        <w:rPr>
          <w:rFonts w:ascii="Times New Roman" w:hAnsi="Times New Roman"/>
          <w:sz w:val="28"/>
          <w:szCs w:val="28"/>
          <w:lang w:eastAsia="zh-CN"/>
        </w:rPr>
        <w:t>а также на ЕПГУ (</w:t>
      </w:r>
      <w:hyperlink r:id="rId12"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p>
    <w:p w:rsidR="00B04CC7" w:rsidRPr="00832381" w:rsidRDefault="00832381" w:rsidP="00832381">
      <w:pPr>
        <w:suppressAutoHyphens/>
        <w:autoSpaceDE w:val="0"/>
        <w:ind w:firstLine="0"/>
        <w:rPr>
          <w:rFonts w:ascii="Times New Roman" w:hAnsi="Times New Roman"/>
          <w:sz w:val="28"/>
          <w:szCs w:val="28"/>
          <w:lang w:eastAsia="zh-CN"/>
        </w:rPr>
      </w:pPr>
      <w:r>
        <w:rPr>
          <w:rFonts w:ascii="Times New Roman" w:eastAsia="Calibri" w:hAnsi="Times New Roman"/>
          <w:sz w:val="28"/>
          <w:szCs w:val="28"/>
          <w:lang w:eastAsia="en-US"/>
        </w:rPr>
        <w:t xml:space="preserve">Администрация сельского поселения </w:t>
      </w:r>
      <w:r w:rsidR="006F6856">
        <w:rPr>
          <w:rFonts w:ascii="Times New Roman" w:eastAsia="Calibri" w:hAnsi="Times New Roman"/>
          <w:sz w:val="28"/>
          <w:szCs w:val="28"/>
          <w:lang w:eastAsia="en-US"/>
        </w:rPr>
        <w:t>Тихвинский</w:t>
      </w:r>
      <w:r>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5243A6">
        <w:rPr>
          <w:rFonts w:ascii="Times New Roman" w:hAnsi="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rsidR="00B04CC7" w:rsidRDefault="00B04CC7">
      <w:pPr>
        <w:pStyle w:val="ConsPlusNormal"/>
        <w:ind w:firstLine="567"/>
        <w:contextualSpacing/>
        <w:jc w:val="center"/>
        <w:rPr>
          <w:rFonts w:ascii="Times New Roman" w:eastAsia="Times New Roman" w:hAnsi="Times New Roman" w:cs="Times New Roman"/>
          <w:b/>
          <w:sz w:val="28"/>
          <w:szCs w:val="28"/>
          <w:lang w:eastAsia="ru-RU"/>
        </w:rPr>
      </w:pPr>
    </w:p>
    <w:p w:rsidR="00B04CC7" w:rsidRDefault="005243A6">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B04CC7" w:rsidRDefault="00B04CC7">
      <w:pPr>
        <w:pStyle w:val="ConsPlusNormal"/>
        <w:jc w:val="both"/>
        <w:rPr>
          <w:rFonts w:ascii="Times New Roman" w:hAnsi="Times New Roman" w:cs="Times New Roman"/>
          <w:sz w:val="28"/>
          <w:szCs w:val="28"/>
        </w:rPr>
      </w:pPr>
    </w:p>
    <w:p w:rsidR="00B04CC7" w:rsidRDefault="005243A6">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lastRenderedPageBreak/>
        <w:t>14. Для получения муниципальной услуги заявитель представляет в Комиссию или МФЦ заявление по форме со</w:t>
      </w:r>
      <w:r w:rsidR="000F0A95">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rsidR="00B04CC7" w:rsidRDefault="005243A6">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B04CC7" w:rsidRDefault="005243A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0F0A95" w:rsidRDefault="008F758A" w:rsidP="000F0A95">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w:t>
      </w:r>
      <w:r w:rsidR="000F0A95">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направлено в форме электронного документа</w:t>
      </w:r>
      <w:r w:rsidR="000F0A95">
        <w:rPr>
          <w:rFonts w:ascii="Times New Roman" w:hAnsi="Times New Roman" w:cs="Times New Roman"/>
          <w:sz w:val="28"/>
          <w:szCs w:val="28"/>
        </w:rPr>
        <w:t xml:space="preserve"> (при наличии технической возможности).</w:t>
      </w:r>
    </w:p>
    <w:p w:rsidR="000F0A95" w:rsidRDefault="000F0A95" w:rsidP="000F0A95">
      <w:pPr>
        <w:pStyle w:val="ConsPlusNormal"/>
        <w:contextualSpacing/>
        <w:jc w:val="both"/>
        <w:rPr>
          <w:rFonts w:ascii="Times New Roman" w:hAnsi="Times New Roman" w:cs="Times New Roman"/>
          <w:sz w:val="28"/>
          <w:szCs w:val="28"/>
        </w:rPr>
      </w:pPr>
    </w:p>
    <w:p w:rsidR="00B04CC7" w:rsidRDefault="00B04CC7">
      <w:pPr>
        <w:pStyle w:val="ConsPlusNormal"/>
        <w:ind w:firstLine="567"/>
        <w:contextualSpacing/>
        <w:jc w:val="both"/>
        <w:rPr>
          <w:rFonts w:ascii="Times New Roman" w:hAnsi="Times New Roman" w:cs="Times New Roman"/>
          <w:sz w:val="28"/>
          <w:szCs w:val="28"/>
        </w:rPr>
      </w:pPr>
    </w:p>
    <w:p w:rsidR="00B04CC7" w:rsidRDefault="005243A6">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B04CC7" w:rsidRDefault="00B04CC7">
      <w:pPr>
        <w:pStyle w:val="ConsPlusNormal"/>
        <w:ind w:firstLine="540"/>
        <w:jc w:val="both"/>
        <w:rPr>
          <w:rFonts w:ascii="Times New Roman" w:hAnsi="Times New Roman" w:cs="Times New Roman"/>
          <w:sz w:val="28"/>
          <w:szCs w:val="28"/>
        </w:rPr>
      </w:pP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B04CC7" w:rsidRDefault="005243A6">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w:t>
      </w:r>
      <w:r w:rsidR="009748F7">
        <w:rPr>
          <w:rFonts w:ascii="Times New Roman" w:hAnsi="Times New Roman" w:cs="Times New Roman"/>
          <w:sz w:val="28"/>
          <w:szCs w:val="28"/>
        </w:rPr>
        <w:t xml:space="preserve"> муниципальной </w:t>
      </w:r>
      <w:r>
        <w:rPr>
          <w:rFonts w:ascii="Times New Roman" w:hAnsi="Times New Roman" w:cs="Times New Roman"/>
          <w:sz w:val="28"/>
          <w:szCs w:val="28"/>
        </w:rPr>
        <w:t xml:space="preserve"> услуги.</w:t>
      </w:r>
    </w:p>
    <w:p w:rsidR="00B04CC7" w:rsidRDefault="00B04CC7">
      <w:pPr>
        <w:pStyle w:val="ConsPlusNormal"/>
        <w:ind w:firstLine="540"/>
        <w:jc w:val="both"/>
        <w:rPr>
          <w:rFonts w:ascii="Times New Roman" w:hAnsi="Times New Roman"/>
          <w:b/>
          <w:sz w:val="28"/>
          <w:szCs w:val="28"/>
        </w:rPr>
      </w:pPr>
    </w:p>
    <w:p w:rsidR="00B04CC7" w:rsidRDefault="005243A6">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b/>
          <w:sz w:val="28"/>
          <w:szCs w:val="28"/>
          <w:lang w:eastAsia="en-US"/>
        </w:rPr>
        <w:t xml:space="preserve">Указание на запрет требовать от заявителя </w:t>
      </w:r>
    </w:p>
    <w:p w:rsidR="00B04CC7" w:rsidRDefault="00B04CC7">
      <w:pPr>
        <w:jc w:val="cente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B04CC7" w:rsidRDefault="005243A6">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w:t>
      </w:r>
      <w:r>
        <w:rPr>
          <w:rFonts w:ascii="Times New Roman" w:hAnsi="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4" w:history="1">
        <w:r>
          <w:rPr>
            <w:rFonts w:ascii="Times New Roman" w:hAnsi="Times New Roman"/>
            <w:sz w:val="28"/>
            <w:szCs w:val="28"/>
          </w:rPr>
          <w:t>частью 6</w:t>
        </w:r>
      </w:hyperlink>
      <w:hyperlink r:id="rId15"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lastRenderedPageBreak/>
        <w:t>17. Основания для отказа в приеме документов, необходимых для предоставления муниципальной услуги законодательством не установлены.</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B04CC7" w:rsidRDefault="005243A6">
      <w:pPr>
        <w:rPr>
          <w:rFonts w:ascii="Times New Roman" w:hAnsi="Times New Roman"/>
          <w:sz w:val="28"/>
          <w:szCs w:val="28"/>
        </w:rPr>
      </w:pPr>
      <w:r w:rsidRPr="00F65855">
        <w:rPr>
          <w:rFonts w:ascii="Times New Roman" w:hAnsi="Times New Roman"/>
          <w:sz w:val="28"/>
          <w:szCs w:val="28"/>
        </w:rPr>
        <w:t>19. Основани</w:t>
      </w:r>
      <w:r w:rsidR="002602F2" w:rsidRPr="00F65855">
        <w:rPr>
          <w:rFonts w:ascii="Times New Roman" w:hAnsi="Times New Roman"/>
          <w:sz w:val="28"/>
          <w:szCs w:val="28"/>
        </w:rPr>
        <w:t>ем</w:t>
      </w:r>
      <w:r w:rsidRPr="00F65855">
        <w:rPr>
          <w:rFonts w:ascii="Times New Roman" w:hAnsi="Times New Roman"/>
          <w:sz w:val="28"/>
          <w:szCs w:val="28"/>
        </w:rPr>
        <w:t xml:space="preserve"> для отказа в предоставлении муниципальной услуги </w:t>
      </w:r>
      <w:r w:rsidR="002602F2" w:rsidRPr="00F65855">
        <w:rPr>
          <w:rFonts w:ascii="Times New Roman" w:hAnsi="Times New Roman"/>
          <w:sz w:val="28"/>
          <w:szCs w:val="28"/>
        </w:rPr>
        <w:t xml:space="preserve">является </w:t>
      </w:r>
      <w:r w:rsidR="002602F2" w:rsidRPr="00F65855">
        <w:rPr>
          <w:rFonts w:ascii="Times New Roman" w:eastAsiaTheme="minorHAnsi" w:hAnsi="Times New Roman"/>
          <w:sz w:val="28"/>
          <w:szCs w:val="28"/>
          <w:lang w:eastAsia="en-US"/>
        </w:rPr>
        <w:t>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ГрК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F65855">
        <w:rPr>
          <w:rFonts w:ascii="Times New Roman" w:hAnsi="Times New Roman"/>
          <w:sz w:val="28"/>
          <w:szCs w:val="28"/>
        </w:rPr>
        <w:t>.</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4CC7" w:rsidRDefault="00B04CC7">
      <w:pPr>
        <w:jc w:val="center"/>
        <w:rPr>
          <w:rFonts w:ascii="Times New Roman" w:hAnsi="Times New Roman"/>
          <w:b/>
          <w:sz w:val="28"/>
          <w:szCs w:val="28"/>
        </w:rPr>
      </w:pPr>
    </w:p>
    <w:p w:rsidR="00B04CC7" w:rsidRDefault="005243A6">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B04CC7" w:rsidRDefault="00B04CC7">
      <w:pPr>
        <w:autoSpaceDE w:val="0"/>
        <w:autoSpaceDN w:val="0"/>
        <w:adjustRightInd w:val="0"/>
        <w:contextualSpacing/>
        <w:outlineLvl w:val="2"/>
        <w:rPr>
          <w:rFonts w:ascii="Times New Roman" w:hAnsi="Times New Roman"/>
          <w:sz w:val="28"/>
        </w:rPr>
      </w:pPr>
    </w:p>
    <w:p w:rsidR="00B04CC7" w:rsidRDefault="005243A6">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4CC7" w:rsidRDefault="00B04CC7">
      <w:pPr>
        <w:jc w:val="center"/>
        <w:rPr>
          <w:rFonts w:ascii="Times New Roman" w:hAnsi="Times New Roman"/>
          <w:b/>
          <w:sz w:val="28"/>
          <w:szCs w:val="28"/>
        </w:rPr>
      </w:pPr>
    </w:p>
    <w:p w:rsidR="00B04CC7" w:rsidRDefault="005243A6">
      <w:pPr>
        <w:autoSpaceDE w:val="0"/>
        <w:autoSpaceDN w:val="0"/>
        <w:adjustRightInd w:val="0"/>
        <w:rPr>
          <w:rFonts w:ascii="Times New Roman" w:hAnsi="Times New Roman"/>
          <w:sz w:val="28"/>
          <w:szCs w:val="28"/>
          <w:lang w:bidi="ru-RU"/>
        </w:rPr>
      </w:pPr>
      <w:r>
        <w:rPr>
          <w:rFonts w:ascii="Times New Roman" w:hAnsi="Times New Roman"/>
          <w:sz w:val="28"/>
          <w:szCs w:val="28"/>
          <w:lang w:bidi="ru-RU"/>
        </w:rPr>
        <w:lastRenderedPageBreak/>
        <w:t>22. Предоставление услуг, которые являются необходимыми и обязательными для предоставления муниципальной услуги, не осуществляется.</w:t>
      </w:r>
    </w:p>
    <w:p w:rsidR="00B04CC7" w:rsidRDefault="00B04CC7">
      <w:pP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4CC7" w:rsidRDefault="00B04CC7">
      <w:pPr>
        <w:rPr>
          <w:rFonts w:ascii="Times New Roman" w:hAnsi="Times New Roman"/>
          <w:sz w:val="28"/>
          <w:szCs w:val="28"/>
        </w:rPr>
      </w:pP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04CC7" w:rsidRDefault="00B04CC7">
      <w:pPr>
        <w:autoSpaceDE w:val="0"/>
        <w:autoSpaceDN w:val="0"/>
        <w:adjustRightInd w:val="0"/>
        <w:rPr>
          <w:rFonts w:ascii="Times New Roman" w:hAnsi="Times New Roman"/>
          <w:sz w:val="28"/>
          <w:szCs w:val="28"/>
        </w:rPr>
      </w:pPr>
    </w:p>
    <w:p w:rsidR="00B04CC7" w:rsidRDefault="005243A6">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B04CC7" w:rsidRDefault="00B04CC7">
      <w:pPr>
        <w:jc w:val="center"/>
        <w:rPr>
          <w:rFonts w:ascii="Times New Roman" w:hAnsi="Times New Roman"/>
          <w:b/>
          <w:sz w:val="28"/>
          <w:szCs w:val="28"/>
        </w:rPr>
      </w:pPr>
    </w:p>
    <w:p w:rsidR="00B04CC7" w:rsidRDefault="005243A6">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w:t>
      </w:r>
      <w:r w:rsidR="00144AB2">
        <w:rPr>
          <w:rFonts w:ascii="Times New Roman" w:eastAsiaTheme="minorHAnsi" w:hAnsi="Times New Roman"/>
          <w:sz w:val="28"/>
          <w:szCs w:val="28"/>
          <w:lang w:eastAsia="en-US"/>
        </w:rPr>
        <w:t xml:space="preserve"> регистрации в день поступления </w:t>
      </w:r>
      <w:r>
        <w:rPr>
          <w:rFonts w:ascii="Times New Roman" w:hAnsi="Times New Roman"/>
          <w:sz w:val="28"/>
          <w:szCs w:val="28"/>
        </w:rPr>
        <w:t xml:space="preserve">специалистом, ответственным за регистрацию. </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4CC7" w:rsidRDefault="00B04CC7">
      <w:pPr>
        <w:jc w:val="center"/>
        <w:rPr>
          <w:rFonts w:ascii="Times New Roman" w:hAnsi="Times New Roman"/>
          <w:b/>
          <w:sz w:val="28"/>
          <w:szCs w:val="28"/>
        </w:rPr>
      </w:pP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фамилии, имени, отчества и должности специалиста;</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04CC7" w:rsidRDefault="005243A6">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144AB2">
        <w:rPr>
          <w:rFonts w:ascii="Times New Roman" w:hAnsi="Times New Roman"/>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B04CC7" w:rsidRDefault="005243A6">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B04CC7" w:rsidRDefault="005243A6">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B04CC7" w:rsidRDefault="005243A6">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04CC7" w:rsidRDefault="005243A6">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B04CC7" w:rsidRDefault="005243A6">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04CC7" w:rsidRDefault="005243A6">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04CC7" w:rsidRDefault="005243A6">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4CC7" w:rsidRDefault="005243A6">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B04CC7" w:rsidRDefault="005243A6">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04CC7" w:rsidRDefault="005243A6">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B04CC7" w:rsidRDefault="005243A6">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04CC7" w:rsidRDefault="00B04CC7">
      <w:pPr>
        <w:pStyle w:val="ConsPlusNormal"/>
        <w:ind w:firstLine="567"/>
        <w:contextualSpacing/>
        <w:jc w:val="both"/>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w:t>
      </w:r>
      <w:r>
        <w:rPr>
          <w:rFonts w:ascii="Times New Roman" w:hAnsi="Times New Roman"/>
          <w:b/>
          <w:bCs/>
          <w:sz w:val="28"/>
          <w:szCs w:val="28"/>
        </w:rPr>
        <w:lastRenderedPageBreak/>
        <w:t xml:space="preserve">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4CC7" w:rsidRDefault="00B04CC7">
      <w:pPr>
        <w:rPr>
          <w:rFonts w:ascii="Times New Roman" w:hAnsi="Times New Roman"/>
          <w:sz w:val="28"/>
          <w:szCs w:val="28"/>
        </w:rPr>
      </w:pPr>
    </w:p>
    <w:p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rsidR="00B04CC7" w:rsidRDefault="005243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w:t>
      </w:r>
      <w:r>
        <w:t xml:space="preserve"> (</w:t>
      </w:r>
      <w:r>
        <w:rPr>
          <w:rFonts w:ascii="Times New Roman" w:hAnsi="Times New Roman"/>
          <w:sz w:val="28"/>
          <w:szCs w:val="28"/>
        </w:rPr>
        <w:t>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B04CC7" w:rsidRDefault="005243A6">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sidR="00586B28">
        <w:rPr>
          <w:rFonts w:ascii="Times New Roman" w:hAnsi="Times New Roman"/>
          <w:sz w:val="28"/>
          <w:szCs w:val="28"/>
        </w:rPr>
        <w:t xml:space="preserve"> </w:t>
      </w:r>
      <w:r>
        <w:rPr>
          <w:rFonts w:ascii="Times New Roman" w:hAnsi="Times New Roman"/>
          <w:sz w:val="28"/>
          <w:szCs w:val="28"/>
        </w:rPr>
        <w:lastRenderedPageBreak/>
        <w:t>Продолжительность взаимодействия</w:t>
      </w:r>
      <w:r w:rsidR="00586B28">
        <w:rPr>
          <w:rFonts w:ascii="Times New Roman" w:hAnsi="Times New Roman"/>
          <w:sz w:val="28"/>
          <w:szCs w:val="28"/>
        </w:rP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B04CC7" w:rsidRDefault="005243A6">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04CC7" w:rsidRDefault="005243A6">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t>(</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B04CC7" w:rsidRDefault="005243A6">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04CC7" w:rsidRDefault="005243A6">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04CC7" w:rsidRDefault="005243A6">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B04CC7" w:rsidRDefault="005243A6">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04CC7" w:rsidRDefault="005243A6">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04CC7" w:rsidRDefault="005243A6">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04CC7" w:rsidRDefault="00B04CC7">
      <w:pPr>
        <w:rPr>
          <w:rFonts w:ascii="Times New Roman" w:hAnsi="Times New Roman"/>
          <w:sz w:val="28"/>
          <w:szCs w:val="28"/>
        </w:rPr>
      </w:pPr>
    </w:p>
    <w:p w:rsidR="00B04CC7" w:rsidRDefault="005243A6">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 ТРЕБОВАНИЯ К ПОРЯДКУ ИХ ВЫПОЛНЕНИЯ, В ТОМ ЧИСЛЕ ОСОБЕННОСТИ ВЫПОЛНЕНИЯ АДМИНИСТРАТИВНЫХ ПРОЦЕДУР (ДЕЙСТВИЙ) В ЭЛЕКТРОННОЙ ФОРМЕ</w:t>
      </w:r>
    </w:p>
    <w:p w:rsidR="00B04CC7" w:rsidRDefault="00B04CC7">
      <w:pPr>
        <w:jc w:val="center"/>
        <w:rPr>
          <w:rFonts w:ascii="Times New Roman" w:hAnsi="Times New Roman"/>
          <w:b/>
          <w:bCs/>
          <w:iCs/>
          <w:sz w:val="28"/>
          <w:szCs w:val="28"/>
        </w:rPr>
      </w:pPr>
    </w:p>
    <w:p w:rsidR="00B04CC7" w:rsidRDefault="005243A6">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B04CC7" w:rsidRDefault="005243A6">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Default="001C5398" w:rsidP="001C5398">
      <w:pPr>
        <w:autoSpaceDE w:val="0"/>
        <w:autoSpaceDN w:val="0"/>
        <w:adjustRightInd w:val="0"/>
        <w:ind w:firstLine="539"/>
        <w:contextualSpacing/>
        <w:rPr>
          <w:rFonts w:ascii="Times New Roman" w:eastAsiaTheme="minorHAnsi" w:hAnsi="Times New Roman"/>
          <w:sz w:val="28"/>
          <w:szCs w:val="28"/>
          <w:lang w:eastAsia="en-US"/>
        </w:rPr>
      </w:pPr>
      <w:bookmarkStart w:id="3" w:name="p1763"/>
      <w:bookmarkStart w:id="4" w:name="p1761"/>
      <w:bookmarkStart w:id="5" w:name="p1762"/>
      <w:bookmarkEnd w:id="3"/>
      <w:bookmarkEnd w:id="4"/>
      <w:bookmarkEnd w:id="5"/>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8F758A"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5) организация публичных слушаний или общественных обсуждений;</w:t>
      </w:r>
    </w:p>
    <w:p w:rsidR="001C5398" w:rsidRDefault="001C5398" w:rsidP="001C5398">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 xml:space="preserve">6) подготовка и выдача решения о предоставлении разрешения </w:t>
      </w:r>
      <w:r>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B04CC7" w:rsidRDefault="00B04CC7">
      <w:pPr>
        <w:pStyle w:val="ConsPlusNormal"/>
        <w:ind w:firstLine="567"/>
        <w:contextualSpacing/>
        <w:jc w:val="center"/>
        <w:rPr>
          <w:rFonts w:ascii="Times New Roman" w:hAnsi="Times New Roman" w:cs="Times New Roman"/>
          <w:b/>
          <w:sz w:val="28"/>
          <w:szCs w:val="28"/>
        </w:rPr>
      </w:pPr>
    </w:p>
    <w:p w:rsidR="001C5398" w:rsidRPr="001C5398" w:rsidRDefault="001C5398" w:rsidP="001C5398">
      <w:pPr>
        <w:autoSpaceDE w:val="0"/>
        <w:autoSpaceDN w:val="0"/>
        <w:adjustRightInd w:val="0"/>
        <w:contextualSpacing/>
        <w:jc w:val="center"/>
        <w:rPr>
          <w:rFonts w:ascii="Times New Roman" w:eastAsiaTheme="minorHAnsi" w:hAnsi="Times New Roman"/>
          <w:b/>
          <w:sz w:val="28"/>
          <w:szCs w:val="28"/>
          <w:lang w:eastAsia="en-US"/>
        </w:rPr>
      </w:pPr>
      <w:r w:rsidRPr="001C5398">
        <w:rPr>
          <w:rFonts w:ascii="Times New Roman" w:eastAsiaTheme="minorHAnsi" w:hAnsi="Times New Roman"/>
          <w:b/>
          <w:sz w:val="28"/>
          <w:szCs w:val="28"/>
          <w:lang w:eastAsia="en-US"/>
        </w:rPr>
        <w:t xml:space="preserve">23. Прием и регистрация Комиссией заявления о выдаче разрешения </w:t>
      </w:r>
      <w:r>
        <w:rPr>
          <w:rFonts w:ascii="Times New Roman" w:eastAsiaTheme="minorHAnsi" w:hAnsi="Times New Roman"/>
          <w:b/>
          <w:sz w:val="28"/>
          <w:szCs w:val="28"/>
          <w:lang w:eastAsia="en-US"/>
        </w:rPr>
        <w:t>на условно разрешенный вид использования земельного участка или объекта капитального строительства</w:t>
      </w:r>
    </w:p>
    <w:p w:rsidR="001C5398" w:rsidRPr="001C5398" w:rsidRDefault="001C5398" w:rsidP="001C5398">
      <w:pPr>
        <w:autoSpaceDE w:val="0"/>
        <w:autoSpaceDN w:val="0"/>
        <w:adjustRightInd w:val="0"/>
        <w:ind w:firstLine="709"/>
        <w:contextualSpacing/>
        <w:jc w:val="center"/>
        <w:rPr>
          <w:rFonts w:ascii="Times New Roman" w:eastAsiaTheme="minorHAnsi" w:hAnsi="Times New Roman"/>
          <w:b/>
          <w:sz w:val="28"/>
          <w:szCs w:val="28"/>
          <w:lang w:eastAsia="en-US"/>
        </w:rPr>
      </w:pP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34. Основанием для начала административной процедуры является </w:t>
      </w:r>
      <w:r w:rsidRPr="001C5398">
        <w:rPr>
          <w:rFonts w:ascii="Times New Roman" w:eastAsiaTheme="minorHAnsi" w:hAnsi="Times New Roman"/>
          <w:sz w:val="28"/>
          <w:szCs w:val="28"/>
          <w:lang w:eastAsia="en-US"/>
        </w:rPr>
        <w:t xml:space="preserve">поступление в Комиссию </w:t>
      </w:r>
      <w:hyperlink r:id="rId19" w:history="1">
        <w:r w:rsidRPr="001C5398">
          <w:rPr>
            <w:rFonts w:ascii="Times New Roman" w:eastAsiaTheme="minorHAnsi" w:hAnsi="Times New Roman"/>
            <w:sz w:val="28"/>
            <w:szCs w:val="28"/>
            <w:lang w:eastAsia="en-US"/>
          </w:rPr>
          <w:t>заявление</w:t>
        </w:r>
      </w:hyperlink>
      <w:r w:rsidRPr="001C5398">
        <w:rPr>
          <w:rFonts w:ascii="Times New Roman" w:eastAsiaTheme="minorHAnsi" w:hAnsi="Times New Roman"/>
          <w:sz w:val="28"/>
          <w:szCs w:val="28"/>
          <w:lang w:eastAsia="en-US"/>
        </w:rPr>
        <w:t xml:space="preserve"> о предоставлении муниципальной услуг</w:t>
      </w:r>
      <w:r w:rsidR="00DB12DE">
        <w:rPr>
          <w:rFonts w:ascii="Times New Roman" w:eastAsiaTheme="minorHAnsi" w:hAnsi="Times New Roman"/>
          <w:sz w:val="28"/>
          <w:szCs w:val="28"/>
          <w:lang w:eastAsia="en-US"/>
        </w:rPr>
        <w:t>и по форме согласно приложению</w:t>
      </w:r>
      <w:r w:rsidRPr="001C5398">
        <w:rPr>
          <w:rFonts w:ascii="Times New Roman" w:eastAsiaTheme="minorHAnsi" w:hAnsi="Times New Roman"/>
          <w:sz w:val="28"/>
          <w:szCs w:val="28"/>
          <w:lang w:eastAsia="en-US"/>
        </w:rPr>
        <w:t xml:space="preserve"> 1 к настоящему регламенту.</w:t>
      </w: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35. </w:t>
      </w:r>
      <w:r w:rsidRPr="001C5398">
        <w:rPr>
          <w:rFonts w:ascii="Times New Roman" w:eastAsiaTheme="minorHAnsi" w:hAnsi="Times New Roman"/>
          <w:sz w:val="28"/>
          <w:szCs w:val="28"/>
          <w:lang w:eastAsia="en-US"/>
        </w:rPr>
        <w:t>Секретарь Комиссии при приеме заявления:</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проверяет правильность оформления </w:t>
      </w:r>
      <w:hyperlink r:id="rId20" w:history="1">
        <w:r w:rsidRPr="001C5398">
          <w:rPr>
            <w:rFonts w:ascii="Times New Roman" w:eastAsiaTheme="minorHAnsi" w:hAnsi="Times New Roman"/>
            <w:sz w:val="28"/>
            <w:szCs w:val="28"/>
            <w:lang w:eastAsia="en-US"/>
          </w:rPr>
          <w:t>заявления</w:t>
        </w:r>
      </w:hyperlink>
      <w:r w:rsidRPr="001C5398">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w:t>
      </w:r>
      <w:r w:rsidRPr="001C5398">
        <w:rPr>
          <w:rFonts w:ascii="Times New Roman" w:eastAsiaTheme="minorHAnsi" w:hAnsi="Times New Roman"/>
          <w:sz w:val="28"/>
          <w:szCs w:val="28"/>
          <w:lang w:eastAsia="en-US"/>
        </w:rPr>
        <w:t>.</w:t>
      </w:r>
    </w:p>
    <w:p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36. В случае надлежащего оформления заявления специалист, ответственный за </w:t>
      </w:r>
      <w:r w:rsidRPr="0041373D">
        <w:rPr>
          <w:rFonts w:ascii="Times New Roman" w:eastAsiaTheme="minorHAnsi" w:hAnsi="Times New Roman"/>
          <w:sz w:val="28"/>
          <w:szCs w:val="28"/>
          <w:lang w:eastAsia="en-US"/>
        </w:rPr>
        <w:t>прием и регистрацию, в установленном порядке регистрирует заявление.</w:t>
      </w:r>
    </w:p>
    <w:p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37. Максимальный срок административного действия - 15 мин.</w:t>
      </w:r>
    </w:p>
    <w:p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lastRenderedPageBreak/>
        <w:t xml:space="preserve">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 </w:t>
      </w:r>
    </w:p>
    <w:p w:rsidR="001C5398" w:rsidRPr="0041373D" w:rsidRDefault="001C5398" w:rsidP="001C5398">
      <w:pPr>
        <w:tabs>
          <w:tab w:val="left" w:pos="1251"/>
        </w:tabs>
        <w:spacing w:line="320" w:lineRule="exact"/>
        <w:rPr>
          <w:rFonts w:ascii="Times New Roman" w:hAnsi="Times New Roman"/>
          <w:sz w:val="28"/>
        </w:rPr>
      </w:pPr>
      <w:r w:rsidRPr="0041373D">
        <w:rPr>
          <w:rFonts w:ascii="Times New Roman" w:hAnsi="Times New Roman"/>
          <w:sz w:val="28"/>
        </w:rP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1C5398" w:rsidRPr="0041373D" w:rsidRDefault="001C5398" w:rsidP="001C5398">
      <w:pPr>
        <w:widowControl w:val="0"/>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40. Максимальный срок административной процедуры составляет 1 день.</w:t>
      </w:r>
    </w:p>
    <w:p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42.Критерием принятия решения является отсутствие оснований для отказа в приеме документов</w:t>
      </w:r>
    </w:p>
    <w:p w:rsidR="001C5398" w:rsidRPr="001C5398"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Pr="0041373D">
        <w:rPr>
          <w:rFonts w:ascii="Times New Roman" w:eastAsiaTheme="minorHAnsi" w:hAnsi="Times New Roman" w:cs="Arial"/>
          <w:sz w:val="28"/>
          <w:szCs w:val="28"/>
          <w:lang w:eastAsia="en-US"/>
        </w:rPr>
        <w:t xml:space="preserve"> в системе электронного документооборота</w:t>
      </w:r>
      <w:r w:rsidRPr="0041373D">
        <w:rPr>
          <w:rFonts w:ascii="Times New Roman" w:hAnsi="Times New Roman"/>
          <w:sz w:val="28"/>
          <w:szCs w:val="28"/>
        </w:rPr>
        <w:t>.</w:t>
      </w:r>
    </w:p>
    <w:p w:rsidR="001C5398" w:rsidRPr="001C5398" w:rsidRDefault="001C5398" w:rsidP="0041373D">
      <w:pPr>
        <w:autoSpaceDE w:val="0"/>
        <w:autoSpaceDN w:val="0"/>
        <w:adjustRightInd w:val="0"/>
        <w:contextualSpacing/>
        <w:jc w:val="center"/>
        <w:rPr>
          <w:rFonts w:ascii="Times New Roman" w:hAnsi="Times New Roman"/>
          <w:sz w:val="28"/>
          <w:szCs w:val="28"/>
        </w:rPr>
      </w:pPr>
    </w:p>
    <w:p w:rsidR="001C5398" w:rsidRPr="009F6DFF" w:rsidRDefault="001C5398" w:rsidP="001C5398">
      <w:pPr>
        <w:autoSpaceDE w:val="0"/>
        <w:autoSpaceDN w:val="0"/>
        <w:adjustRightInd w:val="0"/>
        <w:contextualSpacing/>
        <w:jc w:val="center"/>
        <w:rPr>
          <w:rFonts w:ascii="Times New Roman" w:hAnsi="Times New Roman"/>
          <w:b/>
          <w:sz w:val="28"/>
          <w:szCs w:val="28"/>
        </w:rPr>
      </w:pPr>
      <w:r w:rsidRPr="009F6DFF">
        <w:rPr>
          <w:rFonts w:ascii="Times New Roman" w:hAnsi="Times New Roman"/>
          <w:b/>
          <w:sz w:val="28"/>
          <w:szCs w:val="28"/>
        </w:rPr>
        <w:t>24. Проверка наличия документов, необходимых для пред</w:t>
      </w:r>
      <w:r w:rsidR="009F6DFF">
        <w:rPr>
          <w:rFonts w:ascii="Times New Roman" w:hAnsi="Times New Roman"/>
          <w:b/>
          <w:sz w:val="28"/>
          <w:szCs w:val="28"/>
        </w:rPr>
        <w:t>оставления муниципальной услуги</w:t>
      </w:r>
    </w:p>
    <w:p w:rsidR="001C5398" w:rsidRPr="009F6DFF" w:rsidRDefault="001C5398" w:rsidP="001C5398">
      <w:pPr>
        <w:autoSpaceDE w:val="0"/>
        <w:autoSpaceDN w:val="0"/>
        <w:adjustRightInd w:val="0"/>
        <w:contextualSpacing/>
        <w:jc w:val="center"/>
        <w:rPr>
          <w:rFonts w:ascii="Times New Roman" w:hAnsi="Times New Roman"/>
          <w:sz w:val="28"/>
          <w:szCs w:val="28"/>
        </w:rPr>
      </w:pPr>
    </w:p>
    <w:p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44. Секретарь Комиссии:</w:t>
      </w:r>
    </w:p>
    <w:p w:rsidR="001C5398" w:rsidRPr="009F6DFF" w:rsidRDefault="001C5398" w:rsidP="001C5398">
      <w:pPr>
        <w:numPr>
          <w:ilvl w:val="0"/>
          <w:numId w:val="6"/>
        </w:numPr>
        <w:tabs>
          <w:tab w:val="left" w:pos="790"/>
        </w:tabs>
        <w:spacing w:line="320" w:lineRule="exact"/>
        <w:ind w:right="20"/>
        <w:rPr>
          <w:rFonts w:ascii="Times New Roman" w:hAnsi="Times New Roman"/>
          <w:sz w:val="28"/>
        </w:rPr>
      </w:pPr>
      <w:r w:rsidRPr="009F6DFF">
        <w:rPr>
          <w:rFonts w:ascii="Times New Roman" w:hAnsi="Times New Roman"/>
          <w:sz w:val="28"/>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1C5398" w:rsidRPr="009F6DFF" w:rsidRDefault="001C5398" w:rsidP="001C5398">
      <w:pPr>
        <w:widowControl w:val="0"/>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45. Максимальный срок административной процедуры составляет 3 часа.</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46. Результатом административной процедуры является выявление необходимости направления межведомственных запросов.</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47. Критерием принятия решения является наличие или отсутствие документов, необходимых для предоставления муниципальной услуги.</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 xml:space="preserve">48. Способом фиксации результата выполнения административной процедуры </w:t>
      </w:r>
      <w:r w:rsidR="004950EB" w:rsidRPr="009F6DFF">
        <w:rPr>
          <w:rFonts w:ascii="Times New Roman" w:hAnsi="Times New Roman"/>
          <w:sz w:val="28"/>
          <w:szCs w:val="28"/>
        </w:rPr>
        <w:t xml:space="preserve">при отсутствии необходимости направления межведомственного запроса </w:t>
      </w:r>
      <w:r w:rsidRPr="009F6DFF">
        <w:rPr>
          <w:rFonts w:ascii="Times New Roman" w:hAnsi="Times New Roman"/>
          <w:sz w:val="28"/>
          <w:szCs w:val="28"/>
        </w:rPr>
        <w:t>является</w:t>
      </w:r>
      <w:r w:rsidR="006F6856" w:rsidRPr="006F6856">
        <w:rPr>
          <w:rFonts w:ascii="Times New Roman" w:hAnsi="Times New Roman"/>
          <w:sz w:val="28"/>
          <w:szCs w:val="28"/>
        </w:rPr>
        <w:t xml:space="preserve"> </w:t>
      </w:r>
      <w:r w:rsidR="004950EB" w:rsidRPr="009F6DFF">
        <w:rPr>
          <w:rFonts w:ascii="Times New Roman" w:eastAsiaTheme="minorHAnsi" w:hAnsi="Times New Roman" w:cs="Arial"/>
          <w:sz w:val="28"/>
          <w:szCs w:val="28"/>
          <w:lang w:eastAsia="en-US"/>
        </w:rPr>
        <w:t>формирование полного пакета документов, необходимых для предоставления муниципальной услуги</w:t>
      </w:r>
      <w:r w:rsidRPr="009F6DFF">
        <w:rPr>
          <w:rFonts w:ascii="Times New Roman" w:hAnsi="Times New Roman"/>
          <w:sz w:val="28"/>
          <w:szCs w:val="28"/>
        </w:rPr>
        <w:t>.</w:t>
      </w:r>
      <w:r w:rsidR="004950EB" w:rsidRPr="009F6DFF">
        <w:rPr>
          <w:rFonts w:ascii="Times New Roman" w:hAnsi="Times New Roman"/>
          <w:sz w:val="28"/>
          <w:szCs w:val="28"/>
        </w:rPr>
        <w:t xml:space="preserve"> При необходимости </w:t>
      </w:r>
      <w:r w:rsidR="004950EB" w:rsidRPr="009F6DFF">
        <w:rPr>
          <w:rFonts w:ascii="Times New Roman" w:eastAsiaTheme="minorHAnsi" w:hAnsi="Times New Roman"/>
          <w:sz w:val="28"/>
          <w:szCs w:val="28"/>
          <w:lang w:eastAsia="en-US"/>
        </w:rPr>
        <w:t>направления межведомственных запросов секретарь Комиссии переходит к следующей административной процедуре.</w:t>
      </w:r>
    </w:p>
    <w:p w:rsidR="001C5398" w:rsidRPr="009F6DFF" w:rsidRDefault="001C5398" w:rsidP="001C5398">
      <w:pPr>
        <w:tabs>
          <w:tab w:val="left" w:pos="1338"/>
        </w:tabs>
        <w:spacing w:line="320" w:lineRule="exact"/>
        <w:ind w:left="560" w:right="20" w:firstLine="0"/>
        <w:rPr>
          <w:rFonts w:ascii="Times New Roman" w:hAnsi="Times New Roman"/>
          <w:sz w:val="28"/>
        </w:rPr>
      </w:pPr>
    </w:p>
    <w:p w:rsidR="001C5398" w:rsidRPr="009F6DFF" w:rsidRDefault="001C5398" w:rsidP="001C5398">
      <w:pPr>
        <w:autoSpaceDE w:val="0"/>
        <w:autoSpaceDN w:val="0"/>
        <w:adjustRightInd w:val="0"/>
        <w:contextualSpacing/>
        <w:jc w:val="center"/>
        <w:rPr>
          <w:rFonts w:ascii="Times New Roman" w:eastAsiaTheme="minorHAnsi" w:hAnsi="Times New Roman"/>
          <w:b/>
          <w:bCs/>
          <w:sz w:val="28"/>
          <w:szCs w:val="28"/>
          <w:lang w:eastAsia="en-US"/>
        </w:rPr>
      </w:pPr>
      <w:r w:rsidRPr="009F6DFF">
        <w:rPr>
          <w:rFonts w:ascii="Times New Roman" w:hAnsi="Times New Roman"/>
          <w:b/>
          <w:sz w:val="28"/>
          <w:szCs w:val="28"/>
        </w:rPr>
        <w:t>25.</w:t>
      </w:r>
      <w:r w:rsidRPr="009F6DFF">
        <w:rPr>
          <w:rFonts w:ascii="Times New Roman" w:eastAsiaTheme="minorHAnsi" w:hAnsi="Times New Roman"/>
          <w:b/>
          <w:bCs/>
          <w:sz w:val="28"/>
          <w:szCs w:val="28"/>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9F6DFF" w:rsidRDefault="001C5398" w:rsidP="001C5398">
      <w:pPr>
        <w:autoSpaceDE w:val="0"/>
        <w:autoSpaceDN w:val="0"/>
        <w:adjustRightInd w:val="0"/>
        <w:contextualSpacing/>
        <w:rPr>
          <w:rFonts w:ascii="Times New Roman" w:hAnsi="Times New Roman"/>
          <w:b/>
          <w:sz w:val="28"/>
          <w:szCs w:val="28"/>
        </w:rPr>
      </w:pPr>
    </w:p>
    <w:p w:rsidR="001C5398" w:rsidRPr="009F6DFF" w:rsidRDefault="001C5398" w:rsidP="001C5398">
      <w:pPr>
        <w:autoSpaceDE w:val="0"/>
        <w:autoSpaceDN w:val="0"/>
        <w:adjustRightInd w:val="0"/>
        <w:ind w:firstLine="540"/>
        <w:rPr>
          <w:rFonts w:ascii="Times New Roman" w:eastAsiaTheme="minorHAnsi" w:hAnsi="Times New Roman"/>
          <w:sz w:val="28"/>
          <w:szCs w:val="28"/>
          <w:lang w:eastAsia="en-US"/>
        </w:rPr>
      </w:pPr>
      <w:r w:rsidRPr="009F6DFF">
        <w:rPr>
          <w:rFonts w:ascii="Times New Roman" w:hAnsi="Times New Roman"/>
          <w:sz w:val="28"/>
          <w:szCs w:val="28"/>
        </w:rPr>
        <w:t>49.</w:t>
      </w:r>
      <w:r w:rsidRPr="009F6DFF">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rsidR="001C5398" w:rsidRPr="009F6DFF"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9F6DFF">
        <w:rPr>
          <w:rFonts w:ascii="Times New Roman" w:hAnsi="Times New Roman"/>
          <w:sz w:val="28"/>
          <w:szCs w:val="28"/>
        </w:rPr>
        <w:t>50. Секретарь Комиссии</w:t>
      </w:r>
      <w:r w:rsidR="00586B28">
        <w:rPr>
          <w:rFonts w:ascii="Times New Roman" w:hAnsi="Times New Roman"/>
          <w:sz w:val="28"/>
          <w:szCs w:val="28"/>
        </w:rPr>
        <w:t xml:space="preserve"> </w:t>
      </w:r>
      <w:r w:rsidRPr="009F6DFF">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1C5398" w:rsidRPr="009F6DFF"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9F6DFF">
        <w:rPr>
          <w:rFonts w:ascii="Times New Roman" w:eastAsiaTheme="minorHAnsi" w:hAnsi="Times New Roman"/>
          <w:sz w:val="28"/>
          <w:szCs w:val="28"/>
          <w:lang w:eastAsia="en-US"/>
        </w:rPr>
        <w:lastRenderedPageBreak/>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1C5398" w:rsidRPr="009F6DFF"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9F6DFF">
        <w:rPr>
          <w:rFonts w:ascii="Times New Roman" w:eastAsiaTheme="minorHAnsi" w:hAnsi="Times New Roman" w:cs="Arial"/>
          <w:sz w:val="28"/>
          <w:szCs w:val="28"/>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1C5398" w:rsidRPr="009F6DFF" w:rsidRDefault="001C5398" w:rsidP="001C5398">
      <w:pPr>
        <w:spacing w:line="240" w:lineRule="atLeast"/>
        <w:rPr>
          <w:rFonts w:ascii="Times New Roman" w:eastAsia="Calibri" w:hAnsi="Times New Roman"/>
          <w:sz w:val="28"/>
          <w:szCs w:val="22"/>
          <w:lang w:eastAsia="en-US"/>
        </w:rPr>
      </w:pPr>
      <w:r w:rsidRPr="009F6DFF">
        <w:rPr>
          <w:rFonts w:ascii="Times New Roman" w:eastAsia="Calibri" w:hAnsi="Times New Roman"/>
          <w:sz w:val="28"/>
          <w:szCs w:val="22"/>
          <w:lang w:eastAsia="en-US"/>
        </w:rPr>
        <w:t xml:space="preserve">52. </w:t>
      </w:r>
      <w:r w:rsidRPr="009F6DFF">
        <w:rPr>
          <w:rFonts w:ascii="Times New Roman" w:eastAsiaTheme="minorHAnsi" w:hAnsi="Times New Roman"/>
          <w:sz w:val="28"/>
          <w:szCs w:val="28"/>
          <w:lang w:eastAsia="en-US"/>
        </w:rPr>
        <w:t>Результатом административной процедур</w:t>
      </w:r>
      <w:r w:rsidR="009F6DFF">
        <w:rPr>
          <w:rFonts w:ascii="Times New Roman" w:eastAsiaTheme="minorHAnsi" w:hAnsi="Times New Roman"/>
          <w:sz w:val="28"/>
          <w:szCs w:val="28"/>
          <w:lang w:eastAsia="en-US"/>
        </w:rPr>
        <w:t>ы является получение сведений и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w:t>
      </w:r>
      <w:r w:rsidR="009F6DFF">
        <w:rPr>
          <w:rFonts w:ascii="Times New Roman" w:eastAsiaTheme="minorHAnsi" w:hAnsi="Times New Roman"/>
          <w:sz w:val="28"/>
          <w:szCs w:val="28"/>
          <w:lang w:eastAsia="en-US"/>
        </w:rPr>
        <w:t xml:space="preserve">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w:t>
      </w:r>
    </w:p>
    <w:p w:rsidR="001C5398" w:rsidRPr="009F6DFF" w:rsidRDefault="001C5398" w:rsidP="001C5398">
      <w:pPr>
        <w:autoSpaceDE w:val="0"/>
        <w:autoSpaceDN w:val="0"/>
        <w:adjustRightInd w:val="0"/>
        <w:contextualSpacing/>
        <w:rPr>
          <w:rFonts w:ascii="Times New Roman" w:eastAsiaTheme="minorHAnsi" w:hAnsi="Times New Roman" w:cs="Arial"/>
          <w:color w:val="000000" w:themeColor="text1"/>
          <w:sz w:val="28"/>
          <w:szCs w:val="28"/>
          <w:lang w:eastAsia="en-US"/>
        </w:rPr>
      </w:pPr>
      <w:r w:rsidRPr="009F6DFF">
        <w:rPr>
          <w:rFonts w:ascii="Times New Roman" w:eastAsiaTheme="minorHAnsi" w:hAnsi="Times New Roman" w:cs="Arial"/>
          <w:sz w:val="28"/>
          <w:szCs w:val="28"/>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9F6DFF">
        <w:rPr>
          <w:rFonts w:ascii="Times New Roman" w:eastAsiaTheme="minorHAnsi" w:hAnsi="Times New Roman" w:cs="Arial"/>
          <w:color w:val="000000" w:themeColor="text1"/>
          <w:sz w:val="28"/>
          <w:szCs w:val="28"/>
          <w:lang w:eastAsia="en-US"/>
        </w:rPr>
        <w:t>.</w:t>
      </w:r>
    </w:p>
    <w:p w:rsidR="001C5398" w:rsidRPr="001C5398" w:rsidRDefault="001C5398" w:rsidP="001C5398">
      <w:pPr>
        <w:tabs>
          <w:tab w:val="left" w:pos="1338"/>
        </w:tabs>
        <w:spacing w:line="320" w:lineRule="exact"/>
        <w:ind w:left="560" w:right="20" w:firstLine="0"/>
        <w:rPr>
          <w:rFonts w:ascii="Times New Roman" w:hAnsi="Times New Roman"/>
          <w:sz w:val="28"/>
          <w:highlight w:val="yellow"/>
        </w:rPr>
      </w:pPr>
    </w:p>
    <w:p w:rsidR="001C5398" w:rsidRPr="009F6DFF" w:rsidRDefault="001C5398" w:rsidP="001C5398">
      <w:pPr>
        <w:tabs>
          <w:tab w:val="left" w:pos="1338"/>
        </w:tabs>
        <w:spacing w:line="320" w:lineRule="exact"/>
        <w:ind w:right="20"/>
        <w:jc w:val="center"/>
        <w:rPr>
          <w:rFonts w:ascii="Times New Roman" w:hAnsi="Times New Roman"/>
          <w:b/>
          <w:sz w:val="28"/>
          <w:szCs w:val="28"/>
        </w:rPr>
      </w:pPr>
      <w:r w:rsidRPr="009F6DFF">
        <w:rPr>
          <w:rFonts w:ascii="Times New Roman" w:hAnsi="Times New Roman"/>
          <w:b/>
          <w:sz w:val="28"/>
          <w:szCs w:val="28"/>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w:t>
      </w:r>
      <w:r w:rsidR="009F6DFF">
        <w:rPr>
          <w:rFonts w:ascii="Times New Roman" w:hAnsi="Times New Roman"/>
          <w:b/>
          <w:sz w:val="28"/>
          <w:szCs w:val="28"/>
        </w:rPr>
        <w:t>оставлении муниципальной услуги</w:t>
      </w:r>
    </w:p>
    <w:p w:rsidR="001C5398" w:rsidRPr="009F6DFF" w:rsidRDefault="001C5398" w:rsidP="001C5398">
      <w:pPr>
        <w:tabs>
          <w:tab w:val="left" w:pos="1338"/>
        </w:tabs>
        <w:spacing w:line="320" w:lineRule="exact"/>
        <w:ind w:left="560" w:right="20" w:firstLine="0"/>
        <w:jc w:val="center"/>
        <w:rPr>
          <w:rFonts w:ascii="Times New Roman" w:hAnsi="Times New Roman"/>
          <w:sz w:val="28"/>
        </w:rPr>
      </w:pPr>
    </w:p>
    <w:p w:rsidR="001C5398" w:rsidRPr="009F6DFF" w:rsidRDefault="001C5398" w:rsidP="001C5398">
      <w:pPr>
        <w:autoSpaceDE w:val="0"/>
        <w:autoSpaceDN w:val="0"/>
        <w:adjustRightInd w:val="0"/>
        <w:contextualSpacing/>
        <w:rPr>
          <w:rFonts w:ascii="Times New Roman" w:hAnsi="Times New Roman"/>
          <w:b/>
          <w:sz w:val="28"/>
          <w:szCs w:val="28"/>
        </w:rPr>
      </w:pPr>
      <w:r w:rsidRPr="009F6DFF">
        <w:rPr>
          <w:rFonts w:ascii="Times New Roman" w:eastAsiaTheme="minorHAnsi" w:hAnsi="Times New Roman" w:cs="Arial"/>
          <w:sz w:val="28"/>
          <w:szCs w:val="28"/>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 xml:space="preserve">55. Секретарь Комиссии проводит проверку заявления с </w:t>
      </w:r>
      <w:r w:rsidRPr="009F6DFF">
        <w:rPr>
          <w:rFonts w:ascii="Times New Roman" w:hAnsi="Times New Roman"/>
          <w:sz w:val="28"/>
          <w:szCs w:val="28"/>
        </w:rPr>
        <w:t>полным пакетом документов, необходимых для предоставления муниципальной услуги</w:t>
      </w:r>
      <w:r w:rsidRPr="009F6DFF">
        <w:rPr>
          <w:rFonts w:ascii="Times New Roman" w:hAnsi="Times New Roman"/>
          <w:sz w:val="28"/>
        </w:rPr>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1C5398" w:rsidRPr="009F6DFF" w:rsidRDefault="001C5398" w:rsidP="00586B28">
      <w:pPr>
        <w:tabs>
          <w:tab w:val="left" w:pos="1446"/>
        </w:tabs>
        <w:spacing w:line="320" w:lineRule="exact"/>
        <w:ind w:right="20" w:firstLine="856"/>
        <w:rPr>
          <w:rFonts w:ascii="Times New Roman" w:hAnsi="Times New Roman"/>
          <w:color w:val="000000" w:themeColor="text1"/>
          <w:sz w:val="28"/>
        </w:rPr>
      </w:pPr>
      <w:r w:rsidRPr="009F6DFF">
        <w:rPr>
          <w:rFonts w:ascii="Times New Roman" w:hAnsi="Times New Roman"/>
          <w:color w:val="000000" w:themeColor="text1"/>
          <w:sz w:val="28"/>
        </w:rPr>
        <w:t xml:space="preserve">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w:t>
      </w:r>
      <w:r w:rsidR="00586B28">
        <w:rPr>
          <w:rFonts w:ascii="Times New Roman" w:eastAsia="Calibri" w:hAnsi="Times New Roman"/>
          <w:sz w:val="28"/>
          <w:szCs w:val="28"/>
          <w:lang w:eastAsia="en-US"/>
        </w:rPr>
        <w:t xml:space="preserve">администрации сельского поселения </w:t>
      </w:r>
      <w:r w:rsidR="006F6856">
        <w:rPr>
          <w:rFonts w:ascii="Times New Roman" w:eastAsia="Calibri" w:hAnsi="Times New Roman"/>
          <w:sz w:val="28"/>
          <w:szCs w:val="28"/>
          <w:lang w:eastAsia="en-US"/>
        </w:rPr>
        <w:t>Тихвинский</w:t>
      </w:r>
      <w:r w:rsidR="00586B28">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586B28" w:rsidRPr="009F6DFF">
        <w:rPr>
          <w:rFonts w:ascii="Times New Roman" w:hAnsi="Times New Roman"/>
          <w:color w:val="000000" w:themeColor="text1"/>
          <w:sz w:val="28"/>
        </w:rPr>
        <w:t xml:space="preserve"> </w:t>
      </w:r>
      <w:r w:rsidRPr="009F6DFF">
        <w:rPr>
          <w:rFonts w:ascii="Times New Roman" w:hAnsi="Times New Roman"/>
          <w:color w:val="000000" w:themeColor="text1"/>
          <w:sz w:val="28"/>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9F6DFF" w:rsidRDefault="001C5398" w:rsidP="001C5398">
      <w:pPr>
        <w:tabs>
          <w:tab w:val="left" w:pos="92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 xml:space="preserve">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w:t>
      </w:r>
      <w:r w:rsidR="005C5DB8"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color w:val="000000" w:themeColor="text1"/>
          <w:sz w:val="28"/>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sidRPr="009F6DFF">
        <w:rPr>
          <w:rFonts w:ascii="Times New Roman" w:hAnsi="Times New Roman"/>
          <w:color w:val="000000" w:themeColor="text1"/>
          <w:sz w:val="28"/>
        </w:rPr>
        <w:lastRenderedPageBreak/>
        <w:t>имеющих общие границы с земельным участком, применительно ккоторому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5C5DB8" w:rsidRPr="009F6DFF">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9F6DFF">
        <w:rPr>
          <w:rFonts w:ascii="Times New Roman" w:hAnsi="Times New Roman"/>
          <w:color w:val="000000" w:themeColor="text1"/>
          <w:sz w:val="28"/>
        </w:rPr>
        <w:t>.</w:t>
      </w:r>
    </w:p>
    <w:p w:rsidR="001C5398" w:rsidRPr="009F6DFF" w:rsidRDefault="001C5398" w:rsidP="001C5398">
      <w:pPr>
        <w:tabs>
          <w:tab w:val="left" w:pos="128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1C5398" w:rsidRPr="009F6DFF" w:rsidRDefault="001C5398" w:rsidP="001C5398">
      <w:pPr>
        <w:ind w:right="20"/>
        <w:rPr>
          <w:rFonts w:ascii="Times New Roman" w:hAnsi="Times New Roman"/>
          <w:color w:val="000000" w:themeColor="text1"/>
          <w:sz w:val="28"/>
        </w:rPr>
      </w:pPr>
      <w:r w:rsidRPr="009F6DFF">
        <w:rPr>
          <w:rFonts w:ascii="Times New Roman" w:hAnsi="Times New Roman"/>
          <w:color w:val="000000" w:themeColor="text1"/>
          <w:sz w:val="28"/>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AE3741" w:rsidRPr="009F6DFF" w:rsidRDefault="001C5398" w:rsidP="00144AB2">
      <w:pPr>
        <w:tabs>
          <w:tab w:val="left" w:pos="1338"/>
        </w:tabs>
        <w:spacing w:line="320" w:lineRule="exact"/>
        <w:ind w:right="20"/>
        <w:rPr>
          <w:rFonts w:ascii="Times New Roman" w:hAnsi="Times New Roman"/>
          <w:sz w:val="28"/>
        </w:rPr>
      </w:pPr>
      <w:r w:rsidRPr="009F6DFF">
        <w:rPr>
          <w:rFonts w:ascii="Times New Roman" w:hAnsi="Times New Roman"/>
          <w:color w:val="000000" w:themeColor="text1"/>
          <w:sz w:val="28"/>
        </w:rPr>
        <w:t xml:space="preserve">60. Максимальный срок выполнения административной </w:t>
      </w:r>
      <w:r w:rsidRPr="009F6DFF">
        <w:rPr>
          <w:rFonts w:ascii="Times New Roman" w:hAnsi="Times New Roman"/>
          <w:sz w:val="28"/>
        </w:rPr>
        <w:t xml:space="preserve">процедуры - 7 рабочих дней со </w:t>
      </w:r>
      <w:r w:rsidRPr="009F6DFF">
        <w:rPr>
          <w:rFonts w:ascii="Times New Roman" w:hAnsi="Times New Roman"/>
          <w:color w:val="000000" w:themeColor="text1"/>
          <w:sz w:val="28"/>
        </w:rPr>
        <w:t>дня поступления заявления о предоставлении муниципальной услуги</w:t>
      </w:r>
      <w:r w:rsidRPr="009F6DFF">
        <w:rPr>
          <w:rFonts w:ascii="Times New Roman" w:hAnsi="Times New Roman"/>
          <w:sz w:val="28"/>
        </w:rPr>
        <w:t>.</w:t>
      </w:r>
    </w:p>
    <w:p w:rsidR="001C5398" w:rsidRPr="009F6DFF" w:rsidRDefault="001C5398" w:rsidP="00586B28">
      <w:pPr>
        <w:tabs>
          <w:tab w:val="left" w:pos="1338"/>
        </w:tabs>
        <w:spacing w:line="320" w:lineRule="exact"/>
        <w:ind w:right="20"/>
        <w:rPr>
          <w:rFonts w:ascii="Times New Roman" w:hAnsi="Times New Roman"/>
          <w:sz w:val="28"/>
        </w:rPr>
      </w:pPr>
      <w:r w:rsidRPr="009F6DFF">
        <w:rPr>
          <w:rFonts w:ascii="Times New Roman" w:hAnsi="Times New Roman"/>
          <w:sz w:val="28"/>
        </w:rPr>
        <w:t xml:space="preserve">61. Результатом выполнения административной процедуры является принятие постановления </w:t>
      </w:r>
      <w:r w:rsidR="00586B28">
        <w:rPr>
          <w:rFonts w:ascii="Times New Roman" w:eastAsia="Calibri" w:hAnsi="Times New Roman"/>
          <w:sz w:val="28"/>
          <w:szCs w:val="28"/>
          <w:lang w:eastAsia="en-US"/>
        </w:rPr>
        <w:t xml:space="preserve">администрации сельского поселения </w:t>
      </w:r>
      <w:r w:rsidR="006F6856">
        <w:rPr>
          <w:rFonts w:ascii="Times New Roman" w:eastAsia="Calibri" w:hAnsi="Times New Roman"/>
          <w:sz w:val="28"/>
          <w:szCs w:val="28"/>
          <w:lang w:eastAsia="en-US"/>
        </w:rPr>
        <w:t>Тихвинский</w:t>
      </w:r>
      <w:r w:rsidR="00586B28">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586B28" w:rsidRPr="009F6DFF">
        <w:rPr>
          <w:rFonts w:ascii="Times New Roman" w:hAnsi="Times New Roman"/>
          <w:sz w:val="28"/>
        </w:rPr>
        <w:t xml:space="preserve"> </w:t>
      </w:r>
      <w:r w:rsidRPr="009F6DFF">
        <w:rPr>
          <w:rFonts w:ascii="Times New Roman" w:hAnsi="Times New Roman"/>
          <w:sz w:val="28"/>
        </w:rPr>
        <w:t xml:space="preserve">о проведении публичных слушаний или общественных обсуждений по вопросу предоставления разрешения </w:t>
      </w:r>
      <w:r w:rsidR="00E542D2"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sz w:val="28"/>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C5398" w:rsidRPr="001C5398" w:rsidRDefault="001C5398" w:rsidP="001C5398">
      <w:pPr>
        <w:tabs>
          <w:tab w:val="left" w:pos="1338"/>
        </w:tabs>
        <w:spacing w:line="320" w:lineRule="exact"/>
        <w:ind w:right="20"/>
        <w:rPr>
          <w:rFonts w:ascii="Times New Roman" w:hAnsi="Times New Roman"/>
          <w:sz w:val="28"/>
          <w:u w:val="double"/>
        </w:rPr>
      </w:pPr>
      <w:r w:rsidRPr="009F6DFF">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w:t>
      </w:r>
      <w:r w:rsidR="00014CB9"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1C5398" w:rsidRPr="001C5398" w:rsidRDefault="001C5398" w:rsidP="001C5398">
      <w:pPr>
        <w:tabs>
          <w:tab w:val="left" w:pos="1338"/>
        </w:tabs>
        <w:spacing w:line="320" w:lineRule="exact"/>
        <w:ind w:left="560" w:right="20" w:firstLine="0"/>
        <w:rPr>
          <w:rFonts w:ascii="Times New Roman" w:hAnsi="Times New Roman"/>
          <w:sz w:val="28"/>
        </w:rPr>
      </w:pPr>
    </w:p>
    <w:p w:rsidR="001C5398" w:rsidRPr="001C5398" w:rsidRDefault="001C5398" w:rsidP="001C5398">
      <w:pPr>
        <w:tabs>
          <w:tab w:val="left" w:pos="1338"/>
        </w:tabs>
        <w:spacing w:line="320" w:lineRule="exact"/>
        <w:ind w:right="20"/>
        <w:jc w:val="center"/>
        <w:rPr>
          <w:rFonts w:ascii="Times New Roman" w:hAnsi="Times New Roman"/>
          <w:sz w:val="28"/>
        </w:rPr>
      </w:pPr>
      <w:r w:rsidRPr="001C5398">
        <w:rPr>
          <w:rFonts w:ascii="Times New Roman" w:hAnsi="Times New Roman"/>
          <w:b/>
          <w:sz w:val="28"/>
        </w:rPr>
        <w:t>27. Организация публичных слуша</w:t>
      </w:r>
      <w:r w:rsidR="006324F7">
        <w:rPr>
          <w:rFonts w:ascii="Times New Roman" w:hAnsi="Times New Roman"/>
          <w:b/>
          <w:sz w:val="28"/>
        </w:rPr>
        <w:t xml:space="preserve">ний </w:t>
      </w:r>
    </w:p>
    <w:p w:rsidR="001C5398" w:rsidRPr="001C5398" w:rsidRDefault="001C5398" w:rsidP="001C5398">
      <w:pPr>
        <w:tabs>
          <w:tab w:val="left" w:pos="1338"/>
        </w:tabs>
        <w:spacing w:line="320" w:lineRule="exact"/>
        <w:ind w:right="20"/>
        <w:rPr>
          <w:rFonts w:ascii="Times New Roman" w:hAnsi="Times New Roman"/>
          <w:sz w:val="28"/>
        </w:rPr>
      </w:pPr>
    </w:p>
    <w:p w:rsidR="001C5398" w:rsidRPr="006324F7" w:rsidRDefault="001C5398" w:rsidP="00586B28">
      <w:pPr>
        <w:tabs>
          <w:tab w:val="left" w:pos="1338"/>
        </w:tabs>
        <w:spacing w:line="320" w:lineRule="exact"/>
        <w:ind w:right="20"/>
        <w:rPr>
          <w:rFonts w:ascii="Times New Roman" w:hAnsi="Times New Roman"/>
          <w:sz w:val="28"/>
        </w:rPr>
      </w:pPr>
      <w:r w:rsidRPr="006324F7">
        <w:rPr>
          <w:rFonts w:ascii="Times New Roman" w:hAnsi="Times New Roman"/>
          <w:sz w:val="28"/>
        </w:rPr>
        <w:t xml:space="preserve">63. Основанием для начала административной процедуры является принятие </w:t>
      </w:r>
      <w:r w:rsidRPr="006324F7">
        <w:rPr>
          <w:rFonts w:ascii="Times New Roman" w:hAnsi="Times New Roman"/>
          <w:color w:val="000000" w:themeColor="text1"/>
          <w:sz w:val="28"/>
        </w:rPr>
        <w:t xml:space="preserve">постановления </w:t>
      </w:r>
      <w:r w:rsidR="00586B28">
        <w:rPr>
          <w:rFonts w:ascii="Times New Roman" w:eastAsia="Calibri" w:hAnsi="Times New Roman"/>
          <w:sz w:val="28"/>
          <w:szCs w:val="28"/>
          <w:lang w:eastAsia="en-US"/>
        </w:rPr>
        <w:t xml:space="preserve">администрации сельского поселения </w:t>
      </w:r>
      <w:r w:rsidR="006F6856">
        <w:rPr>
          <w:rFonts w:ascii="Times New Roman" w:eastAsia="Calibri" w:hAnsi="Times New Roman"/>
          <w:sz w:val="28"/>
          <w:szCs w:val="28"/>
          <w:lang w:eastAsia="en-US"/>
        </w:rPr>
        <w:t>Тихвинский</w:t>
      </w:r>
      <w:r w:rsidR="00586B28">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586B28" w:rsidRPr="006324F7">
        <w:rPr>
          <w:rFonts w:ascii="Times New Roman" w:hAnsi="Times New Roman"/>
          <w:color w:val="000000" w:themeColor="text1"/>
          <w:sz w:val="28"/>
        </w:rPr>
        <w:t xml:space="preserve"> </w:t>
      </w:r>
      <w:r w:rsidRPr="006324F7">
        <w:rPr>
          <w:rFonts w:ascii="Times New Roman" w:hAnsi="Times New Roman"/>
          <w:color w:val="000000" w:themeColor="text1"/>
          <w:sz w:val="28"/>
        </w:rPr>
        <w:t>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586B28">
      <w:pPr>
        <w:tabs>
          <w:tab w:val="left" w:pos="1338"/>
        </w:tabs>
        <w:spacing w:line="320" w:lineRule="exact"/>
        <w:ind w:right="20"/>
        <w:rPr>
          <w:rFonts w:ascii="Times New Roman" w:hAnsi="Times New Roman"/>
          <w:sz w:val="28"/>
        </w:rPr>
      </w:pPr>
      <w:r w:rsidRPr="006324F7">
        <w:rPr>
          <w:rFonts w:ascii="Times New Roman" w:hAnsi="Times New Roman"/>
          <w:sz w:val="28"/>
        </w:rPr>
        <w:t xml:space="preserve">64. Комиссия организует проведение публичных слушаний в соответствии с порядком организации и проведения публичных слушаний, </w:t>
      </w:r>
      <w:r w:rsidR="00586B28">
        <w:rPr>
          <w:rFonts w:ascii="Times New Roman" w:hAnsi="Times New Roman"/>
          <w:sz w:val="28"/>
        </w:rPr>
        <w:t>принятым</w:t>
      </w:r>
      <w:r w:rsidRPr="006324F7">
        <w:rPr>
          <w:rFonts w:ascii="Times New Roman" w:hAnsi="Times New Roman"/>
          <w:sz w:val="28"/>
        </w:rPr>
        <w:t xml:space="preserve"> решением Совета депутатов </w:t>
      </w:r>
      <w:r w:rsidR="00586B28" w:rsidRPr="00F4270E">
        <w:rPr>
          <w:rFonts w:ascii="Times New Roman" w:hAnsi="Times New Roman"/>
          <w:sz w:val="28"/>
          <w:szCs w:val="28"/>
        </w:rPr>
        <w:t xml:space="preserve">№ </w:t>
      </w:r>
      <w:r w:rsidR="00F4270E" w:rsidRPr="00F4270E">
        <w:rPr>
          <w:rFonts w:ascii="Times New Roman" w:hAnsi="Times New Roman"/>
          <w:sz w:val="28"/>
          <w:szCs w:val="28"/>
        </w:rPr>
        <w:t>149</w:t>
      </w:r>
      <w:r w:rsidR="00586B28" w:rsidRPr="00F4270E">
        <w:rPr>
          <w:rFonts w:ascii="Times New Roman" w:hAnsi="Times New Roman"/>
          <w:sz w:val="28"/>
          <w:szCs w:val="28"/>
        </w:rPr>
        <w:t xml:space="preserve">-рс от </w:t>
      </w:r>
      <w:r w:rsidR="00F4270E" w:rsidRPr="00F4270E">
        <w:rPr>
          <w:rFonts w:ascii="Times New Roman" w:hAnsi="Times New Roman"/>
          <w:sz w:val="28"/>
          <w:szCs w:val="28"/>
        </w:rPr>
        <w:t>13.06</w:t>
      </w:r>
      <w:r w:rsidR="00586B28" w:rsidRPr="00F4270E">
        <w:rPr>
          <w:rFonts w:ascii="Times New Roman" w:hAnsi="Times New Roman"/>
          <w:sz w:val="28"/>
          <w:szCs w:val="28"/>
        </w:rPr>
        <w:t>.2018г</w:t>
      </w:r>
      <w:r w:rsidR="00586B28" w:rsidRPr="006F6856">
        <w:rPr>
          <w:rFonts w:ascii="Times New Roman" w:hAnsi="Times New Roman"/>
          <w:color w:val="4F81BD" w:themeColor="accent1"/>
          <w:sz w:val="28"/>
          <w:szCs w:val="28"/>
        </w:rPr>
        <w:t>.</w:t>
      </w:r>
      <w:r w:rsidRPr="006F6856">
        <w:rPr>
          <w:rFonts w:ascii="Times New Roman" w:hAnsi="Times New Roman"/>
          <w:color w:val="4F81BD" w:themeColor="accent1"/>
          <w:sz w:val="28"/>
        </w:rPr>
        <w:t>,</w:t>
      </w:r>
      <w:r w:rsidRPr="006324F7">
        <w:rPr>
          <w:rFonts w:ascii="Times New Roman" w:hAnsi="Times New Roman"/>
          <w:sz w:val="28"/>
        </w:rPr>
        <w:t xml:space="preserve"> с учетом положений Градостроительного кодекса Российской Федерации.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lastRenderedPageBreak/>
        <w:t>65. Секретарь Комиссии обеспечивает подготовку документов и ма</w:t>
      </w:r>
      <w:r w:rsidR="00144AB2">
        <w:rPr>
          <w:rFonts w:ascii="Times New Roman" w:hAnsi="Times New Roman"/>
          <w:sz w:val="28"/>
        </w:rPr>
        <w:t xml:space="preserve">териалов к публичным слушаниям </w:t>
      </w:r>
      <w:r w:rsidRPr="006324F7">
        <w:rPr>
          <w:rFonts w:ascii="Times New Roman" w:hAnsi="Times New Roman"/>
          <w:sz w:val="28"/>
        </w:rPr>
        <w:t>и осуществляет прием предложений и замечаний участников публичных слушаний по подлежащим обсуждению вопросам.</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66. В ходе заседания публичных слушаний секретарь Комиссии ведет протокол публичных сл</w:t>
      </w:r>
      <w:r w:rsidR="00144AB2">
        <w:rPr>
          <w:rFonts w:ascii="Times New Roman" w:hAnsi="Times New Roman"/>
          <w:sz w:val="28"/>
        </w:rPr>
        <w:t>ушаний</w:t>
      </w:r>
      <w:r w:rsidRPr="006324F7">
        <w:rPr>
          <w:rFonts w:ascii="Times New Roman" w:hAnsi="Times New Roman"/>
          <w:sz w:val="28"/>
        </w:rPr>
        <w:t>.</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67. По итогам проведения публичных слу</w:t>
      </w:r>
      <w:r w:rsidR="00144AB2">
        <w:rPr>
          <w:rFonts w:ascii="Times New Roman" w:hAnsi="Times New Roman"/>
          <w:sz w:val="28"/>
        </w:rPr>
        <w:t xml:space="preserve">шаний </w:t>
      </w:r>
      <w:r w:rsidRPr="006324F7">
        <w:rPr>
          <w:rFonts w:ascii="Times New Roman" w:hAnsi="Times New Roman"/>
          <w:sz w:val="28"/>
        </w:rPr>
        <w:t>Комиссия оформляет заключение о результатах публичных сл</w:t>
      </w:r>
      <w:r w:rsidR="00144AB2">
        <w:rPr>
          <w:rFonts w:ascii="Times New Roman" w:hAnsi="Times New Roman"/>
          <w:sz w:val="28"/>
        </w:rPr>
        <w:t>ушаний</w:t>
      </w:r>
      <w:r w:rsidRPr="006324F7">
        <w:rPr>
          <w:rFonts w:ascii="Times New Roman" w:hAnsi="Times New Roman"/>
          <w:sz w:val="28"/>
        </w:rPr>
        <w:t>.</w:t>
      </w:r>
    </w:p>
    <w:p w:rsidR="001C5398" w:rsidRPr="006324F7" w:rsidRDefault="00144AB2" w:rsidP="001C5398">
      <w:pPr>
        <w:tabs>
          <w:tab w:val="left" w:pos="1338"/>
        </w:tabs>
        <w:spacing w:line="320" w:lineRule="exact"/>
        <w:ind w:right="20"/>
        <w:rPr>
          <w:rFonts w:ascii="Times New Roman" w:hAnsi="Times New Roman"/>
          <w:sz w:val="28"/>
        </w:rPr>
      </w:pPr>
      <w:r>
        <w:rPr>
          <w:rFonts w:ascii="Times New Roman" w:hAnsi="Times New Roman"/>
          <w:sz w:val="28"/>
        </w:rPr>
        <w:t xml:space="preserve">68. Комиссия обнародует </w:t>
      </w:r>
      <w:r w:rsidR="001C5398" w:rsidRPr="006324F7">
        <w:rPr>
          <w:rFonts w:ascii="Times New Roman" w:hAnsi="Times New Roman"/>
          <w:sz w:val="28"/>
        </w:rPr>
        <w:t>заключение публичных сл</w:t>
      </w:r>
      <w:r>
        <w:rPr>
          <w:rFonts w:ascii="Times New Roman" w:hAnsi="Times New Roman"/>
          <w:sz w:val="28"/>
        </w:rPr>
        <w:t xml:space="preserve">ушаний </w:t>
      </w:r>
      <w:r w:rsidR="001C5398" w:rsidRPr="006324F7">
        <w:rPr>
          <w:rFonts w:ascii="Times New Roman" w:hAnsi="Times New Roman"/>
          <w:sz w:val="28"/>
        </w:rPr>
        <w:t xml:space="preserve"> в порядке, установленном для официально</w:t>
      </w:r>
      <w:r>
        <w:rPr>
          <w:rFonts w:ascii="Times New Roman" w:hAnsi="Times New Roman"/>
          <w:sz w:val="28"/>
        </w:rPr>
        <w:t xml:space="preserve">го опубликования </w:t>
      </w:r>
      <w:r w:rsidR="001C5398" w:rsidRPr="006324F7">
        <w:rPr>
          <w:rFonts w:ascii="Times New Roman" w:hAnsi="Times New Roman"/>
          <w:sz w:val="28"/>
        </w:rPr>
        <w:t xml:space="preserve">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69. Срок проведения публичных сл</w:t>
      </w:r>
      <w:r w:rsidR="00144AB2">
        <w:rPr>
          <w:rFonts w:ascii="Times New Roman" w:hAnsi="Times New Roman"/>
          <w:sz w:val="28"/>
        </w:rPr>
        <w:t xml:space="preserve">ушаний </w:t>
      </w:r>
      <w:r w:rsidRPr="006324F7">
        <w:rPr>
          <w:rFonts w:ascii="Times New Roman" w:hAnsi="Times New Roman"/>
          <w:sz w:val="28"/>
        </w:rPr>
        <w:t xml:space="preserve"> с момента оповещения участников публичных сл</w:t>
      </w:r>
      <w:r w:rsidR="00144AB2">
        <w:rPr>
          <w:rFonts w:ascii="Times New Roman" w:hAnsi="Times New Roman"/>
          <w:sz w:val="28"/>
        </w:rPr>
        <w:t xml:space="preserve">ушаний </w:t>
      </w:r>
      <w:r w:rsidRPr="006324F7">
        <w:rPr>
          <w:rFonts w:ascii="Times New Roman" w:hAnsi="Times New Roman"/>
          <w:sz w:val="28"/>
        </w:rPr>
        <w:t xml:space="preserve"> о времени и месте их проведения до дня опубликования заключения о результатах публичных сл</w:t>
      </w:r>
      <w:r w:rsidR="00144AB2">
        <w:rPr>
          <w:rFonts w:ascii="Times New Roman" w:hAnsi="Times New Roman"/>
          <w:sz w:val="28"/>
        </w:rPr>
        <w:t>ушаний</w:t>
      </w:r>
      <w:r w:rsidRPr="006324F7">
        <w:rPr>
          <w:rFonts w:ascii="Times New Roman" w:hAnsi="Times New Roman"/>
          <w:sz w:val="28"/>
        </w:rPr>
        <w:t xml:space="preserve"> не может быть более одного месяца.</w:t>
      </w:r>
    </w:p>
    <w:p w:rsidR="00586B28" w:rsidRDefault="001C5398" w:rsidP="00586B28">
      <w:pPr>
        <w:tabs>
          <w:tab w:val="left" w:pos="1338"/>
        </w:tabs>
        <w:spacing w:line="320" w:lineRule="exact"/>
        <w:ind w:right="20"/>
        <w:rPr>
          <w:rFonts w:ascii="Times New Roman" w:hAnsi="Times New Roman"/>
          <w:color w:val="000000" w:themeColor="text1"/>
          <w:sz w:val="28"/>
        </w:rPr>
      </w:pPr>
      <w:r w:rsidRPr="006324F7">
        <w:rPr>
          <w:rFonts w:ascii="Times New Roman" w:hAnsi="Times New Roman"/>
          <w:sz w:val="28"/>
        </w:rPr>
        <w:t>70. На основании заключения о результатах публичных сл</w:t>
      </w:r>
      <w:r w:rsidR="00144AB2">
        <w:rPr>
          <w:rFonts w:ascii="Times New Roman" w:hAnsi="Times New Roman"/>
          <w:sz w:val="28"/>
        </w:rPr>
        <w:t xml:space="preserve">ушаний </w:t>
      </w:r>
      <w:r w:rsidRPr="006324F7">
        <w:rPr>
          <w:rFonts w:ascii="Times New Roman" w:hAnsi="Times New Roman"/>
          <w:sz w:val="28"/>
        </w:rPr>
        <w:t xml:space="preserve"> Комиссия, в течение 5 дней с момента окончания публичных сл</w:t>
      </w:r>
      <w:r w:rsidR="00144AB2">
        <w:rPr>
          <w:rFonts w:ascii="Times New Roman" w:hAnsi="Times New Roman"/>
          <w:sz w:val="28"/>
        </w:rPr>
        <w:t xml:space="preserve">ушаний </w:t>
      </w:r>
      <w:r w:rsidRPr="006324F7">
        <w:rPr>
          <w:rFonts w:ascii="Times New Roman" w:hAnsi="Times New Roman"/>
          <w:sz w:val="28"/>
        </w:rPr>
        <w:t xml:space="preserve">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586B28">
        <w:rPr>
          <w:rFonts w:ascii="Times New Roman" w:eastAsia="Calibri" w:hAnsi="Times New Roman"/>
          <w:sz w:val="28"/>
          <w:szCs w:val="28"/>
          <w:lang w:eastAsia="en-US"/>
        </w:rPr>
        <w:t xml:space="preserve">администрации сельского поселения </w:t>
      </w:r>
      <w:r w:rsidR="006F6856">
        <w:rPr>
          <w:rFonts w:ascii="Times New Roman" w:eastAsia="Calibri" w:hAnsi="Times New Roman"/>
          <w:sz w:val="28"/>
          <w:szCs w:val="28"/>
          <w:lang w:eastAsia="en-US"/>
        </w:rPr>
        <w:t>Тихвинский</w:t>
      </w:r>
      <w:r w:rsidR="00586B28">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586B28" w:rsidRPr="006324F7">
        <w:rPr>
          <w:rFonts w:ascii="Times New Roman" w:hAnsi="Times New Roman"/>
          <w:color w:val="000000" w:themeColor="text1"/>
          <w:sz w:val="28"/>
        </w:rPr>
        <w:t xml:space="preserve"> </w:t>
      </w:r>
    </w:p>
    <w:p w:rsidR="001C5398" w:rsidRPr="006324F7" w:rsidRDefault="001C5398" w:rsidP="00586B28">
      <w:pPr>
        <w:tabs>
          <w:tab w:val="left" w:pos="1338"/>
        </w:tabs>
        <w:spacing w:line="320" w:lineRule="exact"/>
        <w:ind w:right="20"/>
        <w:rPr>
          <w:rFonts w:ascii="Times New Roman" w:hAnsi="Times New Roman"/>
          <w:sz w:val="28"/>
        </w:rPr>
      </w:pPr>
      <w:r w:rsidRPr="006324F7">
        <w:rPr>
          <w:rFonts w:ascii="Times New Roman" w:hAnsi="Times New Roman"/>
          <w:sz w:val="28"/>
        </w:rPr>
        <w:t>71. Максимальный срок выполнения административной процедуры составляет 35 дней.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72. 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73. 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 </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74. Способом фиксации результата выполнения административной процедуры</w:t>
      </w:r>
      <w:r w:rsidR="006324F7">
        <w:rPr>
          <w:rFonts w:ascii="Times New Roman" w:hAnsi="Times New Roman"/>
          <w:sz w:val="28"/>
        </w:rPr>
        <w:t xml:space="preserve"> является направление главе администрации</w:t>
      </w:r>
      <w:r w:rsidRPr="006324F7">
        <w:rPr>
          <w:rFonts w:ascii="Times New Roman" w:hAnsi="Times New Roman"/>
          <w:sz w:val="28"/>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tabs>
          <w:tab w:val="left" w:pos="1338"/>
        </w:tabs>
        <w:spacing w:line="320" w:lineRule="exact"/>
        <w:ind w:left="560" w:right="20" w:firstLine="0"/>
        <w:rPr>
          <w:rFonts w:ascii="Times New Roman" w:hAnsi="Times New Roman"/>
          <w:sz w:val="28"/>
        </w:rPr>
      </w:pPr>
    </w:p>
    <w:p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324F7">
        <w:rPr>
          <w:rFonts w:ascii="Times New Roman" w:hAnsi="Times New Roman"/>
          <w:b/>
          <w:color w:val="000000" w:themeColor="text1"/>
          <w:sz w:val="28"/>
          <w:szCs w:val="28"/>
        </w:rPr>
        <w:t>28. П</w:t>
      </w:r>
      <w:r w:rsidRPr="006324F7">
        <w:rPr>
          <w:rFonts w:ascii="Times New Roman" w:eastAsiaTheme="minorHAnsi" w:hAnsi="Times New Roman"/>
          <w:b/>
          <w:color w:val="000000" w:themeColor="text1"/>
          <w:sz w:val="28"/>
          <w:szCs w:val="28"/>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b/>
          <w:color w:val="000000" w:themeColor="text1"/>
          <w:sz w:val="28"/>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75. Основанием для начала административной процедуры</w:t>
      </w:r>
      <w:r w:rsidR="006324F7">
        <w:rPr>
          <w:rFonts w:ascii="Times New Roman" w:hAnsi="Times New Roman"/>
          <w:color w:val="000000" w:themeColor="text1"/>
          <w:sz w:val="28"/>
          <w:szCs w:val="28"/>
        </w:rPr>
        <w:t xml:space="preserve"> является поступление главе администрации </w:t>
      </w:r>
      <w:r w:rsidRPr="006324F7">
        <w:rPr>
          <w:rFonts w:ascii="Times New Roman" w:hAnsi="Times New Roman"/>
          <w:color w:val="000000" w:themeColor="text1"/>
          <w:sz w:val="28"/>
          <w:szCs w:val="28"/>
        </w:rPr>
        <w:t xml:space="preserve"> рекомендаций Комиссии по результатам публичных </w:t>
      </w:r>
      <w:r w:rsidRPr="006324F7">
        <w:rPr>
          <w:rFonts w:ascii="Times New Roman" w:hAnsi="Times New Roman"/>
          <w:color w:val="000000" w:themeColor="text1"/>
          <w:sz w:val="28"/>
          <w:szCs w:val="28"/>
        </w:rPr>
        <w:lastRenderedPageBreak/>
        <w:t xml:space="preserve">слушаний (общественных обсуждений). </w:t>
      </w:r>
    </w:p>
    <w:p w:rsidR="001C5398" w:rsidRPr="006324F7" w:rsidRDefault="001C5398" w:rsidP="001C5398">
      <w:pPr>
        <w:autoSpaceDE w:val="0"/>
        <w:autoSpaceDN w:val="0"/>
        <w:adjustRightInd w:val="0"/>
        <w:rPr>
          <w:rFonts w:ascii="Times New Roman" w:eastAsiaTheme="minorHAnsi" w:hAnsi="Times New Roman"/>
          <w:color w:val="000000" w:themeColor="text1"/>
          <w:sz w:val="28"/>
          <w:szCs w:val="28"/>
          <w:lang w:eastAsia="en-US"/>
        </w:rPr>
      </w:pPr>
      <w:r w:rsidRPr="006324F7">
        <w:rPr>
          <w:rFonts w:ascii="Times New Roman" w:hAnsi="Times New Roman"/>
          <w:color w:val="000000" w:themeColor="text1"/>
          <w:spacing w:val="3"/>
          <w:sz w:val="28"/>
          <w:szCs w:val="28"/>
        </w:rPr>
        <w:t xml:space="preserve">76. </w:t>
      </w:r>
      <w:r w:rsidR="006324F7">
        <w:rPr>
          <w:rFonts w:ascii="Times New Roman" w:hAnsi="Times New Roman"/>
          <w:color w:val="000000" w:themeColor="text1"/>
          <w:sz w:val="28"/>
          <w:szCs w:val="28"/>
        </w:rPr>
        <w:t>Глава администрации</w:t>
      </w:r>
      <w:r w:rsidR="00586B28">
        <w:rPr>
          <w:rFonts w:ascii="Times New Roman" w:hAnsi="Times New Roman"/>
          <w:color w:val="000000" w:themeColor="text1"/>
          <w:sz w:val="28"/>
          <w:szCs w:val="28"/>
        </w:rPr>
        <w:t xml:space="preserve"> </w:t>
      </w:r>
      <w:r w:rsidR="00611C96" w:rsidRPr="006324F7">
        <w:rPr>
          <w:rFonts w:ascii="Times New Roman" w:hAnsi="Times New Roman"/>
          <w:color w:val="000000" w:themeColor="text1"/>
          <w:sz w:val="28"/>
          <w:szCs w:val="28"/>
        </w:rPr>
        <w:t>в течение 3</w:t>
      </w:r>
      <w:r w:rsidRPr="006324F7">
        <w:rPr>
          <w:rFonts w:ascii="Times New Roman" w:hAnsi="Times New Roman"/>
          <w:color w:val="000000" w:themeColor="text1"/>
          <w:sz w:val="28"/>
          <w:szCs w:val="28"/>
        </w:rPr>
        <w:t xml:space="preserve">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rPr>
          <w:rFonts w:ascii="Times New Roman" w:hAnsi="Times New Roman"/>
          <w:color w:val="000000" w:themeColor="text1"/>
          <w:sz w:val="28"/>
          <w:szCs w:val="28"/>
        </w:rPr>
      </w:pPr>
      <w:r w:rsidRPr="006324F7">
        <w:rPr>
          <w:rFonts w:ascii="Times New Roman" w:eastAsiaTheme="minorHAnsi" w:hAnsi="Times New Roman"/>
          <w:color w:val="000000" w:themeColor="text1"/>
          <w:sz w:val="28"/>
          <w:szCs w:val="28"/>
          <w:lang w:eastAsia="en-US"/>
        </w:rPr>
        <w:t xml:space="preserve">77. </w:t>
      </w:r>
      <w:r w:rsidRPr="006324F7">
        <w:rPr>
          <w:rFonts w:ascii="Times New Roman" w:hAnsi="Times New Roman"/>
          <w:color w:val="000000" w:themeColor="text1"/>
          <w:sz w:val="28"/>
          <w:szCs w:val="28"/>
        </w:rPr>
        <w:t xml:space="preserve">Секретарь Комиссии подготавливает проект постановления </w:t>
      </w:r>
      <w:r w:rsidR="00586B28">
        <w:rPr>
          <w:rFonts w:ascii="Times New Roman" w:eastAsia="Calibri" w:hAnsi="Times New Roman"/>
          <w:sz w:val="28"/>
          <w:szCs w:val="28"/>
          <w:lang w:eastAsia="en-US"/>
        </w:rPr>
        <w:t xml:space="preserve">администрации сельского поселения </w:t>
      </w:r>
      <w:r w:rsidR="006F6856">
        <w:rPr>
          <w:rFonts w:ascii="Times New Roman" w:eastAsia="Calibri" w:hAnsi="Times New Roman"/>
          <w:sz w:val="28"/>
          <w:szCs w:val="28"/>
          <w:lang w:eastAsia="en-US"/>
        </w:rPr>
        <w:t>Тихвинский</w:t>
      </w:r>
      <w:r w:rsidR="00586B28">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586B28" w:rsidRPr="006324F7">
        <w:rPr>
          <w:rFonts w:ascii="Times New Roman" w:hAnsi="Times New Roman"/>
          <w:color w:val="000000" w:themeColor="text1"/>
          <w:sz w:val="28"/>
        </w:rPr>
        <w:t xml:space="preserve"> </w:t>
      </w:r>
      <w:r w:rsidRPr="006324F7">
        <w:rPr>
          <w:rFonts w:ascii="Times New Roman" w:hAnsi="Times New Roman"/>
          <w:color w:val="000000" w:themeColor="text1"/>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6324F7" w:rsidRDefault="001C5398" w:rsidP="001C5398">
      <w:pPr>
        <w:ind w:firstLine="709"/>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78. Подписанное главой администрации постановление </w:t>
      </w:r>
      <w:r w:rsidRPr="006324F7">
        <w:rPr>
          <w:rFonts w:ascii="Times New Roman" w:hAnsi="Times New Roman"/>
          <w:sz w:val="28"/>
          <w:szCs w:val="28"/>
        </w:rPr>
        <w:t xml:space="preserve">в течение 5 дней </w:t>
      </w:r>
      <w:r w:rsidRPr="006324F7">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79. Подпи</w:t>
      </w:r>
      <w:r w:rsidR="006324F7">
        <w:rPr>
          <w:rFonts w:ascii="Times New Roman" w:hAnsi="Times New Roman"/>
          <w:color w:val="000000" w:themeColor="text1"/>
          <w:sz w:val="28"/>
          <w:szCs w:val="28"/>
        </w:rPr>
        <w:t>санное главой администрации</w:t>
      </w:r>
      <w:r w:rsidRPr="006324F7">
        <w:rPr>
          <w:rFonts w:ascii="Times New Roman" w:hAnsi="Times New Roman"/>
          <w:color w:val="000000" w:themeColor="text1"/>
          <w:sz w:val="28"/>
          <w:szCs w:val="28"/>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324F7">
        <w:rPr>
          <w:rFonts w:ascii="Times New Roman" w:hAnsi="Times New Roman"/>
          <w:color w:val="000000" w:themeColor="text1"/>
          <w:spacing w:val="3"/>
          <w:sz w:val="28"/>
          <w:szCs w:val="28"/>
        </w:rPr>
        <w:t>80. Максимальный срок выполнени</w:t>
      </w:r>
      <w:r w:rsidR="00611C96" w:rsidRPr="006324F7">
        <w:rPr>
          <w:rFonts w:ascii="Times New Roman" w:hAnsi="Times New Roman"/>
          <w:color w:val="000000" w:themeColor="text1"/>
          <w:spacing w:val="3"/>
          <w:sz w:val="28"/>
          <w:szCs w:val="28"/>
        </w:rPr>
        <w:t>я административной процедуры – 9</w:t>
      </w:r>
      <w:r w:rsidRPr="006324F7">
        <w:rPr>
          <w:rFonts w:ascii="Times New Roman" w:hAnsi="Times New Roman"/>
          <w:color w:val="000000" w:themeColor="text1"/>
          <w:spacing w:val="3"/>
          <w:sz w:val="28"/>
          <w:szCs w:val="28"/>
        </w:rPr>
        <w:t xml:space="preserve"> дней.</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324F7">
        <w:rPr>
          <w:rFonts w:ascii="Times New Roman" w:hAnsi="Times New Roman"/>
          <w:color w:val="000000" w:themeColor="text1"/>
          <w:sz w:val="28"/>
          <w:szCs w:val="28"/>
        </w:rPr>
        <w:t xml:space="preserve">82. Способом фиксации результата выполнения административной процедуры является выдача (направление) заявителю постановления </w:t>
      </w:r>
      <w:r w:rsidR="00586B28">
        <w:rPr>
          <w:rFonts w:ascii="Times New Roman" w:eastAsia="Calibri" w:hAnsi="Times New Roman"/>
          <w:sz w:val="28"/>
          <w:szCs w:val="28"/>
          <w:lang w:eastAsia="en-US"/>
        </w:rPr>
        <w:t xml:space="preserve">администрации сельского поселения </w:t>
      </w:r>
      <w:r w:rsidR="006F6856">
        <w:rPr>
          <w:rFonts w:ascii="Times New Roman" w:eastAsia="Calibri" w:hAnsi="Times New Roman"/>
          <w:sz w:val="28"/>
          <w:szCs w:val="28"/>
          <w:lang w:eastAsia="en-US"/>
        </w:rPr>
        <w:t>Тихвинский</w:t>
      </w:r>
      <w:r w:rsidR="00586B28">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Pr="006324F7">
        <w:rPr>
          <w:rFonts w:ascii="Times New Roman" w:hAnsi="Times New Roman"/>
          <w:color w:val="000000" w:themeColor="text1"/>
          <w:sz w:val="28"/>
          <w:szCs w:val="28"/>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
    <w:p w:rsidR="001C5398" w:rsidRPr="006324F7" w:rsidRDefault="001C5398" w:rsidP="001C5398">
      <w:pPr>
        <w:autoSpaceDE w:val="0"/>
        <w:autoSpaceDN w:val="0"/>
        <w:adjustRightInd w:val="0"/>
        <w:ind w:firstLine="540"/>
        <w:rPr>
          <w:rFonts w:ascii="Times New Roman" w:eastAsiaTheme="minorHAnsi" w:hAnsi="Times New Roman" w:cs="Arial"/>
          <w:color w:val="000000" w:themeColor="text1"/>
          <w:sz w:val="28"/>
          <w:szCs w:val="28"/>
          <w:lang w:eastAsia="en-US"/>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324F7">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rsidR="001C5398" w:rsidRPr="006324F7"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lastRenderedPageBreak/>
        <w:t>2) проверка наличия документов, необходимых для предоставления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5) организация пуб</w:t>
      </w:r>
      <w:r w:rsidR="00727279">
        <w:rPr>
          <w:rFonts w:ascii="Times New Roman" w:eastAsiaTheme="minorHAnsi" w:hAnsi="Times New Roman"/>
          <w:sz w:val="28"/>
          <w:szCs w:val="28"/>
          <w:lang w:eastAsia="en-US"/>
        </w:rPr>
        <w:t>личных слушаний</w:t>
      </w:r>
      <w:r w:rsidRPr="006324F7">
        <w:rPr>
          <w:rFonts w:ascii="Times New Roman" w:eastAsiaTheme="minorHAnsi" w:hAnsi="Times New Roman"/>
          <w:sz w:val="28"/>
          <w:szCs w:val="28"/>
          <w:lang w:eastAsia="en-US"/>
        </w:rPr>
        <w:t>;</w:t>
      </w:r>
    </w:p>
    <w:p w:rsidR="001C5398" w:rsidRPr="006324F7" w:rsidRDefault="001C5398" w:rsidP="001C5398">
      <w:pPr>
        <w:autoSpaceDE w:val="0"/>
        <w:autoSpaceDN w:val="0"/>
        <w:adjustRightInd w:val="0"/>
        <w:ind w:firstLine="539"/>
        <w:rPr>
          <w:rFonts w:eastAsiaTheme="minorHAnsi" w:cs="Arial"/>
          <w:sz w:val="20"/>
          <w:szCs w:val="20"/>
          <w:lang w:eastAsia="en-US"/>
        </w:rPr>
      </w:pPr>
      <w:r w:rsidRPr="006324F7">
        <w:rPr>
          <w:rFonts w:ascii="Times New Roman" w:eastAsiaTheme="minorHAnsi" w:hAnsi="Times New Roman"/>
          <w:sz w:val="28"/>
          <w:szCs w:val="28"/>
          <w:lang w:eastAsia="en-US"/>
        </w:rPr>
        <w:t xml:space="preserve">6) подготовка и выдача решения о предоставлении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84. Основанием для начала административной процедуры приема</w:t>
      </w:r>
      <w:r w:rsidRPr="006324F7">
        <w:rPr>
          <w:rFonts w:ascii="Times New Roman" w:eastAsiaTheme="minorHAnsi" w:hAnsi="Times New Roman"/>
          <w:sz w:val="28"/>
          <w:szCs w:val="28"/>
          <w:lang w:eastAsia="en-US"/>
        </w:rPr>
        <w:t xml:space="preserve"> и регистрация Комиссией заявления о выдаче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1C5398" w:rsidRPr="006324F7" w:rsidRDefault="001C5398" w:rsidP="001C5398">
      <w:pPr>
        <w:tabs>
          <w:tab w:val="left" w:pos="1251"/>
        </w:tabs>
        <w:spacing w:line="320" w:lineRule="exact"/>
        <w:rPr>
          <w:rFonts w:ascii="Times New Roman" w:hAnsi="Times New Roman"/>
          <w:sz w:val="28"/>
          <w:szCs w:val="28"/>
        </w:rPr>
      </w:pPr>
      <w:r w:rsidRPr="006324F7">
        <w:rPr>
          <w:rFonts w:ascii="Times New Roman" w:hAnsi="Times New Roman"/>
          <w:sz w:val="28"/>
          <w:szCs w:val="28"/>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w:t>
      </w:r>
      <w:r w:rsidR="00586B28">
        <w:rPr>
          <w:rFonts w:ascii="Times New Roman" w:hAnsi="Times New Roman"/>
          <w:sz w:val="28"/>
          <w:szCs w:val="28"/>
        </w:rPr>
        <w:t xml:space="preserve"> </w:t>
      </w:r>
      <w:r w:rsidRPr="006324F7">
        <w:rPr>
          <w:rFonts w:ascii="Times New Roman" w:eastAsiaTheme="minorHAnsi" w:hAnsi="Times New Roman"/>
          <w:sz w:val="28"/>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324F7">
        <w:rPr>
          <w:rFonts w:ascii="Times New Roman" w:hAnsi="Times New Roman"/>
          <w:sz w:val="28"/>
          <w:szCs w:val="28"/>
        </w:rPr>
        <w:t xml:space="preserve">председателю Комиссии для рассмотрения. Максимальный срок выполнения административного действия – 15 минут. </w:t>
      </w:r>
    </w:p>
    <w:p w:rsidR="001C5398" w:rsidRPr="006324F7" w:rsidRDefault="001C5398" w:rsidP="001C5398">
      <w:pPr>
        <w:tabs>
          <w:tab w:val="left" w:pos="1251"/>
        </w:tabs>
        <w:spacing w:line="320" w:lineRule="exact"/>
        <w:rPr>
          <w:rFonts w:ascii="Times New Roman" w:hAnsi="Times New Roman"/>
          <w:sz w:val="28"/>
        </w:rPr>
      </w:pPr>
      <w:r w:rsidRPr="006324F7">
        <w:rPr>
          <w:rFonts w:ascii="Times New Roman" w:hAnsi="Times New Roman"/>
          <w:sz w:val="28"/>
          <w:szCs w:val="28"/>
        </w:rPr>
        <w:t>П</w:t>
      </w:r>
      <w:r w:rsidRPr="006324F7">
        <w:rPr>
          <w:rFonts w:ascii="Times New Roman" w:hAnsi="Times New Roman"/>
          <w:sz w:val="28"/>
        </w:rPr>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Секретарь Комиссии направляет в личный кабинет заявителя на РПГУ</w:t>
      </w:r>
      <w:r w:rsidRPr="006324F7">
        <w:rPr>
          <w:rFonts w:ascii="Times New Roman" w:hAnsi="Times New Roman"/>
          <w:spacing w:val="2"/>
          <w:sz w:val="28"/>
          <w:szCs w:val="28"/>
        </w:rPr>
        <w:t xml:space="preserve"> сформированное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информационное уведомление о приеме и регистрации заявления.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Максимальная продолжительность указанной процедуры составляет 1 рабочий день.</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85. Основанием для начала административной процедуры 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 является поступление зарегистрированного </w:t>
      </w:r>
      <w:r w:rsidRPr="006324F7">
        <w:rPr>
          <w:rFonts w:ascii="Times New Roman" w:eastAsiaTheme="minorHAnsi" w:hAnsi="Times New Roman"/>
          <w:sz w:val="28"/>
          <w:szCs w:val="28"/>
          <w:lang w:eastAsia="en-US"/>
        </w:rPr>
        <w:t xml:space="preserve">заявления о выдаче разрешения </w:t>
      </w:r>
      <w:r w:rsidRPr="006324F7">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eastAsiaTheme="minorHAnsi" w:hAnsi="Times New Roman"/>
          <w:sz w:val="28"/>
          <w:szCs w:val="28"/>
          <w:lang w:eastAsia="en-US"/>
        </w:rPr>
        <w:t>к уполномоченному специалисту</w:t>
      </w:r>
      <w:r w:rsidRPr="006324F7">
        <w:rPr>
          <w:rFonts w:ascii="Times New Roman" w:hAnsi="Times New Roman"/>
          <w:sz w:val="28"/>
          <w:szCs w:val="28"/>
        </w:rPr>
        <w:t>.</w:t>
      </w:r>
    </w:p>
    <w:p w:rsidR="001C5398" w:rsidRPr="006324F7" w:rsidRDefault="001C5398" w:rsidP="001C5398">
      <w:pPr>
        <w:autoSpaceDE w:val="0"/>
        <w:autoSpaceDN w:val="0"/>
        <w:adjustRightInd w:val="0"/>
        <w:ind w:firstLine="540"/>
        <w:rPr>
          <w:rFonts w:ascii="Times New Roman" w:eastAsiaTheme="minorHAnsi" w:hAnsi="Times New Roman"/>
          <w:sz w:val="28"/>
          <w:szCs w:val="28"/>
          <w:lang w:eastAsia="en-US"/>
        </w:rPr>
      </w:pPr>
      <w:r w:rsidRPr="006324F7">
        <w:rPr>
          <w:rFonts w:ascii="Times New Roman" w:eastAsiaTheme="minorHAnsi" w:hAnsi="Times New Roman" w:cs="Arial"/>
          <w:sz w:val="28"/>
          <w:szCs w:val="28"/>
          <w:lang w:eastAsia="en-US"/>
        </w:rPr>
        <w:t xml:space="preserve">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w:t>
      </w:r>
      <w:r w:rsidRPr="006324F7">
        <w:rPr>
          <w:rFonts w:ascii="Times New Roman" w:eastAsiaTheme="minorHAnsi" w:hAnsi="Times New Roman" w:cs="Arial"/>
          <w:sz w:val="28"/>
          <w:szCs w:val="28"/>
          <w:lang w:eastAsia="en-US"/>
        </w:rPr>
        <w:lastRenderedPageBreak/>
        <w:t>государственным органам или органам местного самоуправления организации документов, находящихся в их распоряжении</w:t>
      </w:r>
      <w:r w:rsidRPr="006324F7">
        <w:rPr>
          <w:rFonts w:ascii="Times New Roman" w:eastAsiaTheme="minorHAnsi" w:hAnsi="Times New Roman"/>
          <w:sz w:val="28"/>
          <w:szCs w:val="28"/>
          <w:lang w:eastAsia="en-US"/>
        </w:rPr>
        <w:t>.</w:t>
      </w:r>
    </w:p>
    <w:p w:rsidR="001C5398" w:rsidRPr="006324F7"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Максимальный срок выполнения административной процедуры не может превышать 5 рабочих дней.</w:t>
      </w:r>
    </w:p>
    <w:p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eastAsia="Calibri" w:hAnsi="Times New Roman"/>
          <w:sz w:val="28"/>
          <w:szCs w:val="22"/>
          <w:lang w:eastAsia="en-US"/>
        </w:rPr>
        <w:t>.</w:t>
      </w:r>
    </w:p>
    <w:p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Критерием принятия решения является выявление необходимости </w:t>
      </w:r>
      <w:r w:rsidRPr="006324F7">
        <w:rPr>
          <w:rFonts w:ascii="Times New Roman" w:hAnsi="Times New Roman"/>
          <w:sz w:val="28"/>
          <w:szCs w:val="28"/>
        </w:rPr>
        <w:t xml:space="preserve">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w:t>
      </w:r>
    </w:p>
    <w:p w:rsidR="001C5398" w:rsidRPr="006324F7"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1C5398" w:rsidRPr="006324F7" w:rsidRDefault="001C5398" w:rsidP="001C5398">
      <w:pPr>
        <w:autoSpaceDE w:val="0"/>
        <w:autoSpaceDN w:val="0"/>
        <w:adjustRightInd w:val="0"/>
        <w:contextualSpacing/>
        <w:rPr>
          <w:rFonts w:ascii="Times New Roman" w:hAnsi="Times New Roman"/>
          <w:b/>
          <w:sz w:val="28"/>
          <w:szCs w:val="28"/>
        </w:rPr>
      </w:pPr>
      <w:r w:rsidRPr="006324F7">
        <w:rPr>
          <w:rFonts w:ascii="Times New Roman" w:eastAsiaTheme="minorHAnsi" w:hAnsi="Times New Roman" w:cs="Arial"/>
          <w:sz w:val="28"/>
          <w:szCs w:val="28"/>
          <w:lang w:eastAsia="en-US"/>
        </w:rPr>
        <w:t xml:space="preserve">86. Основанием для начала административной процедуры </w:t>
      </w:r>
      <w:r w:rsidRPr="006324F7">
        <w:rPr>
          <w:rFonts w:ascii="Times New Roman" w:eastAsiaTheme="minorHAnsi" w:hAnsi="Times New Roman"/>
          <w:sz w:val="28"/>
          <w:szCs w:val="28"/>
          <w:lang w:eastAsia="en-US"/>
        </w:rPr>
        <w:t>р</w:t>
      </w:r>
      <w:r w:rsidRPr="006324F7">
        <w:rPr>
          <w:rFonts w:ascii="Times New Roman" w:hAnsi="Times New Roman"/>
          <w:sz w:val="28"/>
          <w:szCs w:val="28"/>
        </w:rPr>
        <w:t xml:space="preserve">ассмотрения </w:t>
      </w:r>
      <w:r w:rsidRPr="006324F7">
        <w:rPr>
          <w:rFonts w:ascii="Times New Roman" w:eastAsiaTheme="minorHAnsi" w:hAnsi="Times New Roman"/>
          <w:sz w:val="28"/>
          <w:szCs w:val="28"/>
          <w:lang w:eastAsia="en-US"/>
        </w:rPr>
        <w:t>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r w:rsidR="00144AB2">
        <w:rPr>
          <w:rFonts w:ascii="Times New Roman" w:eastAsiaTheme="minorHAnsi" w:hAnsi="Times New Roman"/>
          <w:sz w:val="28"/>
          <w:szCs w:val="28"/>
          <w:lang w:eastAsia="en-US"/>
        </w:rPr>
        <w:t xml:space="preserve"> </w:t>
      </w:r>
      <w:r w:rsidRPr="006324F7">
        <w:rPr>
          <w:rFonts w:ascii="Times New Roman" w:eastAsiaTheme="minorHAnsi" w:hAnsi="Times New Roman"/>
          <w:sz w:val="28"/>
          <w:szCs w:val="28"/>
          <w:lang w:eastAsia="en-US"/>
        </w:rPr>
        <w:t>является</w:t>
      </w:r>
      <w:r w:rsidRPr="006324F7">
        <w:rPr>
          <w:rFonts w:ascii="Times New Roman" w:eastAsiaTheme="minorHAnsi" w:hAnsi="Times New Roman" w:cs="Arial"/>
          <w:sz w:val="28"/>
          <w:szCs w:val="28"/>
          <w:lang w:eastAsia="en-US"/>
        </w:rPr>
        <w:t xml:space="preserve"> формирование полного пакета документов, необходимых для предоставления муниципальной услуги.</w:t>
      </w:r>
    </w:p>
    <w:p w:rsidR="001C5398" w:rsidRPr="006324F7" w:rsidRDefault="001C5398" w:rsidP="001C5398">
      <w:pPr>
        <w:tabs>
          <w:tab w:val="left" w:pos="1258"/>
        </w:tabs>
        <w:spacing w:line="320" w:lineRule="exact"/>
        <w:rPr>
          <w:rFonts w:ascii="Times New Roman" w:hAnsi="Times New Roman"/>
          <w:sz w:val="28"/>
        </w:rPr>
      </w:pPr>
      <w:r w:rsidRPr="006324F7">
        <w:rPr>
          <w:rFonts w:ascii="Times New Roman" w:hAnsi="Times New Roman"/>
          <w:sz w:val="28"/>
        </w:rPr>
        <w:t xml:space="preserve">Секретарь Комиссии проводит проверку заявления с </w:t>
      </w:r>
      <w:r w:rsidRPr="006324F7">
        <w:rPr>
          <w:rFonts w:ascii="Times New Roman" w:hAnsi="Times New Roman"/>
          <w:sz w:val="28"/>
          <w:szCs w:val="28"/>
        </w:rPr>
        <w:t>полным пакетом документов, необходимых для предоставления муниципальной услуги</w:t>
      </w:r>
      <w:r w:rsidRPr="006324F7">
        <w:rPr>
          <w:rFonts w:ascii="Times New Roman" w:hAnsi="Times New Roman"/>
          <w:sz w:val="28"/>
        </w:rPr>
        <w:t xml:space="preserve"> на предмет наличия оснований для отказа.</w:t>
      </w:r>
    </w:p>
    <w:p w:rsidR="001C5398" w:rsidRPr="006324F7" w:rsidRDefault="001C5398" w:rsidP="001C5398">
      <w:pPr>
        <w:tabs>
          <w:tab w:val="left" w:pos="1446"/>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w:t>
      </w:r>
      <w:r w:rsidR="00A238A1">
        <w:rPr>
          <w:rFonts w:ascii="Times New Roman" w:hAnsi="Times New Roman"/>
          <w:color w:val="000000" w:themeColor="text1"/>
          <w:sz w:val="28"/>
        </w:rPr>
        <w:t xml:space="preserve">оведении публичных слушаний </w:t>
      </w:r>
      <w:r w:rsidRPr="006324F7">
        <w:rPr>
          <w:rFonts w:ascii="Times New Roman" w:hAnsi="Times New Roman"/>
          <w:color w:val="000000" w:themeColor="text1"/>
          <w:sz w:val="28"/>
        </w:rPr>
        <w:t>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w:t>
      </w:r>
      <w:r w:rsidR="000A7464">
        <w:rPr>
          <w:rFonts w:ascii="Times New Roman" w:hAnsi="Times New Roman"/>
          <w:color w:val="000000" w:themeColor="text1"/>
          <w:sz w:val="28"/>
        </w:rPr>
        <w:t xml:space="preserve"> назначении публичных слушаний обнародуется</w:t>
      </w:r>
      <w:r w:rsidRPr="006324F7">
        <w:rPr>
          <w:rFonts w:ascii="Times New Roman" w:hAnsi="Times New Roman"/>
          <w:color w:val="000000" w:themeColor="text1"/>
          <w:sz w:val="28"/>
        </w:rPr>
        <w:t xml:space="preserve">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6324F7" w:rsidRDefault="001C5398" w:rsidP="001C5398">
      <w:pPr>
        <w:tabs>
          <w:tab w:val="left" w:pos="92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 xml:space="preserve">Секретарь Комиссии осуществляет подготовку и направление сообщений о проведении публичных слушаний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color w:val="000000" w:themeColor="text1"/>
          <w:sz w:val="28"/>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4236DE" w:rsidRPr="006324F7">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6324F7">
        <w:rPr>
          <w:rFonts w:ascii="Times New Roman" w:hAnsi="Times New Roman"/>
          <w:color w:val="000000" w:themeColor="text1"/>
          <w:sz w:val="28"/>
        </w:rPr>
        <w:t>.</w:t>
      </w:r>
    </w:p>
    <w:p w:rsidR="001C5398" w:rsidRPr="006324F7" w:rsidRDefault="001C5398" w:rsidP="001C5398">
      <w:pPr>
        <w:tabs>
          <w:tab w:val="left" w:pos="128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 xml:space="preserve">В случае выявления оснований для отказа в предоставлении муниципальной услуги секретарь Комиссии осуществляет подготовку мотивированного отказа в </w:t>
      </w:r>
      <w:r w:rsidRPr="006324F7">
        <w:rPr>
          <w:rFonts w:ascii="Times New Roman" w:hAnsi="Times New Roman"/>
          <w:color w:val="000000" w:themeColor="text1"/>
          <w:sz w:val="28"/>
        </w:rPr>
        <w:lastRenderedPageBreak/>
        <w:t>предоставлении муниципальной услуги и передает его для подписания председателю Комиссии.</w:t>
      </w:r>
    </w:p>
    <w:p w:rsidR="001C5398" w:rsidRPr="006324F7" w:rsidRDefault="001C5398" w:rsidP="001C5398">
      <w:pPr>
        <w:ind w:right="20"/>
        <w:rPr>
          <w:rFonts w:ascii="Times New Roman" w:hAnsi="Times New Roman"/>
          <w:color w:val="000000" w:themeColor="text1"/>
          <w:sz w:val="28"/>
        </w:rPr>
      </w:pPr>
      <w:r w:rsidRPr="006324F7">
        <w:rPr>
          <w:rFonts w:ascii="Times New Roman" w:hAnsi="Times New Roman"/>
          <w:color w:val="000000" w:themeColor="text1"/>
          <w:sz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color w:val="000000" w:themeColor="text1"/>
          <w:sz w:val="28"/>
        </w:rPr>
        <w:t xml:space="preserve">Максимальный срок выполнения административной </w:t>
      </w:r>
      <w:r w:rsidRPr="006324F7">
        <w:rPr>
          <w:rFonts w:ascii="Times New Roman" w:hAnsi="Times New Roman"/>
          <w:sz w:val="28"/>
        </w:rPr>
        <w:t xml:space="preserve">процедуры - 7 рабочих дней со </w:t>
      </w:r>
      <w:r w:rsidRPr="006324F7">
        <w:rPr>
          <w:rFonts w:ascii="Times New Roman" w:hAnsi="Times New Roman"/>
          <w:color w:val="000000" w:themeColor="text1"/>
          <w:sz w:val="28"/>
        </w:rPr>
        <w:t>дня поступления заявления о предоставлении муниципальной услуги</w:t>
      </w:r>
      <w:r w:rsidRPr="006324F7">
        <w:rPr>
          <w:rFonts w:ascii="Times New Roman" w:hAnsi="Times New Roman"/>
          <w:sz w:val="28"/>
        </w:rPr>
        <w:t>.</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Результатом выполнения административной процедуры является принятие постановления администрации о проведении публичных слушаний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sz w:val="28"/>
        </w:rPr>
        <w:t>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Критерием принятия решения является наличие или отсутствие оснований для отказа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u w:val="double"/>
        </w:rPr>
      </w:pPr>
      <w:r w:rsidRPr="006324F7">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по вопросу </w:t>
      </w:r>
      <w:r w:rsidR="00DF548A" w:rsidRPr="006324F7">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87. Основанием для начала административной процедуры является принятие </w:t>
      </w:r>
      <w:r w:rsidR="00D24A1D">
        <w:rPr>
          <w:rFonts w:ascii="Times New Roman" w:hAnsi="Times New Roman"/>
          <w:color w:val="000000" w:themeColor="text1"/>
          <w:sz w:val="28"/>
        </w:rPr>
        <w:t>постановления администрации</w:t>
      </w:r>
      <w:r w:rsidRPr="006324F7">
        <w:rPr>
          <w:rFonts w:ascii="Times New Roman" w:hAnsi="Times New Roman"/>
          <w:color w:val="000000" w:themeColor="text1"/>
          <w:sz w:val="28"/>
        </w:rPr>
        <w:t xml:space="preserve">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A7464"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Комиссия организует проведение публичных слушаний в соответствии с порядком организации и проведения публичных слушаний</w:t>
      </w:r>
      <w:r w:rsidR="000A7464">
        <w:rPr>
          <w:rFonts w:ascii="Times New Roman" w:hAnsi="Times New Roman"/>
          <w:sz w:val="28"/>
        </w:rPr>
        <w:t>.</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 По итогам проведения публичных слушаний  Комиссия оформляет заключение о результатах публичных слушаний.</w:t>
      </w:r>
    </w:p>
    <w:p w:rsidR="001C5398" w:rsidRPr="006324F7" w:rsidRDefault="000A7464" w:rsidP="001C5398">
      <w:pPr>
        <w:tabs>
          <w:tab w:val="left" w:pos="1338"/>
        </w:tabs>
        <w:spacing w:line="320" w:lineRule="exact"/>
        <w:ind w:right="20"/>
        <w:rPr>
          <w:rFonts w:ascii="Times New Roman" w:hAnsi="Times New Roman"/>
          <w:sz w:val="28"/>
        </w:rPr>
      </w:pPr>
      <w:r>
        <w:rPr>
          <w:rFonts w:ascii="Times New Roman" w:hAnsi="Times New Roman"/>
          <w:sz w:val="28"/>
        </w:rPr>
        <w:t>Комиссия обнародует</w:t>
      </w:r>
      <w:r w:rsidR="001C5398" w:rsidRPr="006324F7">
        <w:rPr>
          <w:rFonts w:ascii="Times New Roman" w:hAnsi="Times New Roman"/>
          <w:sz w:val="28"/>
        </w:rPr>
        <w:t xml:space="preserve"> заключение публичных слушаний в порядке, установленном </w:t>
      </w:r>
      <w:r>
        <w:rPr>
          <w:rFonts w:ascii="Times New Roman" w:hAnsi="Times New Roman"/>
          <w:sz w:val="28"/>
        </w:rPr>
        <w:t xml:space="preserve">для официального </w:t>
      </w:r>
      <w:r w:rsidR="001C5398" w:rsidRPr="006324F7">
        <w:rPr>
          <w:rFonts w:ascii="Times New Roman" w:hAnsi="Times New Roman"/>
          <w:sz w:val="28"/>
        </w:rPr>
        <w:t>обнародова</w:t>
      </w:r>
      <w:r>
        <w:rPr>
          <w:rFonts w:ascii="Times New Roman" w:hAnsi="Times New Roman"/>
          <w:sz w:val="28"/>
        </w:rPr>
        <w:t>ния</w:t>
      </w:r>
      <w:r w:rsidR="001C5398" w:rsidRPr="006324F7">
        <w:rPr>
          <w:rFonts w:ascii="Times New Roman" w:hAnsi="Times New Roman"/>
          <w:sz w:val="28"/>
        </w:rPr>
        <w:t xml:space="preserve">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1C5398" w:rsidRPr="006324F7" w:rsidRDefault="001C5398" w:rsidP="001C5398">
      <w:pPr>
        <w:tabs>
          <w:tab w:val="left" w:pos="1338"/>
        </w:tabs>
        <w:spacing w:line="320" w:lineRule="exact"/>
        <w:ind w:right="20"/>
        <w:rPr>
          <w:rFonts w:ascii="Times New Roman" w:hAnsi="Times New Roman"/>
          <w:sz w:val="20"/>
          <w:szCs w:val="20"/>
        </w:rPr>
      </w:pPr>
      <w:r w:rsidRPr="006324F7">
        <w:rPr>
          <w:rFonts w:ascii="Times New Roman" w:hAnsi="Times New Roman"/>
          <w:sz w:val="28"/>
        </w:rPr>
        <w:t>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w:t>
      </w:r>
      <w:r w:rsidR="00D24A1D">
        <w:rPr>
          <w:rFonts w:ascii="Times New Roman" w:hAnsi="Times New Roman"/>
          <w:sz w:val="28"/>
        </w:rPr>
        <w:t>казанные рекомендации главе администрации.</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Максимальный срок выполнения административной процедуры составляет                35 дней.</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lastRenderedPageBreak/>
        <w:t xml:space="preserve">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 </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eastAsiaTheme="minorHAnsi" w:hAnsi="Times New Roman"/>
          <w:sz w:val="28"/>
          <w:szCs w:val="28"/>
          <w:lang w:eastAsia="en-US"/>
        </w:rPr>
        <w:t>88.</w:t>
      </w:r>
      <w:r w:rsidR="000A7464">
        <w:rPr>
          <w:rFonts w:ascii="Times New Roman" w:eastAsiaTheme="minorHAnsi" w:hAnsi="Times New Roman"/>
          <w:sz w:val="28"/>
          <w:szCs w:val="28"/>
          <w:lang w:eastAsia="en-US"/>
        </w:rPr>
        <w:t xml:space="preserve"> </w:t>
      </w:r>
      <w:r w:rsidRPr="00D24A1D">
        <w:rPr>
          <w:rFonts w:ascii="Times New Roman" w:hAnsi="Times New Roman"/>
          <w:spacing w:val="3"/>
          <w:sz w:val="28"/>
          <w:szCs w:val="28"/>
        </w:rPr>
        <w:t xml:space="preserve">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sidRPr="00D24A1D">
        <w:rPr>
          <w:rFonts w:ascii="Times New Roman" w:hAnsi="Times New Roman"/>
          <w:sz w:val="28"/>
          <w:szCs w:val="28"/>
        </w:rPr>
        <w:t>поступление главе администрации рекомендаций Комиссии по результатам публичных сл</w:t>
      </w:r>
      <w:r w:rsidR="000A7464">
        <w:rPr>
          <w:rFonts w:ascii="Times New Roman" w:hAnsi="Times New Roman"/>
          <w:sz w:val="28"/>
          <w:szCs w:val="28"/>
        </w:rPr>
        <w:t>ушаний</w:t>
      </w:r>
      <w:r w:rsidRPr="00D24A1D">
        <w:rPr>
          <w:rFonts w:ascii="Times New Roman" w:hAnsi="Times New Roman"/>
          <w:sz w:val="28"/>
          <w:szCs w:val="28"/>
        </w:rPr>
        <w:t>.</w:t>
      </w:r>
    </w:p>
    <w:p w:rsidR="001C5398" w:rsidRPr="00D24A1D" w:rsidRDefault="001C5398" w:rsidP="001C5398">
      <w:pPr>
        <w:autoSpaceDE w:val="0"/>
        <w:autoSpaceDN w:val="0"/>
        <w:adjustRightInd w:val="0"/>
        <w:rPr>
          <w:rFonts w:ascii="Times New Roman" w:eastAsiaTheme="minorHAnsi" w:hAnsi="Times New Roman"/>
          <w:sz w:val="28"/>
          <w:szCs w:val="28"/>
          <w:lang w:eastAsia="en-US"/>
        </w:rPr>
      </w:pPr>
      <w:r w:rsidRPr="00D24A1D">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D24A1D">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Pr="00D24A1D">
        <w:rPr>
          <w:rFonts w:ascii="Times New Roman" w:hAnsi="Times New Roman"/>
          <w:sz w:val="28"/>
          <w:szCs w:val="28"/>
        </w:rPr>
        <w:t>.</w:t>
      </w:r>
    </w:p>
    <w:p w:rsidR="001C5398" w:rsidRPr="00D24A1D" w:rsidRDefault="001C5398" w:rsidP="001C5398">
      <w:pPr>
        <w:rPr>
          <w:rFonts w:ascii="Times New Roman" w:hAnsi="Times New Roman"/>
          <w:sz w:val="28"/>
          <w:szCs w:val="28"/>
        </w:rPr>
      </w:pPr>
      <w:r w:rsidRPr="00D24A1D">
        <w:rPr>
          <w:rFonts w:ascii="Times New Roman" w:hAnsi="Times New Roman"/>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D24A1D" w:rsidRDefault="001C5398" w:rsidP="001C5398">
      <w:pPr>
        <w:ind w:firstLine="709"/>
        <w:rPr>
          <w:rFonts w:ascii="Times New Roman" w:hAnsi="Times New Roman"/>
          <w:sz w:val="28"/>
          <w:szCs w:val="28"/>
        </w:rPr>
      </w:pPr>
      <w:r w:rsidRPr="00D24A1D">
        <w:rPr>
          <w:rFonts w:ascii="Times New Roman" w:hAnsi="Times New Roman"/>
          <w:sz w:val="28"/>
          <w:szCs w:val="28"/>
        </w:rPr>
        <w:t>Подписанное главой администрации постановление в течение 5 дн</w:t>
      </w:r>
      <w:r w:rsidR="000A7464">
        <w:rPr>
          <w:rFonts w:ascii="Times New Roman" w:hAnsi="Times New Roman"/>
          <w:sz w:val="28"/>
          <w:szCs w:val="28"/>
        </w:rPr>
        <w:t>ей обнародуется</w:t>
      </w:r>
      <w:r w:rsidRPr="00D24A1D">
        <w:rPr>
          <w:rFonts w:ascii="Times New Roman" w:hAnsi="Times New Roman"/>
          <w:sz w:val="28"/>
          <w:szCs w:val="28"/>
        </w:rPr>
        <w:t xml:space="preserve"> в порядке, установленном для официального </w:t>
      </w:r>
      <w:r w:rsidR="000A7464">
        <w:rPr>
          <w:rFonts w:ascii="Times New Roman" w:hAnsi="Times New Roman"/>
          <w:sz w:val="28"/>
          <w:szCs w:val="28"/>
        </w:rPr>
        <w:t>обнародован</w:t>
      </w:r>
      <w:r w:rsidR="00A238A1">
        <w:rPr>
          <w:rFonts w:ascii="Times New Roman" w:hAnsi="Times New Roman"/>
          <w:sz w:val="28"/>
          <w:szCs w:val="28"/>
        </w:rPr>
        <w:t>и</w:t>
      </w:r>
      <w:r w:rsidR="000A7464">
        <w:rPr>
          <w:rFonts w:ascii="Times New Roman" w:hAnsi="Times New Roman"/>
          <w:sz w:val="28"/>
          <w:szCs w:val="28"/>
        </w:rPr>
        <w:t xml:space="preserve">я </w:t>
      </w:r>
      <w:r w:rsidRPr="00D24A1D">
        <w:rPr>
          <w:rFonts w:ascii="Times New Roman" w:hAnsi="Times New Roman"/>
          <w:sz w:val="28"/>
          <w:szCs w:val="28"/>
        </w:rPr>
        <w:t>муниципальных правовых актов и размещения на официальном сайте поселения в сети «Интернет» (при наличии официального сайта поселения).</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D24A1D">
        <w:rPr>
          <w:rFonts w:ascii="Times New Roman" w:hAnsi="Times New Roman"/>
          <w:color w:val="000000" w:themeColor="text1"/>
          <w:spacing w:val="3"/>
          <w:sz w:val="28"/>
          <w:szCs w:val="28"/>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xml:space="preserve"> (содержащее решение об отказе в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0A7464">
        <w:rPr>
          <w:rFonts w:ascii="Times New Roman" w:hAnsi="Times New Roman"/>
          <w:color w:val="000000" w:themeColor="text1"/>
          <w:spacing w:val="3"/>
          <w:sz w:val="28"/>
          <w:szCs w:val="28"/>
        </w:rPr>
        <w:t xml:space="preserve"> </w:t>
      </w:r>
      <w:r w:rsidRPr="00D24A1D">
        <w:rPr>
          <w:rFonts w:ascii="Times New Roman" w:hAnsi="Times New Roman"/>
          <w:color w:val="000000" w:themeColor="text1"/>
          <w:sz w:val="28"/>
          <w:szCs w:val="28"/>
        </w:rPr>
        <w:t>в срок не позднее 1 дня с момента его опубликования (обнародования)</w:t>
      </w:r>
      <w:r w:rsidRPr="00D24A1D">
        <w:rPr>
          <w:rFonts w:ascii="Times New Roman" w:hAnsi="Times New Roman"/>
          <w:color w:val="000000" w:themeColor="text1"/>
          <w:spacing w:val="3"/>
          <w:sz w:val="28"/>
          <w:szCs w:val="28"/>
        </w:rPr>
        <w:t>.</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pacing w:val="3"/>
          <w:sz w:val="28"/>
          <w:szCs w:val="28"/>
        </w:rPr>
        <w:t>Максимальный срок выполнения административной процедуры – 13 дней.</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hAnsi="Times New Roman"/>
          <w:sz w:val="28"/>
          <w:szCs w:val="28"/>
        </w:rPr>
        <w:t xml:space="preserve">Результатом административной является направление в личный кабинет заявителя на РПГУ </w:t>
      </w:r>
      <w:r w:rsidRPr="00D24A1D">
        <w:rPr>
          <w:rFonts w:ascii="Times New Roman" w:hAnsi="Times New Roman"/>
          <w:spacing w:val="3"/>
          <w:sz w:val="28"/>
          <w:szCs w:val="28"/>
        </w:rPr>
        <w:t xml:space="preserve">в </w:t>
      </w:r>
      <w:r w:rsidRPr="00D24A1D">
        <w:rPr>
          <w:rFonts w:ascii="Times New Roman" w:eastAsiaTheme="minorHAnsi" w:hAnsi="Times New Roman"/>
          <w:sz w:val="28"/>
          <w:szCs w:val="28"/>
          <w:lang w:eastAsia="en-US"/>
        </w:rPr>
        <w:t>принимающей запросы информационной системе</w:t>
      </w:r>
      <w:r w:rsidRPr="00D24A1D">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D24A1D">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rsidR="001C5398" w:rsidRPr="001C5398"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z w:val="28"/>
          <w:szCs w:val="28"/>
        </w:rPr>
        <w:t xml:space="preserve">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w:t>
      </w:r>
      <w:r w:rsidRPr="00D24A1D">
        <w:rPr>
          <w:rFonts w:ascii="Times New Roman" w:hAnsi="Times New Roman"/>
          <w:sz w:val="28"/>
          <w:szCs w:val="28"/>
        </w:rPr>
        <w:lastRenderedPageBreak/>
        <w:t>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
    <w:p w:rsidR="00B04CC7" w:rsidRDefault="00B04CC7">
      <w:pPr>
        <w:autoSpaceDE w:val="0"/>
        <w:autoSpaceDN w:val="0"/>
        <w:adjustRightInd w:val="0"/>
        <w:jc w:val="center"/>
        <w:rPr>
          <w:rFonts w:ascii="Times New Roman" w:hAnsi="Times New Roman"/>
          <w:b/>
          <w:sz w:val="28"/>
          <w:szCs w:val="28"/>
        </w:rPr>
      </w:pPr>
    </w:p>
    <w:p w:rsidR="00B04CC7" w:rsidRDefault="00CF4F78">
      <w:pPr>
        <w:autoSpaceDE w:val="0"/>
        <w:autoSpaceDN w:val="0"/>
        <w:adjustRightInd w:val="0"/>
        <w:jc w:val="center"/>
        <w:rPr>
          <w:rFonts w:ascii="Times New Roman" w:eastAsia="Calibri" w:hAnsi="Times New Roman"/>
          <w:b/>
          <w:sz w:val="28"/>
          <w:szCs w:val="28"/>
          <w:lang w:eastAsia="en-US"/>
        </w:rPr>
      </w:pPr>
      <w:r>
        <w:rPr>
          <w:rFonts w:ascii="Times New Roman" w:hAnsi="Times New Roman"/>
          <w:b/>
          <w:sz w:val="28"/>
          <w:szCs w:val="28"/>
        </w:rPr>
        <w:t>30</w:t>
      </w:r>
      <w:r w:rsidR="005243A6">
        <w:rPr>
          <w:rFonts w:ascii="Times New Roman" w:hAnsi="Times New Roman"/>
          <w:b/>
          <w:sz w:val="28"/>
          <w:szCs w:val="28"/>
        </w:rPr>
        <w:t xml:space="preserve">. </w:t>
      </w:r>
      <w:r w:rsidR="005243A6">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B04CC7" w:rsidRDefault="00B04CC7">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B04CC7" w:rsidRDefault="00CF4F78">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pacing w:val="3"/>
          <w:sz w:val="28"/>
          <w:szCs w:val="28"/>
        </w:rPr>
        <w:t>89</w:t>
      </w:r>
      <w:r w:rsidR="005243A6">
        <w:rPr>
          <w:rFonts w:ascii="Times New Roman" w:hAnsi="Times New Roman"/>
          <w:spacing w:val="3"/>
          <w:sz w:val="28"/>
          <w:szCs w:val="28"/>
        </w:rPr>
        <w:t>.</w:t>
      </w:r>
      <w:r w:rsidR="005243A6">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B04CC7" w:rsidRDefault="00E5254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Pr>
          <w:rFonts w:ascii="Times New Roman" w:hAnsi="Times New Roman"/>
          <w:sz w:val="28"/>
        </w:rPr>
        <w:t xml:space="preserve">       90</w:t>
      </w:r>
      <w:r w:rsidR="005243A6">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005243A6">
        <w:rPr>
          <w:rFonts w:ascii="Times New Roman" w:hAnsi="Times New Roman"/>
          <w:bCs/>
          <w:sz w:val="28"/>
          <w:shd w:val="clear" w:color="auto" w:fill="FFFFFF"/>
        </w:rPr>
        <w:t xml:space="preserve">Единой системы идентификации и аутентификации </w:t>
      </w:r>
      <w:r w:rsidR="005243A6">
        <w:rPr>
          <w:rFonts w:ascii="Times New Roman" w:hAnsi="Times New Roman"/>
          <w:sz w:val="28"/>
          <w:shd w:val="clear" w:color="auto" w:fill="FFFFFF"/>
        </w:rPr>
        <w:t>(ЕСИА)</w:t>
      </w:r>
      <w:r w:rsidR="005243A6">
        <w:rPr>
          <w:sz w:val="21"/>
          <w:szCs w:val="21"/>
          <w:shd w:val="clear" w:color="auto" w:fill="FFFFFF"/>
        </w:rPr>
        <w:t>.</w:t>
      </w:r>
    </w:p>
    <w:p w:rsidR="00B04CC7" w:rsidRDefault="005243A6">
      <w:pPr>
        <w:pStyle w:val="2"/>
        <w:jc w:val="both"/>
        <w:rPr>
          <w:rFonts w:ascii="Times New Roman" w:hAnsi="Times New Roman" w:cs="Times New Roman"/>
          <w:b w:val="0"/>
          <w:sz w:val="28"/>
          <w:shd w:val="clear" w:color="auto" w:fill="FFFFFF"/>
        </w:rPr>
      </w:pPr>
      <w:r>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Pr>
          <w:rFonts w:ascii="Times New Roman" w:hAnsi="Times New Roman" w:cs="Times New Roman"/>
          <w:b w:val="0"/>
          <w:sz w:val="28"/>
          <w:shd w:val="clear" w:color="auto" w:fill="FFFFFF"/>
        </w:rPr>
        <w:t>ЕСИА.</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B04CC7" w:rsidRDefault="005243A6">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B04CC7" w:rsidRDefault="005243A6">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rsidR="00B04CC7" w:rsidRDefault="00E5254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91</w:t>
      </w:r>
      <w:r w:rsidR="005243A6">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B04CC7" w:rsidRDefault="005243A6">
      <w:pPr>
        <w:pStyle w:val="2"/>
        <w:jc w:val="both"/>
        <w:rPr>
          <w:rFonts w:ascii="Times New Roman" w:hAnsi="Times New Roman"/>
          <w:b w:val="0"/>
          <w:sz w:val="28"/>
        </w:rPr>
      </w:pPr>
      <w:r>
        <w:rPr>
          <w:rFonts w:ascii="Times New Roman" w:hAnsi="Times New Roman" w:cs="Times New Roman"/>
          <w:b w:val="0"/>
          <w:sz w:val="28"/>
        </w:rPr>
        <w:lastRenderedPageBreak/>
        <w:t>Предоставление муниципальной услуги начинается с момента приема Комиссией электронного запроса.</w:t>
      </w:r>
      <w:r w:rsidR="000A7464">
        <w:rPr>
          <w:rFonts w:ascii="Times New Roman" w:hAnsi="Times New Roman" w:cs="Times New Roman"/>
          <w:b w:val="0"/>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92</w:t>
      </w:r>
      <w:r w:rsidR="005243A6">
        <w:rPr>
          <w:rFonts w:ascii="Times New Roman" w:hAnsi="Times New Roman" w:cs="Times New Roman"/>
          <w:b w:val="0"/>
          <w:sz w:val="28"/>
        </w:rPr>
        <w:t>. Государственная пошлина на предоставление муниципальной услуги не взымается.</w:t>
      </w:r>
    </w:p>
    <w:p w:rsidR="00B04CC7" w:rsidRDefault="005243A6">
      <w:pPr>
        <w:pStyle w:val="2"/>
        <w:jc w:val="both"/>
        <w:rPr>
          <w:rFonts w:ascii="Times New Roman" w:hAnsi="Times New Roman" w:cs="Times New Roman"/>
          <w:b w:val="0"/>
          <w:sz w:val="28"/>
        </w:rPr>
      </w:pPr>
      <w:r>
        <w:rPr>
          <w:rFonts w:ascii="Times New Roman" w:eastAsiaTheme="minorHAnsi" w:hAnsi="Times New Roman"/>
          <w:b w:val="0"/>
          <w:sz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93</w:t>
      </w:r>
      <w:r w:rsidR="005243A6">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94</w:t>
      </w:r>
      <w:r w:rsidR="005243A6">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B04CC7" w:rsidRDefault="00B04CC7">
      <w:pPr>
        <w:pStyle w:val="2"/>
        <w:jc w:val="both"/>
        <w:rPr>
          <w:rFonts w:ascii="Times New Roman" w:hAnsi="Times New Roman" w:cs="Times New Roman"/>
          <w:b w:val="0"/>
          <w:sz w:val="28"/>
        </w:rPr>
      </w:pPr>
    </w:p>
    <w:p w:rsidR="00B04CC7" w:rsidRPr="00E52548" w:rsidRDefault="00E52548" w:rsidP="002E5690">
      <w:pPr>
        <w:autoSpaceDE w:val="0"/>
        <w:autoSpaceDN w:val="0"/>
        <w:adjustRightInd w:val="0"/>
        <w:ind w:firstLine="1135"/>
        <w:jc w:val="center"/>
        <w:rPr>
          <w:rFonts w:ascii="Times New Roman" w:hAnsi="Times New Roman"/>
          <w:b/>
          <w:sz w:val="28"/>
          <w:szCs w:val="28"/>
        </w:rPr>
      </w:pPr>
      <w:r>
        <w:rPr>
          <w:rFonts w:ascii="Times New Roman" w:hAnsi="Times New Roman"/>
          <w:b/>
          <w:sz w:val="28"/>
          <w:szCs w:val="28"/>
        </w:rPr>
        <w:t xml:space="preserve">31. </w:t>
      </w:r>
      <w:r w:rsidR="005243A6" w:rsidRPr="00E5254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2E5690">
        <w:rPr>
          <w:rFonts w:ascii="Times New Roman" w:hAnsi="Times New Roman"/>
          <w:b/>
          <w:sz w:val="28"/>
          <w:szCs w:val="28"/>
        </w:rPr>
        <w:t>муниципальной услуги документах</w:t>
      </w:r>
    </w:p>
    <w:p w:rsidR="00B04CC7" w:rsidRDefault="00B04CC7" w:rsidP="002E5690">
      <w:pPr>
        <w:pStyle w:val="af3"/>
        <w:autoSpaceDE w:val="0"/>
        <w:autoSpaceDN w:val="0"/>
        <w:adjustRightInd w:val="0"/>
        <w:ind w:left="1185"/>
        <w:jc w:val="center"/>
        <w:rPr>
          <w:rFonts w:ascii="Times New Roman" w:hAnsi="Times New Roman"/>
          <w:b/>
          <w:sz w:val="28"/>
          <w:szCs w:val="28"/>
        </w:rPr>
      </w:pPr>
    </w:p>
    <w:p w:rsidR="00B04CC7" w:rsidRDefault="00E52548">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w:t>
      </w:r>
      <w:r w:rsidR="005243A6">
        <w:rPr>
          <w:rFonts w:ascii="Times New Roman" w:eastAsiaTheme="minorHAnsi"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6" w:name="Par1"/>
      <w:bookmarkEnd w:id="6"/>
      <w:r>
        <w:rPr>
          <w:rFonts w:ascii="Times New Roman" w:eastAsiaTheme="minorHAnsi" w:hAnsi="Times New Roman"/>
          <w:sz w:val="28"/>
          <w:szCs w:val="28"/>
        </w:rPr>
        <w:t>96</w:t>
      </w:r>
      <w:r w:rsidR="005243A6">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w:t>
      </w:r>
      <w:r w:rsidR="000A7464">
        <w:rPr>
          <w:rFonts w:ascii="Times New Roman" w:eastAsiaTheme="minorHAnsi" w:hAnsi="Times New Roman"/>
          <w:sz w:val="28"/>
          <w:szCs w:val="28"/>
        </w:rPr>
        <w:t xml:space="preserve"> </w:t>
      </w:r>
      <w:r w:rsidR="005243A6">
        <w:rPr>
          <w:rFonts w:ascii="Times New Roman" w:eastAsiaTheme="minorHAnsi" w:hAnsi="Times New Roman"/>
          <w:sz w:val="28"/>
          <w:szCs w:val="28"/>
        </w:rPr>
        <w:t>проверку указанных в заявлении сведений об ошибках в течение 2 рабочих дней со дня регистрации заявления.</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5243A6">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7" w:name="Par3"/>
      <w:bookmarkEnd w:id="7"/>
      <w:r>
        <w:rPr>
          <w:rFonts w:ascii="Times New Roman" w:eastAsiaTheme="minorHAnsi" w:hAnsi="Times New Roman"/>
          <w:sz w:val="28"/>
          <w:szCs w:val="28"/>
        </w:rPr>
        <w:t>98</w:t>
      </w:r>
      <w:r w:rsidR="005243A6">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5243A6">
        <w:rPr>
          <w:rFonts w:ascii="Times New Roman" w:hAnsi="Times New Roman"/>
          <w:sz w:val="28"/>
          <w:szCs w:val="28"/>
        </w:rPr>
        <w:t xml:space="preserve">69 </w:t>
      </w:r>
      <w:r w:rsidR="005243A6">
        <w:rPr>
          <w:rFonts w:ascii="Times New Roman" w:eastAsiaTheme="minorHAnsi" w:hAnsi="Times New Roman"/>
          <w:sz w:val="28"/>
          <w:szCs w:val="28"/>
        </w:rPr>
        <w:t>настоящего административного регламента.</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8" w:name="Par4"/>
      <w:bookmarkEnd w:id="8"/>
      <w:r>
        <w:rPr>
          <w:rFonts w:ascii="Times New Roman" w:eastAsiaTheme="minorHAnsi" w:hAnsi="Times New Roman"/>
          <w:sz w:val="28"/>
          <w:szCs w:val="28"/>
        </w:rPr>
        <w:lastRenderedPageBreak/>
        <w:t>99</w:t>
      </w:r>
      <w:r w:rsidR="005243A6">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5243A6" w:rsidRPr="000727A5">
        <w:rPr>
          <w:rFonts w:ascii="Times New Roman" w:eastAsiaTheme="minorHAnsi" w:hAnsi="Times New Roman"/>
          <w:sz w:val="28"/>
          <w:szCs w:val="28"/>
        </w:rPr>
        <w:t xml:space="preserve">предусмотренной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настоящего административного регламента, осуществляет выдачу заявителю нового</w:t>
      </w:r>
      <w:r w:rsidR="005243A6">
        <w:rPr>
          <w:rFonts w:ascii="Times New Roman" w:eastAsiaTheme="minorHAnsi" w:hAnsi="Times New Roman"/>
          <w:sz w:val="28"/>
          <w:szCs w:val="28"/>
        </w:rPr>
        <w:t xml:space="preserve"> документа, в котором устранены выявленные ошибки.</w:t>
      </w:r>
    </w:p>
    <w:p w:rsidR="00B04CC7" w:rsidRDefault="00E52548">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100</w:t>
      </w:r>
      <w:r w:rsidR="005243A6">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005243A6" w:rsidRPr="000727A5">
        <w:rPr>
          <w:rFonts w:ascii="Times New Roman" w:eastAsiaTheme="minorHAnsi" w:hAnsi="Times New Roman"/>
          <w:sz w:val="28"/>
          <w:szCs w:val="28"/>
        </w:rPr>
        <w:t xml:space="preserve">с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 xml:space="preserve">и </w:t>
      </w:r>
      <w:r w:rsidR="000727A5" w:rsidRPr="000727A5">
        <w:rPr>
          <w:rFonts w:ascii="Times New Roman" w:hAnsi="Times New Roman"/>
          <w:sz w:val="28"/>
          <w:szCs w:val="28"/>
        </w:rPr>
        <w:t>98</w:t>
      </w:r>
      <w:r w:rsidR="005243A6">
        <w:rPr>
          <w:rFonts w:ascii="Times New Roman" w:eastAsiaTheme="minorHAnsi" w:hAnsi="Times New Roman"/>
          <w:sz w:val="28"/>
          <w:szCs w:val="28"/>
        </w:rPr>
        <w:t>административного регламента</w:t>
      </w:r>
    </w:p>
    <w:p w:rsidR="00B04CC7" w:rsidRDefault="00B04CC7">
      <w:pPr>
        <w:pStyle w:val="2"/>
        <w:contextualSpacing/>
        <w:rPr>
          <w:rFonts w:ascii="Times New Roman" w:hAnsi="Times New Roman" w:cs="Times New Roman"/>
          <w:sz w:val="28"/>
        </w:rPr>
      </w:pPr>
    </w:p>
    <w:p w:rsidR="00B04CC7" w:rsidRDefault="005243A6">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rsidR="00B04CC7" w:rsidRDefault="005243A6">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B04CC7" w:rsidRDefault="00B04CC7">
      <w:pPr>
        <w:jc w:val="center"/>
        <w:rPr>
          <w:rFonts w:ascii="Times New Roman" w:hAnsi="Times New Roman"/>
          <w:sz w:val="28"/>
          <w:szCs w:val="28"/>
        </w:rPr>
      </w:pPr>
    </w:p>
    <w:p w:rsidR="00B04CC7" w:rsidRDefault="00710CBA">
      <w:pPr>
        <w:jc w:val="center"/>
        <w:rPr>
          <w:rFonts w:ascii="Times New Roman" w:hAnsi="Times New Roman"/>
          <w:b/>
          <w:sz w:val="28"/>
          <w:szCs w:val="28"/>
        </w:rPr>
      </w:pPr>
      <w:r>
        <w:rPr>
          <w:rFonts w:ascii="Times New Roman" w:hAnsi="Times New Roman"/>
          <w:b/>
          <w:sz w:val="28"/>
          <w:szCs w:val="28"/>
        </w:rPr>
        <w:t>32</w:t>
      </w:r>
      <w:r w:rsidR="005243A6">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4CC7" w:rsidRDefault="00B04CC7">
      <w:pPr>
        <w:rPr>
          <w:rFonts w:ascii="Times New Roman" w:hAnsi="Times New Roman"/>
          <w:sz w:val="28"/>
          <w:szCs w:val="28"/>
        </w:rPr>
      </w:pPr>
    </w:p>
    <w:p w:rsidR="00B04CC7" w:rsidRDefault="00710CBA" w:rsidP="00586B28">
      <w:pPr>
        <w:rPr>
          <w:rFonts w:ascii="Times New Roman" w:hAnsi="Times New Roman"/>
        </w:rPr>
      </w:pPr>
      <w:r>
        <w:rPr>
          <w:rFonts w:ascii="Times New Roman" w:hAnsi="Times New Roman"/>
          <w:sz w:val="28"/>
        </w:rPr>
        <w:t>101</w:t>
      </w:r>
      <w:r w:rsidR="005243A6">
        <w:rPr>
          <w:rFonts w:ascii="Times New Roman" w:hAnsi="Times New Roman"/>
          <w:sz w:val="28"/>
        </w:rPr>
        <w:t xml:space="preserve">. </w:t>
      </w:r>
      <w:r w:rsidR="005243A6">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586B28">
        <w:rPr>
          <w:rFonts w:ascii="Times New Roman" w:hAnsi="Times New Roman"/>
          <w:sz w:val="28"/>
          <w:szCs w:val="28"/>
        </w:rPr>
        <w:t xml:space="preserve">главой </w:t>
      </w:r>
      <w:r w:rsidR="00586B28">
        <w:rPr>
          <w:rFonts w:ascii="Times New Roman" w:eastAsia="Calibri" w:hAnsi="Times New Roman"/>
          <w:sz w:val="28"/>
          <w:szCs w:val="28"/>
          <w:lang w:eastAsia="en-US"/>
        </w:rPr>
        <w:t xml:space="preserve">администрации сельского поселения </w:t>
      </w:r>
      <w:r w:rsidR="006F6856">
        <w:rPr>
          <w:rFonts w:ascii="Times New Roman" w:eastAsia="Calibri" w:hAnsi="Times New Roman"/>
          <w:sz w:val="28"/>
          <w:szCs w:val="28"/>
          <w:lang w:eastAsia="en-US"/>
        </w:rPr>
        <w:t>Тихвинский</w:t>
      </w:r>
      <w:r w:rsidR="00586B28">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p>
    <w:p w:rsidR="00B04CC7" w:rsidRDefault="00B04CC7">
      <w:pPr>
        <w:pStyle w:val="ConsPlusNormal"/>
        <w:ind w:firstLine="851"/>
        <w:jc w:val="both"/>
        <w:rPr>
          <w:rFonts w:ascii="Times New Roman" w:hAnsi="Times New Roman" w:cs="Times New Roman"/>
          <w:sz w:val="28"/>
          <w:szCs w:val="28"/>
        </w:rPr>
      </w:pPr>
    </w:p>
    <w:p w:rsidR="00B04CC7" w:rsidRDefault="005243A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B04CC7" w:rsidRDefault="00B04CC7">
      <w:pPr>
        <w:pStyle w:val="2"/>
        <w:jc w:val="both"/>
        <w:rPr>
          <w:rFonts w:ascii="Times New Roman" w:hAnsi="Times New Roman" w:cs="Times New Roman"/>
          <w:b w:val="0"/>
          <w:sz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710CBA">
        <w:rPr>
          <w:rFonts w:ascii="Times New Roman" w:hAnsi="Times New Roman"/>
          <w:b/>
          <w:sz w:val="28"/>
          <w:szCs w:val="28"/>
        </w:rPr>
        <w:t>3</w:t>
      </w: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4CC7" w:rsidRDefault="00B04CC7">
      <w:pPr>
        <w:jc w:val="center"/>
        <w:rPr>
          <w:rFonts w:ascii="Times New Roman" w:hAnsi="Times New Roman"/>
          <w:b/>
          <w:sz w:val="28"/>
          <w:szCs w:val="28"/>
        </w:rPr>
      </w:pPr>
    </w:p>
    <w:p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102</w:t>
      </w:r>
      <w:r w:rsidR="005243A6">
        <w:rPr>
          <w:rFonts w:ascii="Times New Roman" w:hAnsi="Times New Roman" w:cs="Times New Roman"/>
          <w:b w:val="0"/>
          <w:sz w:val="28"/>
        </w:rPr>
        <w:t xml:space="preserve">. </w:t>
      </w:r>
      <w:r w:rsidR="005243A6">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103</w:t>
      </w:r>
      <w:r w:rsidR="005243A6">
        <w:rPr>
          <w:rFonts w:ascii="Times New Roman" w:hAnsi="Times New Roman" w:cs="Times New Roman"/>
          <w:b w:val="0"/>
          <w:sz w:val="28"/>
        </w:rPr>
        <w:t xml:space="preserve">. </w:t>
      </w:r>
      <w:r w:rsidR="005243A6">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04CC7" w:rsidRDefault="00710CBA">
      <w:pPr>
        <w:rPr>
          <w:rFonts w:ascii="Times New Roman" w:hAnsi="Times New Roman"/>
          <w:sz w:val="28"/>
          <w:szCs w:val="28"/>
        </w:rPr>
      </w:pPr>
      <w:r>
        <w:rPr>
          <w:rFonts w:ascii="Times New Roman" w:hAnsi="Times New Roman"/>
          <w:sz w:val="28"/>
          <w:szCs w:val="28"/>
        </w:rPr>
        <w:t>104</w:t>
      </w:r>
      <w:r w:rsidR="005243A6">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04CC7" w:rsidRDefault="00710CBA">
      <w:pPr>
        <w:rPr>
          <w:rFonts w:ascii="Times New Roman" w:hAnsi="Times New Roman"/>
          <w:sz w:val="28"/>
          <w:szCs w:val="28"/>
        </w:rPr>
      </w:pPr>
      <w:r>
        <w:rPr>
          <w:rFonts w:ascii="Times New Roman" w:hAnsi="Times New Roman"/>
          <w:sz w:val="28"/>
          <w:szCs w:val="28"/>
        </w:rPr>
        <w:lastRenderedPageBreak/>
        <w:t>105</w:t>
      </w:r>
      <w:r w:rsidR="005243A6">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04CC7" w:rsidRDefault="00710CBA">
      <w:pPr>
        <w:rPr>
          <w:rFonts w:ascii="Times New Roman" w:hAnsi="Times New Roman"/>
          <w:sz w:val="28"/>
          <w:szCs w:val="28"/>
        </w:rPr>
      </w:pPr>
      <w:r>
        <w:rPr>
          <w:rFonts w:ascii="Times New Roman" w:hAnsi="Times New Roman"/>
          <w:sz w:val="28"/>
          <w:szCs w:val="28"/>
        </w:rPr>
        <w:t>106</w:t>
      </w:r>
      <w:r w:rsidR="005243A6">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4</w:t>
      </w:r>
      <w:r>
        <w:rPr>
          <w:rFonts w:ascii="Times New Roman" w:hAnsi="Times New Roman"/>
          <w:b/>
          <w:sz w:val="28"/>
          <w:szCs w:val="28"/>
        </w:rPr>
        <w:t xml:space="preserve">.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5243A6">
        <w:rPr>
          <w:rFonts w:ascii="Times New Roman" w:hAnsi="Times New Roman" w:cs="Times New Roman"/>
          <w:sz w:val="28"/>
          <w:szCs w:val="28"/>
        </w:rPr>
        <w:t xml:space="preserve">. </w:t>
      </w:r>
      <w:r w:rsidR="005243A6">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5243A6">
        <w:rPr>
          <w:rFonts w:ascii="Times New Roman" w:hAnsi="Times New Roman" w:cs="Times New Roman"/>
          <w:sz w:val="28"/>
          <w:szCs w:val="28"/>
        </w:rPr>
        <w:t xml:space="preserve">. </w:t>
      </w:r>
      <w:r w:rsidR="005243A6">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04CC7" w:rsidRDefault="00B97BEF">
      <w:pPr>
        <w:rPr>
          <w:rFonts w:ascii="Times New Roman" w:hAnsi="Times New Roman"/>
          <w:sz w:val="28"/>
          <w:szCs w:val="28"/>
        </w:rPr>
      </w:pPr>
      <w:r>
        <w:rPr>
          <w:rFonts w:ascii="Times New Roman" w:hAnsi="Times New Roman"/>
          <w:sz w:val="28"/>
          <w:szCs w:val="28"/>
        </w:rPr>
        <w:t>109</w:t>
      </w:r>
      <w:r w:rsidR="005243A6">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5</w:t>
      </w:r>
      <w:r>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4CC7" w:rsidRDefault="00B04CC7">
      <w:pPr>
        <w:rPr>
          <w:rFonts w:ascii="Times New Roman" w:hAnsi="Times New Roman"/>
          <w:sz w:val="28"/>
          <w:szCs w:val="28"/>
        </w:rPr>
      </w:pPr>
    </w:p>
    <w:p w:rsidR="00B04CC7" w:rsidRDefault="00B97BEF">
      <w:pPr>
        <w:rPr>
          <w:rFonts w:ascii="Times New Roman" w:hAnsi="Times New Roman"/>
          <w:sz w:val="28"/>
          <w:szCs w:val="28"/>
        </w:rPr>
      </w:pPr>
      <w:r>
        <w:rPr>
          <w:rFonts w:ascii="Times New Roman" w:hAnsi="Times New Roman"/>
          <w:sz w:val="28"/>
          <w:szCs w:val="28"/>
        </w:rPr>
        <w:t>110</w:t>
      </w:r>
      <w:r w:rsidR="005243A6">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04CC7" w:rsidRDefault="005243A6">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04CC7" w:rsidRDefault="005243A6">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04CC7" w:rsidRDefault="00B04CC7">
      <w:pPr>
        <w:rPr>
          <w:rFonts w:ascii="Times New Roman" w:hAnsi="Times New Roman"/>
          <w:sz w:val="28"/>
          <w:szCs w:val="28"/>
        </w:rPr>
      </w:pPr>
    </w:p>
    <w:p w:rsidR="00B04CC7" w:rsidRDefault="005243A6">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B04CC7" w:rsidRDefault="00B97BEF">
      <w:pPr>
        <w:jc w:val="center"/>
        <w:rPr>
          <w:rFonts w:ascii="Times New Roman" w:hAnsi="Times New Roman"/>
          <w:b/>
          <w:sz w:val="28"/>
          <w:szCs w:val="28"/>
        </w:rPr>
      </w:pPr>
      <w:r>
        <w:rPr>
          <w:rFonts w:ascii="Times New Roman" w:hAnsi="Times New Roman"/>
          <w:b/>
          <w:sz w:val="28"/>
          <w:szCs w:val="28"/>
        </w:rPr>
        <w:t>36</w:t>
      </w:r>
      <w:r w:rsidR="005243A6">
        <w:rPr>
          <w:rFonts w:ascii="Times New Roman" w:hAnsi="Times New Roman"/>
          <w:b/>
          <w:sz w:val="28"/>
          <w:szCs w:val="28"/>
        </w:rPr>
        <w:t>. Информация для заявителя о его праве по</w:t>
      </w:r>
      <w:r w:rsidR="00932C7B">
        <w:rPr>
          <w:rFonts w:ascii="Times New Roman" w:hAnsi="Times New Roman"/>
          <w:b/>
          <w:sz w:val="28"/>
          <w:szCs w:val="28"/>
        </w:rPr>
        <w:t>дать жалобу</w:t>
      </w:r>
      <w:bookmarkStart w:id="9" w:name="_GoBack"/>
      <w:bookmarkEnd w:id="9"/>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lastRenderedPageBreak/>
        <w:t>111</w:t>
      </w:r>
      <w:r w:rsidR="005243A6">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5243A6">
        <w:rPr>
          <w:rFonts w:ascii="Times New Roman" w:hAnsi="Times New Roman" w:cs="Times New Roman"/>
          <w:sz w:val="28"/>
          <w:szCs w:val="28"/>
        </w:rPr>
        <w:t>и специалистами ОМСУ в ходе предоставления муниципальной услуги.</w:t>
      </w:r>
    </w:p>
    <w:p w:rsidR="00B04CC7" w:rsidRDefault="00B04CC7">
      <w:pP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7</w:t>
      </w:r>
      <w:r>
        <w:rPr>
          <w:rFonts w:ascii="Times New Roman" w:hAnsi="Times New Roman"/>
          <w:b/>
          <w:sz w:val="28"/>
          <w:szCs w:val="28"/>
        </w:rPr>
        <w:t>. Предмет жалобы</w:t>
      </w:r>
    </w:p>
    <w:p w:rsidR="00B04CC7" w:rsidRDefault="00B04CC7">
      <w:pPr>
        <w:rPr>
          <w:rFonts w:ascii="Times New Roman" w:hAnsi="Times New Roman"/>
          <w:sz w:val="28"/>
          <w:szCs w:val="28"/>
        </w:rPr>
      </w:pPr>
    </w:p>
    <w:p w:rsidR="00B04CC7" w:rsidRDefault="00B97BEF">
      <w:pPr>
        <w:rPr>
          <w:rFonts w:ascii="Times New Roman" w:hAnsi="Times New Roman"/>
          <w:sz w:val="28"/>
          <w:szCs w:val="28"/>
        </w:rPr>
      </w:pPr>
      <w:r>
        <w:rPr>
          <w:rFonts w:ascii="Times New Roman" w:hAnsi="Times New Roman"/>
          <w:sz w:val="28"/>
          <w:szCs w:val="28"/>
        </w:rPr>
        <w:t>112</w:t>
      </w:r>
      <w:r w:rsidR="005243A6">
        <w:rPr>
          <w:rFonts w:ascii="Times New Roman" w:hAnsi="Times New Roman"/>
          <w:sz w:val="28"/>
          <w:szCs w:val="28"/>
        </w:rPr>
        <w:t>. Заявитель может обратиться с жалобой, в том числе в следующих случаях:</w:t>
      </w:r>
    </w:p>
    <w:p w:rsidR="00B04CC7" w:rsidRDefault="005243A6">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B04CC7" w:rsidRDefault="005243A6">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B04CC7" w:rsidRDefault="005243A6">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B04CC7" w:rsidRDefault="005243A6">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B04CC7" w:rsidRDefault="005243A6">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B04CC7" w:rsidRDefault="005243A6">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04CC7" w:rsidRDefault="005243A6">
      <w:pPr>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4CC7" w:rsidRDefault="005243A6">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04CC7" w:rsidRDefault="005243A6">
      <w:pPr>
        <w:pStyle w:val="ConsPlusNormal"/>
        <w:ind w:firstLine="567"/>
        <w:jc w:val="both"/>
        <w:rPr>
          <w:rFonts w:ascii="Times New Roman" w:hAnsi="Times New Roman" w:cs="Times New Roman"/>
          <w:sz w:val="28"/>
          <w:szCs w:val="28"/>
        </w:rPr>
      </w:pPr>
      <w:r w:rsidRPr="001F6B31">
        <w:rPr>
          <w:rFonts w:ascii="Times New Roman" w:hAnsi="Times New Roman"/>
          <w:sz w:val="28"/>
          <w:szCs w:val="28"/>
          <w:lang w:eastAsia="ru-RU"/>
        </w:rPr>
        <w:t xml:space="preserve">10) </w:t>
      </w:r>
      <w:r>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B04CC7" w:rsidRDefault="00B04CC7">
      <w:pPr>
        <w:pStyle w:val="ConsPlusNormal"/>
        <w:ind w:firstLine="567"/>
        <w:jc w:val="both"/>
        <w:rPr>
          <w:rFonts w:ascii="Times New Roman" w:hAnsi="Times New Roman" w:cs="Times New Roman"/>
          <w:sz w:val="28"/>
          <w:szCs w:val="28"/>
        </w:rPr>
      </w:pPr>
    </w:p>
    <w:p w:rsidR="00B04CC7" w:rsidRDefault="005243A6">
      <w:pPr>
        <w:pStyle w:val="ConsPlusNormal"/>
        <w:jc w:val="center"/>
        <w:outlineLvl w:val="2"/>
        <w:rPr>
          <w:rFonts w:ascii="Times New Roman" w:hAnsi="Times New Roman"/>
          <w:b/>
          <w:bCs/>
          <w:sz w:val="28"/>
          <w:szCs w:val="28"/>
        </w:rPr>
      </w:pPr>
      <w:r>
        <w:rPr>
          <w:rFonts w:ascii="Times New Roman" w:hAnsi="Times New Roman"/>
          <w:b/>
          <w:sz w:val="28"/>
          <w:szCs w:val="28"/>
        </w:rPr>
        <w:t>3</w:t>
      </w:r>
      <w:r w:rsidR="00B97BEF">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w:t>
      </w:r>
      <w:r w:rsidR="00932C7B">
        <w:rPr>
          <w:rFonts w:ascii="Times New Roman" w:hAnsi="Times New Roman"/>
          <w:b/>
          <w:bCs/>
          <w:sz w:val="28"/>
          <w:szCs w:val="28"/>
        </w:rPr>
        <w:t>ым может быть направлена жалоба</w:t>
      </w:r>
    </w:p>
    <w:p w:rsidR="00B04CC7" w:rsidRDefault="00B04CC7">
      <w:pPr>
        <w:jc w:val="center"/>
        <w:rPr>
          <w:rFonts w:ascii="Times New Roman" w:hAnsi="Times New Roman"/>
          <w:b/>
          <w:sz w:val="28"/>
          <w:szCs w:val="28"/>
        </w:rPr>
      </w:pP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5243A6">
        <w:rPr>
          <w:rFonts w:ascii="Times New Roman" w:hAnsi="Times New Roman"/>
          <w:sz w:val="28"/>
          <w:szCs w:val="28"/>
        </w:rPr>
        <w:t xml:space="preserve">. </w:t>
      </w:r>
      <w:r w:rsidR="005243A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04CC7" w:rsidRDefault="00B04CC7">
      <w:pPr>
        <w:pStyle w:val="ConsPlusNormal"/>
        <w:ind w:firstLine="567"/>
        <w:jc w:val="both"/>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9</w:t>
      </w:r>
      <w:r>
        <w:rPr>
          <w:rFonts w:ascii="Times New Roman" w:hAnsi="Times New Roman"/>
          <w:b/>
          <w:sz w:val="28"/>
          <w:szCs w:val="28"/>
        </w:rPr>
        <w:t>. Порядок подачи и рассмотрения жалобы</w:t>
      </w: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114</w:t>
      </w:r>
      <w:r w:rsidR="005243A6">
        <w:rPr>
          <w:rFonts w:ascii="Times New Roman" w:hAnsi="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B04CC7" w:rsidRDefault="005243A6">
      <w:pPr>
        <w:autoSpaceDE w:val="0"/>
        <w:autoSpaceDN w:val="0"/>
        <w:adjustRightInd w:val="0"/>
        <w:ind w:firstLine="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115</w:t>
      </w:r>
      <w:r w:rsidR="005243A6">
        <w:rPr>
          <w:rFonts w:ascii="Times New Roman" w:hAnsi="Times New Roman"/>
          <w:sz w:val="28"/>
          <w:szCs w:val="28"/>
        </w:rPr>
        <w:t>. Жалоба должна содержать:</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B04CC7" w:rsidRDefault="005243A6">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1"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Default="005243A6">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B04CC7" w:rsidRDefault="00B04CC7">
      <w:pPr>
        <w:pStyle w:val="ConsPlusNormal"/>
        <w:ind w:firstLine="567"/>
        <w:jc w:val="both"/>
        <w:rPr>
          <w:rFonts w:ascii="Times New Roman" w:hAnsi="Times New Roman"/>
          <w:sz w:val="28"/>
          <w:szCs w:val="28"/>
        </w:rPr>
      </w:pPr>
    </w:p>
    <w:p w:rsidR="00B04CC7" w:rsidRDefault="00B97BEF">
      <w:pPr>
        <w:jc w:val="center"/>
        <w:rPr>
          <w:rFonts w:ascii="Times New Roman" w:hAnsi="Times New Roman"/>
          <w:b/>
          <w:sz w:val="28"/>
          <w:szCs w:val="28"/>
        </w:rPr>
      </w:pPr>
      <w:r>
        <w:rPr>
          <w:rFonts w:ascii="Times New Roman" w:hAnsi="Times New Roman"/>
          <w:b/>
          <w:sz w:val="28"/>
          <w:szCs w:val="28"/>
        </w:rPr>
        <w:t>40</w:t>
      </w:r>
      <w:r w:rsidR="005243A6">
        <w:rPr>
          <w:rFonts w:ascii="Times New Roman" w:hAnsi="Times New Roman"/>
          <w:b/>
          <w:sz w:val="28"/>
          <w:szCs w:val="28"/>
        </w:rPr>
        <w:t>. Сроки рассмотрения жалобы</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116</w:t>
      </w:r>
      <w:r w:rsidR="005243A6">
        <w:rPr>
          <w:rFonts w:ascii="Times New Roman" w:hAnsi="Times New Roman"/>
          <w:sz w:val="28"/>
          <w:szCs w:val="28"/>
        </w:rPr>
        <w:t xml:space="preserve">.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w:t>
      </w:r>
      <w:r w:rsidR="005243A6">
        <w:rPr>
          <w:rFonts w:ascii="Times New Roman" w:hAnsi="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B04CC7" w:rsidRDefault="00B04CC7">
      <w:pPr>
        <w:rPr>
          <w:rFonts w:ascii="Times New Roman" w:hAnsi="Times New Roman"/>
          <w:sz w:val="28"/>
          <w:szCs w:val="28"/>
        </w:rPr>
      </w:pPr>
    </w:p>
    <w:p w:rsidR="00B04CC7" w:rsidRDefault="001E40DC">
      <w:pPr>
        <w:jc w:val="center"/>
        <w:rPr>
          <w:rFonts w:ascii="Times New Roman" w:hAnsi="Times New Roman"/>
          <w:b/>
          <w:sz w:val="28"/>
          <w:szCs w:val="28"/>
        </w:rPr>
      </w:pPr>
      <w:r>
        <w:rPr>
          <w:rFonts w:ascii="Times New Roman" w:hAnsi="Times New Roman"/>
          <w:b/>
          <w:sz w:val="28"/>
          <w:szCs w:val="28"/>
        </w:rPr>
        <w:t>41</w:t>
      </w:r>
      <w:r w:rsidR="005243A6">
        <w:rPr>
          <w:rFonts w:ascii="Times New Roman" w:hAnsi="Times New Roman"/>
          <w:b/>
          <w:sz w:val="28"/>
          <w:szCs w:val="28"/>
        </w:rPr>
        <w:t>. Результат рассмотрения жалобы</w:t>
      </w:r>
    </w:p>
    <w:p w:rsidR="00B04CC7" w:rsidRDefault="00B04CC7">
      <w:pPr>
        <w:rPr>
          <w:rFonts w:ascii="Times New Roman" w:hAnsi="Times New Roman"/>
          <w:sz w:val="28"/>
          <w:szCs w:val="28"/>
        </w:rPr>
      </w:pPr>
    </w:p>
    <w:p w:rsidR="00B04CC7" w:rsidRDefault="001E40DC">
      <w:pPr>
        <w:pStyle w:val="ConsPlusNormal"/>
        <w:ind w:firstLine="709"/>
        <w:jc w:val="both"/>
        <w:rPr>
          <w:rFonts w:ascii="Times New Roman" w:hAnsi="Times New Roman" w:cs="Times New Roman"/>
          <w:sz w:val="28"/>
          <w:szCs w:val="28"/>
        </w:rPr>
      </w:pPr>
      <w:r>
        <w:rPr>
          <w:rFonts w:ascii="Times New Roman" w:hAnsi="Times New Roman"/>
          <w:sz w:val="28"/>
          <w:szCs w:val="28"/>
        </w:rPr>
        <w:t>117</w:t>
      </w:r>
      <w:r w:rsidR="005243A6">
        <w:rPr>
          <w:rFonts w:ascii="Times New Roman" w:hAnsi="Times New Roman"/>
          <w:sz w:val="28"/>
          <w:szCs w:val="28"/>
        </w:rPr>
        <w:t xml:space="preserve">. </w:t>
      </w:r>
      <w:r w:rsidR="005243A6">
        <w:rPr>
          <w:rFonts w:ascii="Times New Roman" w:hAnsi="Times New Roman" w:cs="Times New Roman"/>
          <w:sz w:val="28"/>
          <w:szCs w:val="28"/>
        </w:rPr>
        <w:t>По результатам рассмотрения жалобы принимается одно из следующих решений:</w:t>
      </w:r>
    </w:p>
    <w:p w:rsidR="00175799" w:rsidRDefault="005243A6" w:rsidP="00586B28">
      <w:pPr>
        <w:autoSpaceDE w:val="0"/>
        <w:autoSpaceDN w:val="0"/>
        <w:adjustRightInd w:val="0"/>
        <w:ind w:left="142" w:firstLine="425"/>
        <w:rPr>
          <w:rFonts w:ascii="Times New Roman" w:eastAsia="Calibri" w:hAnsi="Times New Roman"/>
          <w:sz w:val="28"/>
          <w:szCs w:val="28"/>
          <w:lang w:eastAsia="en-US"/>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586B28">
        <w:rPr>
          <w:rFonts w:ascii="Times New Roman" w:eastAsia="Calibri" w:hAnsi="Times New Roman"/>
          <w:sz w:val="28"/>
          <w:szCs w:val="28"/>
          <w:lang w:eastAsia="en-US"/>
        </w:rPr>
        <w:t xml:space="preserve">сельского поселения </w:t>
      </w:r>
      <w:r w:rsidR="006F6856">
        <w:rPr>
          <w:rFonts w:ascii="Times New Roman" w:eastAsia="Calibri" w:hAnsi="Times New Roman"/>
          <w:sz w:val="28"/>
          <w:szCs w:val="28"/>
          <w:lang w:eastAsia="en-US"/>
        </w:rPr>
        <w:t>Тихвинский</w:t>
      </w:r>
      <w:r w:rsidR="00586B28">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175799">
        <w:rPr>
          <w:rFonts w:ascii="Times New Roman" w:eastAsia="Calibri" w:hAnsi="Times New Roman"/>
          <w:sz w:val="28"/>
          <w:szCs w:val="28"/>
          <w:lang w:eastAsia="en-US"/>
        </w:rPr>
        <w:t>.</w:t>
      </w:r>
    </w:p>
    <w:p w:rsidR="00B04CC7" w:rsidRDefault="00586B28" w:rsidP="00586B28">
      <w:pPr>
        <w:autoSpaceDE w:val="0"/>
        <w:autoSpaceDN w:val="0"/>
        <w:adjustRightInd w:val="0"/>
        <w:ind w:left="142" w:firstLine="425"/>
        <w:rPr>
          <w:rFonts w:ascii="Times New Roman" w:hAnsi="Times New Roman"/>
          <w:sz w:val="28"/>
          <w:szCs w:val="28"/>
        </w:rPr>
      </w:pPr>
      <w:r w:rsidRPr="006324F7">
        <w:rPr>
          <w:rFonts w:ascii="Times New Roman" w:hAnsi="Times New Roman"/>
          <w:color w:val="000000" w:themeColor="text1"/>
          <w:sz w:val="28"/>
        </w:rPr>
        <w:t xml:space="preserve"> </w:t>
      </w:r>
      <w:r w:rsidR="005243A6">
        <w:rPr>
          <w:rFonts w:ascii="Times New Roman" w:hAnsi="Times New Roman"/>
          <w:sz w:val="28"/>
          <w:szCs w:val="28"/>
        </w:rPr>
        <w:t>-  в удовлетворении жалобы отказывается.</w:t>
      </w:r>
    </w:p>
    <w:p w:rsidR="00B04CC7" w:rsidRDefault="00B04CC7">
      <w:pPr>
        <w:ind w:firstLine="709"/>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rsidR="00B04CC7" w:rsidRDefault="00B04CC7">
      <w:pPr>
        <w:rPr>
          <w:rFonts w:ascii="Times New Roman" w:hAnsi="Times New Roman"/>
          <w:sz w:val="28"/>
          <w:szCs w:val="28"/>
        </w:rPr>
      </w:pP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5243A6">
        <w:rPr>
          <w:rFonts w:ascii="Times New Roman" w:hAnsi="Times New Roman"/>
          <w:sz w:val="28"/>
          <w:szCs w:val="28"/>
        </w:rPr>
        <w:t xml:space="preserve">. </w:t>
      </w:r>
      <w:r w:rsidR="005243A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CC7" w:rsidRDefault="001E40DC" w:rsidP="001E40DC">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119. </w:t>
      </w:r>
      <w:r w:rsidR="005243A6">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120</w:t>
      </w:r>
      <w:r w:rsidR="005243A6">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5243A6">
        <w:rPr>
          <w:rFonts w:ascii="Times New Roman" w:hAnsi="Times New Roman"/>
          <w:sz w:val="28"/>
          <w:szCs w:val="28"/>
        </w:rPr>
        <w:t xml:space="preserve">. </w:t>
      </w:r>
      <w:r w:rsidR="005243A6">
        <w:rPr>
          <w:rFonts w:ascii="Times New Roman" w:hAnsi="Times New Roman" w:cs="Times New Roman"/>
          <w:sz w:val="28"/>
          <w:szCs w:val="28"/>
        </w:rPr>
        <w:t xml:space="preserve">Ответ по результатам рассмотрения жалобы подписывается </w:t>
      </w:r>
      <w:r w:rsidR="005243A6">
        <w:rPr>
          <w:rFonts w:ascii="Times New Roman" w:hAnsi="Times New Roman"/>
          <w:sz w:val="28"/>
          <w:szCs w:val="28"/>
        </w:rPr>
        <w:t xml:space="preserve">руководителем ОМСУ, должностным лицом либо </w:t>
      </w:r>
      <w:r w:rsidR="005243A6">
        <w:rPr>
          <w:rFonts w:ascii="Times New Roman" w:hAnsi="Times New Roman" w:cs="Times New Roman"/>
          <w:sz w:val="28"/>
          <w:szCs w:val="28"/>
        </w:rPr>
        <w:t>уполномоченным на то лицом.</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3</w:t>
      </w:r>
      <w:r>
        <w:rPr>
          <w:rFonts w:ascii="Times New Roman" w:hAnsi="Times New Roman"/>
          <w:b/>
          <w:sz w:val="28"/>
          <w:szCs w:val="28"/>
        </w:rPr>
        <w:t>. Порядок обжалования решения по жалобе</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122</w:t>
      </w:r>
      <w:r w:rsidR="005243A6">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lastRenderedPageBreak/>
        <w:t>123</w:t>
      </w:r>
      <w:r w:rsidR="005243A6">
        <w:rPr>
          <w:rFonts w:ascii="Times New Roman" w:hAnsi="Times New Roman"/>
          <w:sz w:val="28"/>
          <w:szCs w:val="28"/>
        </w:rPr>
        <w:t>. Заявитель имеет право на:</w:t>
      </w:r>
    </w:p>
    <w:p w:rsidR="00B04CC7" w:rsidRDefault="005243A6">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Default="005243A6">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5243A6">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B04CC7" w:rsidRDefault="005243A6">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rsidR="00B04CC7" w:rsidRDefault="00B04CC7">
      <w:pPr>
        <w:pStyle w:val="ConsPlusNormal"/>
        <w:jc w:val="both"/>
        <w:rPr>
          <w:rFonts w:ascii="Times New Roman" w:eastAsia="Times New Roman" w:hAnsi="Times New Roman" w:cs="Times New Roman"/>
          <w:sz w:val="28"/>
          <w:szCs w:val="28"/>
          <w:lang w:eastAsia="ru-RU"/>
        </w:rPr>
      </w:pPr>
    </w:p>
    <w:p w:rsidR="00B04CC7" w:rsidRPr="00175799" w:rsidRDefault="001E40DC" w:rsidP="00175799">
      <w:pPr>
        <w:pStyle w:val="ConsPlusNormal"/>
        <w:ind w:firstLine="567"/>
        <w:jc w:val="both"/>
        <w:rPr>
          <w:rFonts w:ascii="Times New Roman" w:hAnsi="Times New Roman"/>
          <w:sz w:val="28"/>
          <w:szCs w:val="28"/>
        </w:rPr>
      </w:pPr>
      <w:r>
        <w:rPr>
          <w:rFonts w:ascii="Times New Roman" w:hAnsi="Times New Roman" w:cs="Times New Roman"/>
          <w:sz w:val="28"/>
          <w:szCs w:val="28"/>
        </w:rPr>
        <w:t>125</w:t>
      </w:r>
      <w:r w:rsidR="005243A6">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hyperlink r:id="rId22" w:history="1">
        <w:r w:rsidR="006F6856" w:rsidRPr="00F35F75">
          <w:rPr>
            <w:rStyle w:val="af0"/>
            <w:rFonts w:ascii="Times New Roman" w:hAnsi="Times New Roman" w:cs="Times New Roman"/>
            <w:sz w:val="28"/>
            <w:szCs w:val="28"/>
          </w:rPr>
          <w:t>http://</w:t>
        </w:r>
        <w:r w:rsidR="006F6856" w:rsidRPr="00F35F75">
          <w:rPr>
            <w:rStyle w:val="af0"/>
            <w:rFonts w:ascii="Times New Roman" w:hAnsi="Times New Roman" w:cs="Times New Roman"/>
            <w:sz w:val="28"/>
            <w:szCs w:val="28"/>
            <w:lang w:val="en-US"/>
          </w:rPr>
          <w:t>tih</w:t>
        </w:r>
        <w:r w:rsidR="006F6856" w:rsidRPr="00F35F75">
          <w:rPr>
            <w:rStyle w:val="af0"/>
            <w:rFonts w:ascii="Times New Roman" w:hAnsi="Times New Roman" w:cs="Times New Roman"/>
            <w:sz w:val="28"/>
            <w:szCs w:val="28"/>
          </w:rPr>
          <w:t>ss.admdobrinka.ru/</w:t>
        </w:r>
      </w:hyperlink>
      <w:r w:rsidR="00175799">
        <w:rPr>
          <w:rFonts w:ascii="Times New Roman" w:hAnsi="Times New Roman" w:cs="Times New Roman"/>
          <w:sz w:val="28"/>
          <w:szCs w:val="28"/>
        </w:rPr>
        <w:t xml:space="preserve">), </w:t>
      </w:r>
      <w:r w:rsidR="005243A6">
        <w:rPr>
          <w:rFonts w:ascii="Times New Roman" w:hAnsi="Times New Roman" w:cs="Times New Roman"/>
          <w:sz w:val="28"/>
          <w:szCs w:val="28"/>
        </w:rPr>
        <w:t xml:space="preserve">на </w:t>
      </w:r>
      <w:r w:rsidR="005243A6">
        <w:rPr>
          <w:rFonts w:ascii="Times New Roman" w:hAnsi="Times New Roman"/>
          <w:sz w:val="28"/>
          <w:szCs w:val="28"/>
        </w:rPr>
        <w:t xml:space="preserve">ЕПГУ (http://www.gosuslugi.ru), РПГУ   </w:t>
      </w:r>
      <w:r w:rsidR="005243A6">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B04CC7" w:rsidRDefault="00B04CC7">
      <w:pPr>
        <w:tabs>
          <w:tab w:val="left" w:pos="7273"/>
          <w:tab w:val="right" w:pos="10205"/>
        </w:tabs>
        <w:jc w:val="left"/>
        <w:rPr>
          <w:rFonts w:ascii="Times New Roman" w:hAnsi="Times New Roman"/>
        </w:rPr>
      </w:pPr>
    </w:p>
    <w:p w:rsidR="00B04CC7" w:rsidRDefault="005243A6">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rsidR="00B04CC7" w:rsidRDefault="005243A6">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rsidR="00B04CC7" w:rsidRDefault="00B04CC7">
      <w:pPr>
        <w:tabs>
          <w:tab w:val="left" w:pos="7273"/>
          <w:tab w:val="right" w:pos="10205"/>
        </w:tabs>
        <w:contextualSpacing/>
        <w:rPr>
          <w:rFonts w:ascii="Times New Roman" w:hAnsi="Times New Roman"/>
          <w:sz w:val="28"/>
          <w:szCs w:val="28"/>
        </w:rPr>
      </w:pPr>
    </w:p>
    <w:p w:rsidR="00B04CC7" w:rsidRPr="001E40DC" w:rsidRDefault="001E40DC" w:rsidP="001E40DC">
      <w:pPr>
        <w:tabs>
          <w:tab w:val="left" w:pos="1276"/>
        </w:tabs>
        <w:rPr>
          <w:rFonts w:ascii="Times New Roman" w:hAnsi="Times New Roman"/>
          <w:sz w:val="28"/>
          <w:szCs w:val="28"/>
        </w:rPr>
      </w:pPr>
      <w:r>
        <w:rPr>
          <w:rFonts w:ascii="Times New Roman" w:hAnsi="Times New Roman"/>
          <w:sz w:val="28"/>
          <w:szCs w:val="28"/>
        </w:rPr>
        <w:t xml:space="preserve">126. </w:t>
      </w:r>
      <w:r w:rsidR="005243A6" w:rsidRPr="001E40DC">
        <w:rPr>
          <w:rFonts w:ascii="Times New Roman" w:hAnsi="Times New Roman"/>
          <w:sz w:val="28"/>
          <w:szCs w:val="28"/>
        </w:rPr>
        <w:t xml:space="preserve">Предоставление муниципальных услуг осуществляется в соответствии с заключенным соглашением о взаимодействии между ОМСУ и МФЦ и включает в </w:t>
      </w:r>
      <w:r w:rsidR="005243A6" w:rsidRPr="001E40DC">
        <w:rPr>
          <w:rFonts w:ascii="Times New Roman" w:hAnsi="Times New Roman"/>
          <w:sz w:val="28"/>
          <w:szCs w:val="28"/>
        </w:rPr>
        <w:lastRenderedPageBreak/>
        <w:t>себя следующий исчерпывающий перечень административных процедур (действий), выполняемых сотрудниками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B04CC7" w:rsidRDefault="005243A6">
      <w:pPr>
        <w:widowControl w:val="0"/>
        <w:contextualSpacing/>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p>
    <w:p w:rsidR="00B04CC7" w:rsidRDefault="005243A6">
      <w:pPr>
        <w:pStyle w:val="af3"/>
        <w:widowControl w:val="0"/>
        <w:numPr>
          <w:ilvl w:val="0"/>
          <w:numId w:val="5"/>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B04CC7" w:rsidRDefault="00B04CC7">
      <w:pPr>
        <w:widowControl w:val="0"/>
        <w:ind w:firstLine="0"/>
        <w:contextualSpacing/>
        <w:rPr>
          <w:rFonts w:ascii="Times New Roman" w:hAnsi="Times New Roman"/>
          <w:sz w:val="28"/>
          <w:szCs w:val="28"/>
          <w:highlight w:val="green"/>
          <w:lang w:eastAsia="en-US"/>
        </w:rPr>
      </w:pPr>
    </w:p>
    <w:p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6</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B04CC7" w:rsidRDefault="005243A6">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0727A5">
        <w:rPr>
          <w:rFonts w:ascii="Times New Roman" w:eastAsia="Calibri" w:hAnsi="Times New Roman"/>
          <w:sz w:val="28"/>
          <w:szCs w:val="28"/>
          <w:lang w:eastAsia="en-US"/>
        </w:rPr>
        <w:t>.</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B04CC7" w:rsidRDefault="005243A6">
      <w:pPr>
        <w:tabs>
          <w:tab w:val="left" w:pos="426"/>
          <w:tab w:val="left" w:pos="709"/>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размере государственной пошлины, уплачиваемой заявителем при получении муниципальной услуги, о порядке ее уплаты;</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о ходе выполнения запроса о предоставлении муниципальной услуги;</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B04CC7" w:rsidRDefault="00B04CC7">
      <w:pPr>
        <w:autoSpaceDE w:val="0"/>
        <w:autoSpaceDN w:val="0"/>
        <w:adjustRightInd w:val="0"/>
        <w:ind w:firstLine="426"/>
        <w:contextualSpacing/>
        <w:rPr>
          <w:rFonts w:ascii="Times New Roman" w:eastAsia="Calibri" w:hAnsi="Times New Roman"/>
          <w:sz w:val="28"/>
          <w:szCs w:val="28"/>
          <w:highlight w:val="green"/>
          <w:lang w:eastAsia="en-US"/>
        </w:rPr>
      </w:pPr>
    </w:p>
    <w:p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B04CC7" w:rsidRDefault="00B04CC7">
      <w:pPr>
        <w:autoSpaceDE w:val="0"/>
        <w:autoSpaceDN w:val="0"/>
        <w:adjustRightInd w:val="0"/>
        <w:ind w:firstLine="0"/>
        <w:contextualSpacing/>
        <w:rPr>
          <w:rFonts w:ascii="Times New Roman" w:eastAsia="Calibri" w:hAnsi="Times New Roman"/>
          <w:sz w:val="28"/>
          <w:szCs w:val="28"/>
          <w:lang w:eastAsia="en-US"/>
        </w:rPr>
      </w:pP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30</w:t>
      </w:r>
      <w:r>
        <w:rPr>
          <w:rFonts w:ascii="Times New Roman" w:eastAsia="Calibri" w:hAnsi="Times New Roman"/>
          <w:sz w:val="28"/>
          <w:szCs w:val="28"/>
          <w:lang w:eastAsia="en-US"/>
        </w:rPr>
        <w:t>.</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Критерием принятия решения является отсутствие или наличие оснований для отказа в приеме документов:</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rsidR="00B04CC7" w:rsidRDefault="005243A6">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8</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w:t>
      </w:r>
      <w:r w:rsidR="000727A5">
        <w:rPr>
          <w:rFonts w:ascii="Times New Roman" w:eastAsia="Calibri" w:hAnsi="Times New Roman"/>
          <w:b/>
          <w:sz w:val="28"/>
          <w:szCs w:val="28"/>
          <w:lang w:eastAsia="en-US"/>
        </w:rPr>
        <w:t>плекта документов из МФЦ в ОМСУ</w:t>
      </w:r>
    </w:p>
    <w:p w:rsidR="00B04CC7" w:rsidRDefault="00B04CC7">
      <w:pPr>
        <w:autoSpaceDE w:val="0"/>
        <w:autoSpaceDN w:val="0"/>
        <w:adjustRightInd w:val="0"/>
        <w:spacing w:line="276" w:lineRule="auto"/>
        <w:ind w:firstLine="0"/>
        <w:contextualSpacing/>
        <w:rPr>
          <w:rFonts w:ascii="Times New Roman" w:eastAsia="Calibri" w:hAnsi="Times New Roman"/>
          <w:b/>
          <w:sz w:val="28"/>
          <w:szCs w:val="28"/>
          <w:lang w:eastAsia="en-US"/>
        </w:rPr>
      </w:pP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10"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10"/>
    <w:p w:rsidR="00B04CC7" w:rsidRDefault="00B04CC7">
      <w:pPr>
        <w:autoSpaceDE w:val="0"/>
        <w:autoSpaceDN w:val="0"/>
        <w:adjustRightInd w:val="0"/>
        <w:ind w:firstLine="426"/>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9</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B04CC7" w:rsidRDefault="00B04CC7">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11"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Default="005243A6">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B04CC7" w:rsidRDefault="005243A6">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lastRenderedPageBreak/>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1"/>
    <w:p w:rsidR="00B04CC7" w:rsidRDefault="00B04CC7">
      <w:pPr>
        <w:autoSpaceDE w:val="0"/>
        <w:autoSpaceDN w:val="0"/>
        <w:adjustRightInd w:val="0"/>
        <w:ind w:firstLine="426"/>
        <w:contextualSpacing/>
        <w:rPr>
          <w:rFonts w:ascii="Times New Roman" w:eastAsia="Calibri" w:hAnsi="Times New Roman"/>
          <w:b/>
          <w:sz w:val="28"/>
          <w:szCs w:val="28"/>
          <w:lang w:eastAsia="en-US"/>
        </w:rPr>
      </w:pPr>
    </w:p>
    <w:p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5243A6">
        <w:rPr>
          <w:rFonts w:ascii="Times New Roman" w:eastAsia="Calibri" w:hAnsi="Times New Roman"/>
          <w:b/>
          <w:sz w:val="28"/>
          <w:szCs w:val="28"/>
          <w:lang w:eastAsia="en-US"/>
        </w:rPr>
        <w:t>.</w:t>
      </w:r>
      <w:r w:rsidR="005243A6">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35</w:t>
      </w:r>
      <w:r>
        <w:rPr>
          <w:rFonts w:ascii="Times New Roman" w:eastAsia="Calibri" w:hAnsi="Times New Roman"/>
          <w:sz w:val="28"/>
          <w:szCs w:val="28"/>
          <w:lang w:eastAsia="en-US"/>
        </w:rPr>
        <w:t xml:space="preserve">. </w:t>
      </w:r>
      <w:bookmarkStart w:id="12"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r w:rsidR="006F6856" w:rsidRPr="00F4270E">
        <w:rPr>
          <w:rFonts w:ascii="Times New Roman" w:eastAsia="Calibri" w:hAnsi="Times New Roman"/>
          <w:sz w:val="28"/>
          <w:szCs w:val="28"/>
          <w:lang w:eastAsia="en-US"/>
        </w:rPr>
        <w:t xml:space="preserve"> </w:t>
      </w:r>
      <w:r>
        <w:rPr>
          <w:rFonts w:ascii="Times New Roman" w:eastAsia="Calibri" w:hAnsi="Times New Roman"/>
          <w:sz w:val="28"/>
          <w:szCs w:val="28"/>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12"/>
    <w:p w:rsidR="00B04CC7" w:rsidRDefault="00B04CC7">
      <w:pPr>
        <w:autoSpaceDE w:val="0"/>
        <w:autoSpaceDN w:val="0"/>
        <w:adjustRightInd w:val="0"/>
        <w:contextualSpacing/>
        <w:rPr>
          <w:rFonts w:ascii="Times New Roman" w:eastAsia="Calibri" w:hAnsi="Times New Roman"/>
          <w:sz w:val="28"/>
          <w:szCs w:val="28"/>
          <w:lang w:eastAsia="en-US"/>
        </w:rPr>
      </w:pPr>
    </w:p>
    <w:p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04CC7" w:rsidRDefault="00B04CC7">
      <w:pPr>
        <w:autoSpaceDE w:val="0"/>
        <w:autoSpaceDN w:val="0"/>
        <w:adjustRightInd w:val="0"/>
        <w:contextualSpacing/>
        <w:rPr>
          <w:rFonts w:ascii="Times New Roman" w:eastAsia="Calibri" w:hAnsi="Times New Roman"/>
          <w:sz w:val="28"/>
          <w:szCs w:val="28"/>
          <w:lang w:eastAsia="en-US"/>
        </w:rPr>
      </w:pP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36</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37</w:t>
      </w:r>
      <w:r>
        <w:rPr>
          <w:rFonts w:ascii="Times New Roman" w:eastAsia="Calibri" w:hAnsi="Times New Roman"/>
          <w:sz w:val="28"/>
          <w:szCs w:val="28"/>
          <w:lang w:eastAsia="en-US"/>
        </w:rPr>
        <w:t>. Заявителю предоставляется информация: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r w:rsidR="00932C7B">
        <w:rPr>
          <w:rFonts w:ascii="Times New Roman" w:eastAsia="Calibri" w:hAnsi="Times New Roman"/>
          <w:sz w:val="28"/>
          <w:szCs w:val="28"/>
          <w:lang w:eastAsia="en-US"/>
        </w:rPr>
        <w:t xml:space="preserve">138. </w:t>
      </w:r>
      <w:r>
        <w:rPr>
          <w:rFonts w:ascii="Times New Roman" w:eastAsia="Calibri" w:hAnsi="Times New Roman"/>
          <w:sz w:val="28"/>
          <w:szCs w:val="28"/>
          <w:lang w:eastAsia="en-US"/>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Максимальный срок выполнения административного действия – 15 минут.</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1E40DC">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B04CC7" w:rsidRDefault="005243A6">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принятые у заявителя комплексный запрос и документы передаёт уполномоченному сотруднику МФЦ, ответственному за формирование заявлений о </w:t>
      </w:r>
      <w:r>
        <w:rPr>
          <w:rFonts w:ascii="Times New Roman" w:eastAsia="Calibri" w:hAnsi="Times New Roman"/>
          <w:sz w:val="28"/>
          <w:szCs w:val="28"/>
          <w:lang w:eastAsia="en-US"/>
        </w:rPr>
        <w:lastRenderedPageBreak/>
        <w:t>предоставлении муниципальных услуг на основе сведений, указанных в комплексном запросе и прилагаемых к нему документах.</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3</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13"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4"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4"/>
      <w:r>
        <w:rPr>
          <w:rFonts w:ascii="Times New Roman" w:eastAsia="Calibri" w:hAnsi="Times New Roman"/>
          <w:sz w:val="28"/>
          <w:szCs w:val="28"/>
          <w:lang w:eastAsia="en-US"/>
        </w:rPr>
        <w:t>.</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B04CC7" w:rsidRDefault="005243A6">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lastRenderedPageBreak/>
        <w:t>- подписание описи комплекта документов уполномоченными сотрудниками ОМСУ и МФЦ.</w:t>
      </w:r>
    </w:p>
    <w:bookmarkEnd w:id="13"/>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4</w:t>
      </w:r>
      <w:r>
        <w:rPr>
          <w:rFonts w:ascii="Times New Roman" w:eastAsia="Calibri" w:hAnsi="Times New Roman"/>
          <w:b/>
          <w:sz w:val="28"/>
          <w:szCs w:val="28"/>
          <w:lang w:eastAsia="en-US"/>
        </w:rPr>
        <w:t>.</w:t>
      </w:r>
      <w:r>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015D58">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5"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Default="005243A6">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rsidR="00B04CC7" w:rsidRDefault="005243A6">
      <w:pPr>
        <w:ind w:firstLine="709"/>
        <w:rPr>
          <w:rFonts w:ascii="Times New Roman" w:hAnsi="Times New Roman"/>
          <w:sz w:val="28"/>
        </w:rPr>
      </w:pPr>
      <w:bookmarkStart w:id="16"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6"/>
    <w:p w:rsidR="00B04CC7" w:rsidRDefault="005243A6">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rsidR="00B04CC7" w:rsidRDefault="005243A6">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B04CC7" w:rsidRDefault="005243A6">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5"/>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015D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B04CC7" w:rsidRDefault="00B04CC7">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015D58">
        <w:rPr>
          <w:rFonts w:ascii="Times New Roman" w:eastAsia="Calibri" w:hAnsi="Times New Roman"/>
          <w:sz w:val="28"/>
          <w:szCs w:val="28"/>
          <w:lang w:eastAsia="en-US"/>
        </w:rPr>
        <w:t>44</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r w:rsidR="00175799">
        <w:rPr>
          <w:rFonts w:ascii="Times New Roman" w:eastAsia="Calibri" w:hAnsi="Times New Roman"/>
          <w:sz w:val="28"/>
          <w:szCs w:val="28"/>
          <w:lang w:eastAsia="en-US"/>
        </w:rPr>
        <w:t xml:space="preserve"> </w:t>
      </w:r>
      <w:r>
        <w:rPr>
          <w:rFonts w:ascii="Times New Roman" w:eastAsia="Calibri" w:hAnsi="Times New Roman"/>
          <w:sz w:val="28"/>
          <w:szCs w:val="28"/>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w:t>
      </w:r>
      <w:r w:rsidR="00015D58">
        <w:rPr>
          <w:rFonts w:ascii="Times New Roman" w:hAnsi="Times New Roman" w:cs="Calibri"/>
          <w:b/>
          <w:sz w:val="28"/>
          <w:szCs w:val="28"/>
        </w:rPr>
        <w:t>6</w:t>
      </w:r>
      <w:r>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B04CC7" w:rsidRDefault="00B04CC7" w:rsidP="00932C7B">
      <w:pPr>
        <w:ind w:left="708" w:firstLine="0"/>
        <w:rPr>
          <w:rFonts w:ascii="Times New Roman" w:hAnsi="Times New Roman" w:cs="Calibri"/>
          <w:b/>
          <w:sz w:val="28"/>
          <w:szCs w:val="28"/>
        </w:rPr>
      </w:pPr>
    </w:p>
    <w:p w:rsidR="00B04CC7" w:rsidRDefault="005243A6" w:rsidP="00932C7B">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1</w:t>
      </w:r>
      <w:r w:rsidR="00015D58">
        <w:rPr>
          <w:rFonts w:ascii="Times New Roman" w:eastAsia="Calibri" w:hAnsi="Times New Roman"/>
          <w:sz w:val="28"/>
          <w:szCs w:val="28"/>
          <w:lang w:eastAsia="en-US"/>
        </w:rPr>
        <w:t>45</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B04CC7" w:rsidRDefault="005243A6">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rsidR="00B04CC7" w:rsidRDefault="00341D11">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146</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Заявитель может обратиться с жалобой, в том числе в следующих случаях:</w:t>
      </w:r>
    </w:p>
    <w:p w:rsidR="00B04CC7" w:rsidRDefault="005243A6">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области,муниципальными правовыми актами;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B04CC7" w:rsidRDefault="005243A6">
      <w:pPr>
        <w:autoSpaceDE w:val="0"/>
        <w:autoSpaceDN w:val="0"/>
        <w:adjustRightInd w:val="0"/>
        <w:ind w:firstLine="709"/>
        <w:rPr>
          <w:rFonts w:ascii="Times New Roman" w:hAnsi="Times New Roman"/>
          <w:b/>
          <w:sz w:val="28"/>
          <w:szCs w:val="28"/>
        </w:rPr>
      </w:pPr>
      <w:r>
        <w:rPr>
          <w:rFonts w:ascii="Times New Roman" w:hAnsi="Times New Roman" w:cs="Arial"/>
          <w:sz w:val="28"/>
          <w:szCs w:val="28"/>
        </w:rPr>
        <w:lastRenderedPageBreak/>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341D11">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341D11">
        <w:rPr>
          <w:rFonts w:ascii="Times New Roman" w:eastAsia="Calibri" w:hAnsi="Times New Roman"/>
          <w:iCs/>
          <w:sz w:val="28"/>
          <w:szCs w:val="28"/>
        </w:rPr>
        <w:t>47</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B04CC7" w:rsidRDefault="005243A6">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3"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B04CC7" w:rsidRDefault="00B04CC7">
      <w:pPr>
        <w:autoSpaceDE w:val="0"/>
        <w:autoSpaceDN w:val="0"/>
        <w:adjustRightInd w:val="0"/>
        <w:ind w:firstLine="0"/>
        <w:rPr>
          <w:rFonts w:ascii="Times New Roman" w:eastAsia="Calibri" w:hAnsi="Times New Roman"/>
          <w:bCs/>
          <w:sz w:val="28"/>
          <w:szCs w:val="28"/>
          <w:lang w:eastAsia="en-US"/>
        </w:rPr>
      </w:pPr>
    </w:p>
    <w:p w:rsidR="00B04CC7" w:rsidRDefault="005243A6">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w:t>
      </w:r>
      <w:r w:rsidR="00341D11">
        <w:rPr>
          <w:rFonts w:ascii="Times New Roman" w:eastAsia="Calibri" w:hAnsi="Times New Roman"/>
          <w:b/>
          <w:bCs/>
          <w:sz w:val="28"/>
          <w:szCs w:val="28"/>
          <w:lang w:eastAsia="en-US"/>
        </w:rPr>
        <w:t>9</w:t>
      </w:r>
      <w:r>
        <w:rPr>
          <w:rFonts w:ascii="Times New Roman" w:eastAsia="Calibri" w:hAnsi="Times New Roman"/>
          <w:b/>
          <w:bCs/>
          <w:sz w:val="28"/>
          <w:szCs w:val="28"/>
          <w:lang w:eastAsia="en-US"/>
        </w:rPr>
        <w:t>. Порядок подачи и рассмотрения жалобы</w:t>
      </w:r>
    </w:p>
    <w:p w:rsidR="00B04CC7" w:rsidRDefault="00B04CC7">
      <w:pPr>
        <w:autoSpaceDE w:val="0"/>
        <w:autoSpaceDN w:val="0"/>
        <w:adjustRightInd w:val="0"/>
        <w:ind w:firstLine="0"/>
        <w:jc w:val="center"/>
        <w:rPr>
          <w:rFonts w:ascii="Times New Roman" w:eastAsia="Calibri" w:hAnsi="Times New Roman"/>
          <w:b/>
          <w:bCs/>
          <w:sz w:val="28"/>
          <w:szCs w:val="28"/>
          <w:lang w:eastAsia="en-US"/>
        </w:rPr>
      </w:pPr>
    </w:p>
    <w:p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341D11">
        <w:rPr>
          <w:rFonts w:ascii="Times New Roman" w:eastAsia="Calibri" w:hAnsi="Times New Roman"/>
          <w:bCs/>
          <w:sz w:val="28"/>
          <w:szCs w:val="28"/>
          <w:lang w:eastAsia="en-US"/>
        </w:rPr>
        <w:t>48</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B04CC7" w:rsidRDefault="009748F7">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149. </w:t>
      </w:r>
      <w:r w:rsidR="005243A6">
        <w:rPr>
          <w:rFonts w:ascii="Times New Roman" w:eastAsia="Calibri" w:hAnsi="Times New Roman"/>
          <w:bCs/>
          <w:sz w:val="28"/>
          <w:szCs w:val="28"/>
          <w:lang w:eastAsia="en-US"/>
        </w:rPr>
        <w:t>Жалоба должна содержать:</w:t>
      </w:r>
    </w:p>
    <w:p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4"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5243A6">
        <w:rPr>
          <w:rFonts w:ascii="Times New Roman" w:eastAsia="Calibri" w:hAnsi="Times New Roman"/>
          <w:b/>
          <w:iCs/>
          <w:sz w:val="28"/>
          <w:szCs w:val="28"/>
          <w:lang w:eastAsia="en-US"/>
        </w:rPr>
        <w:t>. Сроки рассмотрения жалобы</w:t>
      </w:r>
    </w:p>
    <w:p w:rsidR="00B04CC7" w:rsidRDefault="00B04CC7">
      <w:pPr>
        <w:autoSpaceDE w:val="0"/>
        <w:autoSpaceDN w:val="0"/>
        <w:adjustRightInd w:val="0"/>
        <w:ind w:firstLine="0"/>
        <w:rPr>
          <w:rFonts w:ascii="Times New Roman" w:eastAsia="Calibri" w:hAnsi="Times New Roman"/>
          <w:i/>
          <w:iCs/>
          <w:sz w:val="28"/>
          <w:szCs w:val="28"/>
          <w:lang w:eastAsia="en-US"/>
        </w:rPr>
      </w:pPr>
    </w:p>
    <w:p w:rsidR="00B04CC7" w:rsidRDefault="005243A6">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6"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rsidR="00B04CC7" w:rsidRDefault="00B04CC7">
      <w:pPr>
        <w:tabs>
          <w:tab w:val="left" w:pos="6946"/>
          <w:tab w:val="left" w:pos="7371"/>
        </w:tabs>
        <w:ind w:firstLine="0"/>
        <w:jc w:val="left"/>
        <w:rPr>
          <w:rFonts w:ascii="Times New Roman" w:eastAsia="Calibri" w:hAnsi="Times New Roman"/>
          <w:lang w:eastAsia="en-US"/>
        </w:rPr>
      </w:pPr>
    </w:p>
    <w:p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5243A6">
        <w:rPr>
          <w:rFonts w:ascii="Times New Roman" w:eastAsia="Calibri" w:hAnsi="Times New Roman"/>
          <w:b/>
          <w:iCs/>
          <w:sz w:val="28"/>
          <w:szCs w:val="28"/>
          <w:lang w:eastAsia="en-US"/>
        </w:rPr>
        <w:t>. Результат рассмотрения жалобы</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2E0F5F">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r w:rsidR="00341D11">
        <w:rPr>
          <w:rFonts w:ascii="Times New Roman" w:eastAsia="Calibri" w:hAnsi="Times New Roman"/>
          <w:b/>
          <w:iCs/>
          <w:sz w:val="28"/>
          <w:szCs w:val="28"/>
          <w:lang w:eastAsia="en-US"/>
        </w:rPr>
        <w:t>2</w:t>
      </w:r>
    </w:p>
    <w:p w:rsidR="00B04CC7" w:rsidRDefault="00B04CC7">
      <w:pPr>
        <w:autoSpaceDE w:val="0"/>
        <w:autoSpaceDN w:val="0"/>
        <w:adjustRightInd w:val="0"/>
        <w:ind w:firstLine="0"/>
        <w:rPr>
          <w:rFonts w:ascii="Times New Roman" w:eastAsia="Calibri" w:hAnsi="Times New Roman"/>
          <w:i/>
          <w:iCs/>
          <w:sz w:val="28"/>
          <w:szCs w:val="28"/>
          <w:lang w:eastAsia="en-US"/>
        </w:rPr>
      </w:pPr>
    </w:p>
    <w:p w:rsidR="00B04CC7" w:rsidRDefault="00341D1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152</w:t>
      </w:r>
      <w:r w:rsidR="005243A6">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8"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341D11">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rsidR="00B04CC7" w:rsidRDefault="00B04CC7">
      <w:pPr>
        <w:autoSpaceDE w:val="0"/>
        <w:autoSpaceDN w:val="0"/>
        <w:adjustRightInd w:val="0"/>
        <w:ind w:firstLine="0"/>
        <w:jc w:val="center"/>
        <w:rPr>
          <w:rFonts w:ascii="Times New Roman" w:eastAsia="Calibri" w:hAnsi="Times New Roman"/>
          <w:i/>
          <w:iCs/>
          <w:sz w:val="28"/>
          <w:szCs w:val="28"/>
          <w:lang w:eastAsia="en-US"/>
        </w:rPr>
      </w:pP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rsidR="00B04CC7" w:rsidRDefault="00B04CC7">
      <w:pPr>
        <w:tabs>
          <w:tab w:val="left" w:pos="6946"/>
          <w:tab w:val="left" w:pos="7371"/>
        </w:tabs>
        <w:ind w:firstLine="0"/>
        <w:jc w:val="left"/>
        <w:rPr>
          <w:rFonts w:ascii="Times New Roman" w:eastAsia="Calibri" w:hAnsi="Times New Roman"/>
          <w:lang w:eastAsia="en-US"/>
        </w:rPr>
      </w:pPr>
    </w:p>
    <w:p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ED2638">
        <w:rPr>
          <w:rFonts w:ascii="Times New Roman" w:eastAsia="Calibri" w:hAnsi="Times New Roman"/>
          <w:b/>
          <w:iCs/>
          <w:sz w:val="28"/>
          <w:szCs w:val="28"/>
          <w:lang w:eastAsia="en-US"/>
        </w:rPr>
        <w:t>4</w:t>
      </w:r>
      <w:r>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B04CC7" w:rsidRDefault="005243A6">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54</w:t>
      </w:r>
      <w:r>
        <w:rPr>
          <w:rFonts w:ascii="Times New Roman" w:eastAsia="Calibri" w:hAnsi="Times New Roman"/>
          <w:iCs/>
          <w:sz w:val="28"/>
          <w:szCs w:val="28"/>
          <w:lang w:eastAsia="en-US"/>
        </w:rPr>
        <w:t>. Заявитель имеет право на:</w:t>
      </w:r>
    </w:p>
    <w:p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B04CC7" w:rsidRDefault="005243A6">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ED2638">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B04CC7" w:rsidRDefault="005243A6">
      <w:pPr>
        <w:widowControl w:val="0"/>
        <w:autoSpaceDE w:val="0"/>
        <w:autoSpaceDN w:val="0"/>
        <w:spacing w:before="22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55</w:t>
      </w:r>
      <w:r>
        <w:rPr>
          <w:rFonts w:ascii="Times New Roman" w:eastAsia="Calibri" w:hAnsi="Times New Roman"/>
          <w:iCs/>
          <w:sz w:val="28"/>
          <w:szCs w:val="28"/>
          <w:lang w:eastAsia="en-US"/>
        </w:rPr>
        <w:t xml:space="preserve">. Информация о порядке подачи и рассмотрения жалобы размещается в информационно-телекоммуникационной сети «Интернет» на сайте МФЦ, на ЕПГУ, </w:t>
      </w:r>
      <w:r>
        <w:rPr>
          <w:rFonts w:ascii="Times New Roman" w:eastAsia="Calibri" w:hAnsi="Times New Roman"/>
          <w:iCs/>
          <w:sz w:val="28"/>
          <w:szCs w:val="28"/>
          <w:lang w:eastAsia="en-US"/>
        </w:rPr>
        <w:lastRenderedPageBreak/>
        <w:t>РПГУ, а также может быть сообщена заявителю при личном обращении в МФЦ.</w:t>
      </w: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A01BCD" w:rsidRDefault="00A01BCD">
      <w:pPr>
        <w:ind w:firstLine="0"/>
        <w:jc w:val="left"/>
        <w:rPr>
          <w:rFonts w:ascii="Times New Roman" w:eastAsiaTheme="minorHAnsi" w:hAnsi="Times New Roman"/>
          <w:lang w:eastAsia="en-US"/>
        </w:rPr>
      </w:pPr>
    </w:p>
    <w:p w:rsidR="00B04CC7" w:rsidRDefault="005243A6">
      <w:pPr>
        <w:tabs>
          <w:tab w:val="left" w:pos="7273"/>
          <w:tab w:val="right" w:pos="10205"/>
        </w:tabs>
        <w:jc w:val="right"/>
        <w:rPr>
          <w:rFonts w:ascii="Times New Roman" w:hAnsi="Times New Roman"/>
        </w:rPr>
      </w:pPr>
      <w:r>
        <w:rPr>
          <w:rFonts w:ascii="Times New Roman" w:hAnsi="Times New Roman"/>
        </w:rPr>
        <w:tab/>
        <w:t xml:space="preserve">Приложение 1 </w:t>
      </w:r>
    </w:p>
    <w:p w:rsidR="00B04CC7" w:rsidRDefault="005243A6">
      <w:pPr>
        <w:jc w:val="right"/>
        <w:rPr>
          <w:rFonts w:ascii="Times New Roman" w:hAnsi="Times New Roman"/>
        </w:rPr>
      </w:pPr>
      <w:r>
        <w:rPr>
          <w:rFonts w:ascii="Times New Roman" w:hAnsi="Times New Roman"/>
        </w:rPr>
        <w:t>к административному регламенту</w:t>
      </w:r>
    </w:p>
    <w:p w:rsidR="00B04CC7" w:rsidRDefault="005243A6">
      <w:pPr>
        <w:jc w:val="right"/>
        <w:rPr>
          <w:rFonts w:ascii="Times New Roman" w:hAnsi="Times New Roman"/>
        </w:rPr>
      </w:pPr>
      <w:r>
        <w:rPr>
          <w:rFonts w:ascii="Times New Roman" w:hAnsi="Times New Roman"/>
        </w:rPr>
        <w:t xml:space="preserve"> предоставления муниципальной услуги </w:t>
      </w:r>
    </w:p>
    <w:p w:rsidR="00B04CC7" w:rsidRDefault="005243A6">
      <w:pPr>
        <w:ind w:firstLine="0"/>
        <w:jc w:val="right"/>
        <w:rPr>
          <w:rFonts w:ascii="Times New Roman" w:hAnsi="Times New Roman"/>
        </w:rPr>
      </w:pPr>
      <w:r>
        <w:rPr>
          <w:rFonts w:ascii="Times New Roman" w:hAnsi="Times New Roman"/>
        </w:rPr>
        <w:t>«Предоставление разрешения на</w:t>
      </w:r>
    </w:p>
    <w:p w:rsidR="00B04CC7" w:rsidRDefault="005243A6">
      <w:pPr>
        <w:ind w:firstLine="0"/>
        <w:jc w:val="right"/>
        <w:rPr>
          <w:rFonts w:ascii="Times New Roman" w:hAnsi="Times New Roman"/>
        </w:rPr>
      </w:pPr>
      <w:r>
        <w:rPr>
          <w:rFonts w:ascii="Times New Roman" w:hAnsi="Times New Roman"/>
        </w:rPr>
        <w:t>условно разрешенный вид</w:t>
      </w:r>
    </w:p>
    <w:p w:rsidR="00B04CC7" w:rsidRDefault="005243A6">
      <w:pPr>
        <w:ind w:firstLine="0"/>
        <w:jc w:val="right"/>
        <w:rPr>
          <w:rFonts w:ascii="Times New Roman" w:hAnsi="Times New Roman"/>
        </w:rPr>
      </w:pPr>
      <w:r>
        <w:rPr>
          <w:rFonts w:ascii="Times New Roman" w:hAnsi="Times New Roman"/>
        </w:rPr>
        <w:t xml:space="preserve">использования земельного участка или </w:t>
      </w:r>
    </w:p>
    <w:p w:rsidR="00B04CC7" w:rsidRDefault="005243A6">
      <w:pPr>
        <w:ind w:firstLine="0"/>
        <w:jc w:val="right"/>
        <w:rPr>
          <w:rFonts w:ascii="Times New Roman" w:hAnsi="Times New Roman"/>
        </w:rPr>
      </w:pPr>
      <w:r>
        <w:rPr>
          <w:rFonts w:ascii="Times New Roman" w:hAnsi="Times New Roman"/>
        </w:rPr>
        <w:t>объекта капитального строительства»</w:t>
      </w:r>
    </w:p>
    <w:p w:rsidR="00B04CC7" w:rsidRDefault="00B04CC7">
      <w:pPr>
        <w:rPr>
          <w:rFonts w:ascii="Times New Roman" w:eastAsia="Arial" w:hAnsi="Times New Roman"/>
          <w:sz w:val="28"/>
          <w:szCs w:val="28"/>
        </w:rPr>
      </w:pP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B04CC7" w:rsidRDefault="00B04CC7">
      <w:pPr>
        <w:jc w:val="center"/>
        <w:rPr>
          <w:rFonts w:ascii="Times New Roman" w:eastAsia="Arial" w:hAnsi="Times New Roman"/>
        </w:rPr>
      </w:pPr>
    </w:p>
    <w:p w:rsidR="00B04CC7" w:rsidRDefault="005243A6">
      <w:pPr>
        <w:ind w:left="5103" w:firstLine="0"/>
        <w:rPr>
          <w:rFonts w:ascii="Times New Roman" w:hAnsi="Times New Roman"/>
        </w:rPr>
      </w:pPr>
      <w:r>
        <w:rPr>
          <w:rFonts w:ascii="Times New Roman" w:hAnsi="Times New Roman"/>
        </w:rPr>
        <w:t>Председателю комиссии по землепользованию и застройке 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для физических лиц</w:t>
      </w:r>
    </w:p>
    <w:p w:rsidR="00B04CC7" w:rsidRDefault="005243A6">
      <w:pPr>
        <w:ind w:left="5103" w:firstLine="0"/>
        <w:rPr>
          <w:rFonts w:ascii="Times New Roman" w:hAnsi="Times New Roman"/>
        </w:rPr>
      </w:pPr>
      <w:r>
        <w:rPr>
          <w:rFonts w:ascii="Times New Roman" w:hAnsi="Times New Roman"/>
        </w:rPr>
        <w:t>и индивидуальных предпринимателей</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(Ф. И. О.)</w:t>
      </w:r>
    </w:p>
    <w:p w:rsidR="00B04CC7" w:rsidRDefault="005243A6">
      <w:pPr>
        <w:ind w:left="5103" w:firstLine="0"/>
        <w:rPr>
          <w:rFonts w:ascii="Times New Roman" w:hAnsi="Times New Roman"/>
        </w:rPr>
      </w:pPr>
      <w:r>
        <w:rPr>
          <w:rFonts w:ascii="Times New Roman" w:hAnsi="Times New Roman"/>
        </w:rPr>
        <w:t>Паспорт 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B04CC7" w:rsidRDefault="005243A6">
      <w:pPr>
        <w:ind w:left="5103" w:firstLine="0"/>
        <w:rPr>
          <w:rFonts w:ascii="Times New Roman" w:hAnsi="Times New Roman"/>
        </w:rPr>
      </w:pPr>
      <w:r>
        <w:rPr>
          <w:rFonts w:ascii="Times New Roman" w:hAnsi="Times New Roman"/>
        </w:rPr>
        <w:t>проживающего (ей) по адресу: 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Контактный телефон   ___________________</w:t>
      </w:r>
    </w:p>
    <w:p w:rsidR="00B04CC7" w:rsidRDefault="00B04CC7">
      <w:pPr>
        <w:ind w:left="5103" w:firstLine="0"/>
        <w:rPr>
          <w:rFonts w:ascii="Times New Roman" w:hAnsi="Times New Roman"/>
        </w:rPr>
      </w:pPr>
    </w:p>
    <w:p w:rsidR="00B04CC7" w:rsidRDefault="005243A6">
      <w:pPr>
        <w:ind w:left="5103" w:firstLine="0"/>
        <w:rPr>
          <w:rFonts w:ascii="Times New Roman" w:hAnsi="Times New Roman"/>
        </w:rPr>
      </w:pPr>
      <w:r>
        <w:rPr>
          <w:rFonts w:ascii="Times New Roman" w:hAnsi="Times New Roman"/>
        </w:rPr>
        <w:t>для юридических лиц</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B04CC7">
      <w:pPr>
        <w:ind w:left="5103" w:firstLine="0"/>
        <w:rPr>
          <w:rFonts w:ascii="Times New Roman" w:hAnsi="Times New Roman"/>
        </w:rPr>
      </w:pPr>
    </w:p>
    <w:p w:rsidR="00B04CC7" w:rsidRDefault="005243A6">
      <w:pPr>
        <w:jc w:val="center"/>
        <w:rPr>
          <w:rFonts w:ascii="Times New Roman" w:hAnsi="Times New Roman"/>
        </w:rPr>
      </w:pPr>
      <w:r>
        <w:rPr>
          <w:rFonts w:ascii="Times New Roman" w:hAnsi="Times New Roman"/>
        </w:rPr>
        <w:t xml:space="preserve">ЗАЯВЛЕНИЕ </w:t>
      </w:r>
    </w:p>
    <w:p w:rsidR="00B04CC7" w:rsidRDefault="00B04CC7">
      <w:pPr>
        <w:jc w:val="center"/>
        <w:rPr>
          <w:rFonts w:ascii="Times New Roman" w:hAnsi="Times New Roman"/>
        </w:rPr>
      </w:pPr>
    </w:p>
    <w:p w:rsidR="00B04CC7" w:rsidRDefault="005243A6">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 </w:t>
      </w:r>
    </w:p>
    <w:p w:rsidR="00B04CC7" w:rsidRDefault="005243A6">
      <w:pPr>
        <w:ind w:firstLine="0"/>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rsidR="00B04CC7" w:rsidRDefault="005243A6">
      <w:pPr>
        <w:ind w:firstLine="0"/>
        <w:rPr>
          <w:rFonts w:ascii="Times New Roman" w:hAnsi="Times New Roman"/>
        </w:rPr>
      </w:pPr>
      <w:r>
        <w:rPr>
          <w:rFonts w:ascii="Times New Roman" w:hAnsi="Times New Roman"/>
        </w:rPr>
        <w:t>расположенного по адресу:____________________________________________________,</w:t>
      </w:r>
    </w:p>
    <w:p w:rsidR="00B04CC7" w:rsidRDefault="005243A6">
      <w:pPr>
        <w:rPr>
          <w:rFonts w:ascii="Times New Roman" w:hAnsi="Times New Roman"/>
          <w:sz w:val="20"/>
          <w:szCs w:val="20"/>
        </w:rPr>
      </w:pPr>
      <w:r>
        <w:rPr>
          <w:rFonts w:ascii="Times New Roman" w:hAnsi="Times New Roman"/>
          <w:sz w:val="20"/>
          <w:szCs w:val="20"/>
        </w:rPr>
        <w:lastRenderedPageBreak/>
        <w:t xml:space="preserve">                                                       адрес и  кадастровый номер земельного участка (при наличии) </w:t>
      </w:r>
    </w:p>
    <w:p w:rsidR="00B04CC7" w:rsidRDefault="005243A6">
      <w:pPr>
        <w:ind w:firstLine="0"/>
        <w:rPr>
          <w:rFonts w:ascii="Times New Roman" w:hAnsi="Times New Roman"/>
        </w:rPr>
      </w:pPr>
      <w:r>
        <w:rPr>
          <w:rFonts w:ascii="Times New Roman" w:hAnsi="Times New Roman"/>
        </w:rPr>
        <w:t>в территориальной зоне_______________________________________________________,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поселения</w:t>
      </w:r>
    </w:p>
    <w:p w:rsidR="00B04CC7" w:rsidRDefault="005243A6">
      <w:pPr>
        <w:ind w:firstLine="0"/>
        <w:rPr>
          <w:rFonts w:ascii="Times New Roman" w:hAnsi="Times New Roman"/>
        </w:rPr>
      </w:pPr>
      <w:r>
        <w:rPr>
          <w:rFonts w:ascii="Times New Roman" w:hAnsi="Times New Roman"/>
        </w:rPr>
        <w:t>для строительства (размещения, использования) __________________________________</w:t>
      </w:r>
    </w:p>
    <w:p w:rsidR="00B04CC7" w:rsidRDefault="005243A6">
      <w:pPr>
        <w:ind w:firstLine="0"/>
        <w:rPr>
          <w:rFonts w:ascii="Times New Roman" w:hAnsi="Times New Roman"/>
          <w:sz w:val="20"/>
          <w:szCs w:val="20"/>
        </w:rPr>
      </w:pPr>
      <w:r>
        <w:rPr>
          <w:rFonts w:ascii="Times New Roman" w:hAnsi="Times New Roman"/>
          <w:sz w:val="20"/>
          <w:szCs w:val="20"/>
        </w:rPr>
        <w:t xml:space="preserve">                                                                                                                                               указать цели</w:t>
      </w:r>
    </w:p>
    <w:p w:rsidR="00B04CC7" w:rsidRDefault="00B04CC7">
      <w:pPr>
        <w:ind w:firstLine="0"/>
        <w:rPr>
          <w:rFonts w:ascii="Times New Roman" w:hAnsi="Times New Roman"/>
          <w:sz w:val="20"/>
          <w:szCs w:val="20"/>
        </w:rPr>
      </w:pPr>
    </w:p>
    <w:p w:rsidR="00B04CC7" w:rsidRDefault="005243A6">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B04CC7" w:rsidRDefault="00B04CC7">
      <w:pPr>
        <w:rPr>
          <w:rFonts w:ascii="Times New Roman" w:hAnsi="Times New Roman"/>
        </w:rPr>
      </w:pPr>
    </w:p>
    <w:p w:rsidR="00B04CC7" w:rsidRDefault="005243A6">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B04CC7" w:rsidRDefault="00B04CC7">
      <w:pPr>
        <w:ind w:firstLine="0"/>
        <w:jc w:val="left"/>
        <w:rPr>
          <w:rFonts w:ascii="Times New Roman" w:hAnsi="Times New Roman"/>
        </w:rPr>
      </w:pPr>
    </w:p>
    <w:p w:rsidR="00B04CC7" w:rsidRDefault="00F15936">
      <w:pPr>
        <w:ind w:firstLine="0"/>
        <w:jc w:val="left"/>
        <w:rPr>
          <w:rFonts w:ascii="Times New Roman" w:hAnsi="Times New Roman"/>
        </w:rPr>
      </w:pPr>
      <w:r>
        <w:rPr>
          <w:rFonts w:ascii="Times New Roman" w:hAnsi="Times New Roman"/>
          <w:noProof/>
        </w:rPr>
        <w:pict>
          <v:rect id="_x0000_s1026" style="position:absolute;margin-left:.35pt;margin-top:.35pt;width:14.25pt;height:15.75pt;z-index:251659264;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5243A6">
        <w:rPr>
          <w:rFonts w:ascii="Times New Roman" w:hAnsi="Times New Roman"/>
        </w:rPr>
        <w:t xml:space="preserve">       лично в органе местного самоуправления по месту представления документов;</w:t>
      </w:r>
    </w:p>
    <w:p w:rsidR="00B04CC7" w:rsidRDefault="00B04CC7">
      <w:pPr>
        <w:ind w:firstLine="0"/>
        <w:jc w:val="left"/>
        <w:rPr>
          <w:rFonts w:ascii="Times New Roman" w:hAnsi="Times New Roman"/>
        </w:rPr>
      </w:pPr>
    </w:p>
    <w:p w:rsidR="00B04CC7" w:rsidRDefault="00F15936">
      <w:pPr>
        <w:ind w:firstLine="0"/>
        <w:jc w:val="left"/>
        <w:rPr>
          <w:rFonts w:ascii="Times New Roman" w:hAnsi="Times New Roman"/>
        </w:rPr>
      </w:pPr>
      <w:r>
        <w:rPr>
          <w:rFonts w:ascii="Times New Roman" w:hAnsi="Times New Roman"/>
          <w:noProof/>
        </w:rPr>
        <w:pict>
          <v:rect id="_x0000_s1030" style="position:absolute;margin-left:.35pt;margin-top:.5pt;width:14.25pt;height:15.75pt;z-index:251660288;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5243A6">
        <w:rPr>
          <w:rFonts w:ascii="Times New Roman" w:hAnsi="Times New Roman"/>
        </w:rPr>
        <w:t xml:space="preserve">       лично в многофункциональном центре по месту представления документов;</w:t>
      </w:r>
    </w:p>
    <w:p w:rsidR="00B04CC7" w:rsidRDefault="00B04CC7">
      <w:pPr>
        <w:ind w:firstLine="0"/>
        <w:jc w:val="left"/>
        <w:rPr>
          <w:rFonts w:ascii="Times New Roman" w:hAnsi="Times New Roman"/>
        </w:rPr>
      </w:pPr>
    </w:p>
    <w:p w:rsidR="00B04CC7" w:rsidRDefault="00F15936">
      <w:pPr>
        <w:ind w:firstLine="0"/>
        <w:jc w:val="left"/>
        <w:rPr>
          <w:rFonts w:ascii="Times New Roman" w:hAnsi="Times New Roman"/>
        </w:rPr>
      </w:pPr>
      <w:r>
        <w:rPr>
          <w:rFonts w:ascii="Times New Roman" w:hAnsi="Times New Roman"/>
          <w:noProof/>
        </w:rPr>
        <w:pict>
          <v:rect id="_x0000_s1029" style="position:absolute;margin-left:.35pt;margin-top:1.4pt;width:14.25pt;height:15.75pt;z-index:251661312;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5243A6">
        <w:rPr>
          <w:rFonts w:ascii="Times New Roman" w:hAnsi="Times New Roman"/>
        </w:rPr>
        <w:t xml:space="preserve">       почтовым отправлением по адресу: ______________________________________</w:t>
      </w:r>
    </w:p>
    <w:p w:rsidR="00B04CC7" w:rsidRDefault="00B04CC7">
      <w:pPr>
        <w:ind w:firstLine="0"/>
        <w:jc w:val="left"/>
        <w:rPr>
          <w:rFonts w:ascii="Times New Roman" w:hAnsi="Times New Roman"/>
        </w:rPr>
      </w:pPr>
    </w:p>
    <w:p w:rsidR="00B04CC7" w:rsidRDefault="00F15936">
      <w:pPr>
        <w:ind w:firstLine="0"/>
        <w:rPr>
          <w:rFonts w:ascii="Times New Roman" w:hAnsi="Times New Roman"/>
        </w:rPr>
      </w:pPr>
      <w:r>
        <w:rPr>
          <w:rFonts w:ascii="Times New Roman" w:hAnsi="Times New Roman"/>
          <w:noProof/>
        </w:rPr>
        <w:pict>
          <v:rect id="_x0000_s1028" style="position:absolute;left:0;text-align:left;margin-left:.35pt;margin-top:2.3pt;width:14.25pt;height:15.75pt;z-index:251662336;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5243A6">
        <w:rPr>
          <w:rFonts w:ascii="Times New Roman" w:hAnsi="Times New Roman"/>
        </w:rPr>
        <w:t xml:space="preserve">       посредством отправки электронного документа в личный кабинет Портала </w:t>
      </w:r>
    </w:p>
    <w:p w:rsidR="00B04CC7" w:rsidRDefault="005243A6">
      <w:pPr>
        <w:ind w:firstLine="0"/>
        <w:jc w:val="left"/>
        <w:rPr>
          <w:rFonts w:ascii="Times New Roman" w:hAnsi="Times New Roman"/>
        </w:rPr>
      </w:pPr>
      <w:r>
        <w:rPr>
          <w:rFonts w:ascii="Times New Roman" w:hAnsi="Times New Roman"/>
        </w:rPr>
        <w:t xml:space="preserve">      государственных и муниципальных услуг;</w:t>
      </w:r>
    </w:p>
    <w:p w:rsidR="00B04CC7" w:rsidRDefault="00B04CC7">
      <w:pPr>
        <w:ind w:firstLine="0"/>
        <w:jc w:val="left"/>
        <w:rPr>
          <w:rFonts w:ascii="Times New Roman" w:hAnsi="Times New Roman"/>
        </w:rPr>
      </w:pPr>
    </w:p>
    <w:p w:rsidR="00B04CC7" w:rsidRDefault="00F15936">
      <w:pPr>
        <w:ind w:firstLine="0"/>
        <w:jc w:val="left"/>
        <w:rPr>
          <w:rFonts w:ascii="Times New Roman" w:hAnsi="Times New Roman"/>
        </w:rPr>
      </w:pPr>
      <w:r>
        <w:rPr>
          <w:rFonts w:ascii="Times New Roman" w:hAnsi="Times New Roman"/>
          <w:noProof/>
        </w:rPr>
        <w:pict>
          <v:rect id="_x0000_s1027" style="position:absolute;margin-left:.35pt;margin-top:.2pt;width:14.25pt;height:15.75pt;z-index:251663360;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5243A6">
        <w:rPr>
          <w:rFonts w:ascii="Times New Roman" w:hAnsi="Times New Roman"/>
        </w:rPr>
        <w:t xml:space="preserve">       по адресу электронной почты: __________________________________________</w:t>
      </w:r>
    </w:p>
    <w:p w:rsidR="00B04CC7" w:rsidRDefault="00B04CC7">
      <w:pPr>
        <w:ind w:firstLine="0"/>
        <w:jc w:val="left"/>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rPr>
          <w:rFonts w:ascii="Times New Roman" w:hAnsi="Times New Roman"/>
        </w:rPr>
      </w:pPr>
    </w:p>
    <w:p w:rsidR="00B04CC7" w:rsidRDefault="005243A6">
      <w:pPr>
        <w:rPr>
          <w:rFonts w:ascii="Times New Roman" w:hAnsi="Times New Roman"/>
        </w:rPr>
      </w:pPr>
      <w:r>
        <w:rPr>
          <w:rFonts w:ascii="Times New Roman" w:hAnsi="Times New Roman"/>
        </w:rPr>
        <w:t>«____»_________________20___г.                    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М.П                                                                                         (Подпись)                       (Ф.И.О.)</w:t>
      </w:r>
    </w:p>
    <w:p w:rsidR="00B04CC7" w:rsidRDefault="00B04CC7">
      <w:pPr>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ind w:firstLine="0"/>
        <w:jc w:val="right"/>
        <w:rPr>
          <w:rFonts w:ascii="Times New Roman" w:hAnsi="Times New Roman"/>
        </w:rPr>
      </w:pPr>
    </w:p>
    <w:p w:rsidR="00B04CC7" w:rsidRDefault="00B04CC7">
      <w:pPr>
        <w:ind w:firstLine="0"/>
        <w:jc w:val="right"/>
        <w:rPr>
          <w:rFonts w:ascii="Times New Roman" w:hAnsi="Times New Roman"/>
        </w:rPr>
      </w:pPr>
    </w:p>
    <w:sectPr w:rsidR="00B04CC7" w:rsidSect="00423706">
      <w:headerReference w:type="default" r:id="rId29"/>
      <w:pgSz w:w="11906" w:h="16838"/>
      <w:pgMar w:top="142" w:right="567" w:bottom="851"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90A" w:rsidRDefault="0024590A">
      <w:r>
        <w:separator/>
      </w:r>
    </w:p>
  </w:endnote>
  <w:endnote w:type="continuationSeparator" w:id="1">
    <w:p w:rsidR="0024590A" w:rsidRDefault="00245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90A" w:rsidRDefault="0024590A">
      <w:r>
        <w:separator/>
      </w:r>
    </w:p>
  </w:footnote>
  <w:footnote w:type="continuationSeparator" w:id="1">
    <w:p w:rsidR="0024590A" w:rsidRDefault="00245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229067"/>
    </w:sdtPr>
    <w:sdtEndPr>
      <w:rPr>
        <w:rFonts w:ascii="Times New Roman" w:hAnsi="Times New Roman"/>
      </w:rPr>
    </w:sdtEndPr>
    <w:sdtContent>
      <w:p w:rsidR="00C91541" w:rsidRDefault="00F15936">
        <w:pPr>
          <w:pStyle w:val="a9"/>
          <w:jc w:val="center"/>
          <w:rPr>
            <w:rFonts w:ascii="Times New Roman" w:hAnsi="Times New Roman"/>
          </w:rPr>
        </w:pPr>
        <w:r>
          <w:rPr>
            <w:rFonts w:ascii="Times New Roman" w:hAnsi="Times New Roman"/>
          </w:rPr>
          <w:fldChar w:fldCharType="begin"/>
        </w:r>
        <w:r w:rsidR="00C91541">
          <w:rPr>
            <w:rFonts w:ascii="Times New Roman" w:hAnsi="Times New Roman"/>
          </w:rPr>
          <w:instrText>PAGE   \* MERGEFORMAT</w:instrText>
        </w:r>
        <w:r>
          <w:rPr>
            <w:rFonts w:ascii="Times New Roman" w:hAnsi="Times New Roman"/>
          </w:rPr>
          <w:fldChar w:fldCharType="separate"/>
        </w:r>
        <w:r w:rsidR="00F4270E">
          <w:rPr>
            <w:rFonts w:ascii="Times New Roman" w:hAnsi="Times New Roman"/>
            <w:noProof/>
          </w:rPr>
          <w:t>16</w:t>
        </w:r>
        <w:r>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rsids>
    <w:rsidRoot w:val="0005403B"/>
    <w:rsid w:val="000033D4"/>
    <w:rsid w:val="00003494"/>
    <w:rsid w:val="00003819"/>
    <w:rsid w:val="00004B67"/>
    <w:rsid w:val="000110D3"/>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26D1"/>
    <w:rsid w:val="000936CC"/>
    <w:rsid w:val="000970C0"/>
    <w:rsid w:val="000A2F94"/>
    <w:rsid w:val="000A7168"/>
    <w:rsid w:val="000A7464"/>
    <w:rsid w:val="000B173E"/>
    <w:rsid w:val="000B28D7"/>
    <w:rsid w:val="000C0632"/>
    <w:rsid w:val="000C271C"/>
    <w:rsid w:val="000C6563"/>
    <w:rsid w:val="000C7995"/>
    <w:rsid w:val="000D0763"/>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AB2"/>
    <w:rsid w:val="00144FA8"/>
    <w:rsid w:val="00154298"/>
    <w:rsid w:val="00155AC1"/>
    <w:rsid w:val="00156491"/>
    <w:rsid w:val="0016628A"/>
    <w:rsid w:val="0017081C"/>
    <w:rsid w:val="00170D41"/>
    <w:rsid w:val="00171DE9"/>
    <w:rsid w:val="0017465F"/>
    <w:rsid w:val="001754B8"/>
    <w:rsid w:val="00175799"/>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E24"/>
    <w:rsid w:val="002146B7"/>
    <w:rsid w:val="00214C52"/>
    <w:rsid w:val="002169B7"/>
    <w:rsid w:val="002179A6"/>
    <w:rsid w:val="00221674"/>
    <w:rsid w:val="002243D5"/>
    <w:rsid w:val="00224D60"/>
    <w:rsid w:val="00225A8F"/>
    <w:rsid w:val="00227044"/>
    <w:rsid w:val="00227688"/>
    <w:rsid w:val="00235A42"/>
    <w:rsid w:val="00237216"/>
    <w:rsid w:val="00241D4A"/>
    <w:rsid w:val="0024590A"/>
    <w:rsid w:val="002529E9"/>
    <w:rsid w:val="00252AAE"/>
    <w:rsid w:val="00252D0C"/>
    <w:rsid w:val="002559BE"/>
    <w:rsid w:val="00257C82"/>
    <w:rsid w:val="002602F2"/>
    <w:rsid w:val="00272080"/>
    <w:rsid w:val="00273EEB"/>
    <w:rsid w:val="002778F1"/>
    <w:rsid w:val="00290B70"/>
    <w:rsid w:val="0029131B"/>
    <w:rsid w:val="0029253F"/>
    <w:rsid w:val="00295615"/>
    <w:rsid w:val="0029687F"/>
    <w:rsid w:val="002B7003"/>
    <w:rsid w:val="002C0DCE"/>
    <w:rsid w:val="002C4976"/>
    <w:rsid w:val="002C53EC"/>
    <w:rsid w:val="002D0A04"/>
    <w:rsid w:val="002D0E07"/>
    <w:rsid w:val="002D4565"/>
    <w:rsid w:val="002D4B1A"/>
    <w:rsid w:val="002E0F5F"/>
    <w:rsid w:val="002E196F"/>
    <w:rsid w:val="002E5690"/>
    <w:rsid w:val="002E5B1D"/>
    <w:rsid w:val="002F6EB9"/>
    <w:rsid w:val="00301311"/>
    <w:rsid w:val="00303634"/>
    <w:rsid w:val="00304A99"/>
    <w:rsid w:val="00310C57"/>
    <w:rsid w:val="00311424"/>
    <w:rsid w:val="00312203"/>
    <w:rsid w:val="00314555"/>
    <w:rsid w:val="00322F47"/>
    <w:rsid w:val="00325462"/>
    <w:rsid w:val="00332091"/>
    <w:rsid w:val="00332E56"/>
    <w:rsid w:val="003337F3"/>
    <w:rsid w:val="00334101"/>
    <w:rsid w:val="00336BA7"/>
    <w:rsid w:val="00340A68"/>
    <w:rsid w:val="00341D11"/>
    <w:rsid w:val="00343D90"/>
    <w:rsid w:val="003451C1"/>
    <w:rsid w:val="00351DDE"/>
    <w:rsid w:val="003542E7"/>
    <w:rsid w:val="00356771"/>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3FD1"/>
    <w:rsid w:val="004072A1"/>
    <w:rsid w:val="0041373D"/>
    <w:rsid w:val="00421640"/>
    <w:rsid w:val="004219DD"/>
    <w:rsid w:val="004236DE"/>
    <w:rsid w:val="00423706"/>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4D98"/>
    <w:rsid w:val="004A5000"/>
    <w:rsid w:val="004A7674"/>
    <w:rsid w:val="004B70C8"/>
    <w:rsid w:val="004C5893"/>
    <w:rsid w:val="004D6B44"/>
    <w:rsid w:val="004D6DCD"/>
    <w:rsid w:val="004F13EF"/>
    <w:rsid w:val="005014A0"/>
    <w:rsid w:val="00503F2E"/>
    <w:rsid w:val="0050750B"/>
    <w:rsid w:val="00514E19"/>
    <w:rsid w:val="00516046"/>
    <w:rsid w:val="00521BFE"/>
    <w:rsid w:val="0052432C"/>
    <w:rsid w:val="005243A6"/>
    <w:rsid w:val="00525EF5"/>
    <w:rsid w:val="0052749D"/>
    <w:rsid w:val="00532028"/>
    <w:rsid w:val="00532F0D"/>
    <w:rsid w:val="005361FB"/>
    <w:rsid w:val="00540EF1"/>
    <w:rsid w:val="00541D9F"/>
    <w:rsid w:val="0054460D"/>
    <w:rsid w:val="00544EEA"/>
    <w:rsid w:val="00547F14"/>
    <w:rsid w:val="005503D4"/>
    <w:rsid w:val="00551E00"/>
    <w:rsid w:val="00555CE8"/>
    <w:rsid w:val="00556275"/>
    <w:rsid w:val="005630EC"/>
    <w:rsid w:val="00567DDC"/>
    <w:rsid w:val="005802CC"/>
    <w:rsid w:val="005812D0"/>
    <w:rsid w:val="00581647"/>
    <w:rsid w:val="00585EC4"/>
    <w:rsid w:val="00586B28"/>
    <w:rsid w:val="00587402"/>
    <w:rsid w:val="00587722"/>
    <w:rsid w:val="005910CD"/>
    <w:rsid w:val="005958FB"/>
    <w:rsid w:val="00597DDD"/>
    <w:rsid w:val="005A1854"/>
    <w:rsid w:val="005A69AD"/>
    <w:rsid w:val="005B063C"/>
    <w:rsid w:val="005B0934"/>
    <w:rsid w:val="005B3E05"/>
    <w:rsid w:val="005B7B8C"/>
    <w:rsid w:val="005C2F3C"/>
    <w:rsid w:val="005C5DB8"/>
    <w:rsid w:val="005D0BCB"/>
    <w:rsid w:val="005D1B22"/>
    <w:rsid w:val="005D2B9D"/>
    <w:rsid w:val="005D4AEE"/>
    <w:rsid w:val="005D5C35"/>
    <w:rsid w:val="005E1915"/>
    <w:rsid w:val="005E3064"/>
    <w:rsid w:val="005F021E"/>
    <w:rsid w:val="005F0954"/>
    <w:rsid w:val="005F0DF3"/>
    <w:rsid w:val="005F4054"/>
    <w:rsid w:val="005F6ADA"/>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1C18"/>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A7E2E"/>
    <w:rsid w:val="006B077B"/>
    <w:rsid w:val="006C6EA2"/>
    <w:rsid w:val="006E0635"/>
    <w:rsid w:val="006E2715"/>
    <w:rsid w:val="006E32BA"/>
    <w:rsid w:val="006E342E"/>
    <w:rsid w:val="006E6189"/>
    <w:rsid w:val="006F0CBC"/>
    <w:rsid w:val="006F30F9"/>
    <w:rsid w:val="006F5CCD"/>
    <w:rsid w:val="006F6856"/>
    <w:rsid w:val="007050A2"/>
    <w:rsid w:val="00705D2D"/>
    <w:rsid w:val="0070752B"/>
    <w:rsid w:val="00707F3B"/>
    <w:rsid w:val="00710CBA"/>
    <w:rsid w:val="0071248D"/>
    <w:rsid w:val="00713B55"/>
    <w:rsid w:val="007141D6"/>
    <w:rsid w:val="00714828"/>
    <w:rsid w:val="0071486F"/>
    <w:rsid w:val="00714A79"/>
    <w:rsid w:val="00717902"/>
    <w:rsid w:val="007229C7"/>
    <w:rsid w:val="00725B94"/>
    <w:rsid w:val="00725E47"/>
    <w:rsid w:val="00726BF0"/>
    <w:rsid w:val="007271F5"/>
    <w:rsid w:val="00727279"/>
    <w:rsid w:val="00727B33"/>
    <w:rsid w:val="00731515"/>
    <w:rsid w:val="0073484E"/>
    <w:rsid w:val="0073550D"/>
    <w:rsid w:val="00736C59"/>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54EE"/>
    <w:rsid w:val="008055FD"/>
    <w:rsid w:val="00805716"/>
    <w:rsid w:val="008136B2"/>
    <w:rsid w:val="00813FB1"/>
    <w:rsid w:val="008144C9"/>
    <w:rsid w:val="00814BE1"/>
    <w:rsid w:val="00817431"/>
    <w:rsid w:val="00824B5B"/>
    <w:rsid w:val="00831B8F"/>
    <w:rsid w:val="00832381"/>
    <w:rsid w:val="00836BB1"/>
    <w:rsid w:val="008401DC"/>
    <w:rsid w:val="00841D31"/>
    <w:rsid w:val="00844F29"/>
    <w:rsid w:val="00844F43"/>
    <w:rsid w:val="00846F85"/>
    <w:rsid w:val="00847FC9"/>
    <w:rsid w:val="008511D1"/>
    <w:rsid w:val="00851340"/>
    <w:rsid w:val="00861956"/>
    <w:rsid w:val="00862057"/>
    <w:rsid w:val="008622F5"/>
    <w:rsid w:val="0086508D"/>
    <w:rsid w:val="00871C20"/>
    <w:rsid w:val="00871FD5"/>
    <w:rsid w:val="008753F0"/>
    <w:rsid w:val="008768C1"/>
    <w:rsid w:val="00881195"/>
    <w:rsid w:val="00883D4E"/>
    <w:rsid w:val="00885A1B"/>
    <w:rsid w:val="00885A82"/>
    <w:rsid w:val="00891D98"/>
    <w:rsid w:val="00894EFB"/>
    <w:rsid w:val="0089507D"/>
    <w:rsid w:val="00895EEA"/>
    <w:rsid w:val="00896948"/>
    <w:rsid w:val="008A015C"/>
    <w:rsid w:val="008A632E"/>
    <w:rsid w:val="008B002E"/>
    <w:rsid w:val="008B16F3"/>
    <w:rsid w:val="008B4F38"/>
    <w:rsid w:val="008B6E55"/>
    <w:rsid w:val="008C303E"/>
    <w:rsid w:val="008C3A28"/>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23453"/>
    <w:rsid w:val="00924C48"/>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6E77"/>
    <w:rsid w:val="009B6F55"/>
    <w:rsid w:val="009C0AC4"/>
    <w:rsid w:val="009C0B61"/>
    <w:rsid w:val="009C2013"/>
    <w:rsid w:val="009C5B84"/>
    <w:rsid w:val="009D0588"/>
    <w:rsid w:val="009D0610"/>
    <w:rsid w:val="009D0CF2"/>
    <w:rsid w:val="009D0EC5"/>
    <w:rsid w:val="009D54D3"/>
    <w:rsid w:val="009D55FE"/>
    <w:rsid w:val="009D5B9B"/>
    <w:rsid w:val="009E6DD5"/>
    <w:rsid w:val="009F6DFF"/>
    <w:rsid w:val="00A01BCD"/>
    <w:rsid w:val="00A021CB"/>
    <w:rsid w:val="00A0392A"/>
    <w:rsid w:val="00A06456"/>
    <w:rsid w:val="00A0651C"/>
    <w:rsid w:val="00A078F7"/>
    <w:rsid w:val="00A133B3"/>
    <w:rsid w:val="00A201A3"/>
    <w:rsid w:val="00A21BF0"/>
    <w:rsid w:val="00A238A1"/>
    <w:rsid w:val="00A24516"/>
    <w:rsid w:val="00A24CF4"/>
    <w:rsid w:val="00A268BD"/>
    <w:rsid w:val="00A309BB"/>
    <w:rsid w:val="00A36188"/>
    <w:rsid w:val="00A362D4"/>
    <w:rsid w:val="00A407EE"/>
    <w:rsid w:val="00A43145"/>
    <w:rsid w:val="00A52169"/>
    <w:rsid w:val="00A53E54"/>
    <w:rsid w:val="00A55368"/>
    <w:rsid w:val="00A65404"/>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277D"/>
    <w:rsid w:val="00AA7B58"/>
    <w:rsid w:val="00AB05B5"/>
    <w:rsid w:val="00AB2BC0"/>
    <w:rsid w:val="00AB3F24"/>
    <w:rsid w:val="00AB5E21"/>
    <w:rsid w:val="00AB67E6"/>
    <w:rsid w:val="00AC00AF"/>
    <w:rsid w:val="00AC51E8"/>
    <w:rsid w:val="00AC5B18"/>
    <w:rsid w:val="00AC675A"/>
    <w:rsid w:val="00AD2A31"/>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300AE"/>
    <w:rsid w:val="00B33DDD"/>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3EB"/>
    <w:rsid w:val="00BF47F9"/>
    <w:rsid w:val="00C00BBA"/>
    <w:rsid w:val="00C01D6D"/>
    <w:rsid w:val="00C029C9"/>
    <w:rsid w:val="00C034FE"/>
    <w:rsid w:val="00C1653C"/>
    <w:rsid w:val="00C2570E"/>
    <w:rsid w:val="00C26AD3"/>
    <w:rsid w:val="00C27018"/>
    <w:rsid w:val="00C274F9"/>
    <w:rsid w:val="00C2781A"/>
    <w:rsid w:val="00C33184"/>
    <w:rsid w:val="00C3633F"/>
    <w:rsid w:val="00C36A9E"/>
    <w:rsid w:val="00C371A5"/>
    <w:rsid w:val="00C40CF6"/>
    <w:rsid w:val="00C40DBB"/>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1541"/>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38B0"/>
    <w:rsid w:val="00CF4EEF"/>
    <w:rsid w:val="00CF4F78"/>
    <w:rsid w:val="00CF6CE0"/>
    <w:rsid w:val="00D053DB"/>
    <w:rsid w:val="00D0610C"/>
    <w:rsid w:val="00D06DD3"/>
    <w:rsid w:val="00D11113"/>
    <w:rsid w:val="00D11B4C"/>
    <w:rsid w:val="00D14BAA"/>
    <w:rsid w:val="00D14EDF"/>
    <w:rsid w:val="00D16677"/>
    <w:rsid w:val="00D16D1F"/>
    <w:rsid w:val="00D17083"/>
    <w:rsid w:val="00D234AA"/>
    <w:rsid w:val="00D24A1D"/>
    <w:rsid w:val="00D258F8"/>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448C"/>
    <w:rsid w:val="00E90AEE"/>
    <w:rsid w:val="00E95028"/>
    <w:rsid w:val="00EA1D3F"/>
    <w:rsid w:val="00EA5437"/>
    <w:rsid w:val="00EB29B0"/>
    <w:rsid w:val="00EB531B"/>
    <w:rsid w:val="00EB76B0"/>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5936"/>
    <w:rsid w:val="00F176E1"/>
    <w:rsid w:val="00F1793B"/>
    <w:rsid w:val="00F22C56"/>
    <w:rsid w:val="00F2558C"/>
    <w:rsid w:val="00F31F6F"/>
    <w:rsid w:val="00F33376"/>
    <w:rsid w:val="00F35060"/>
    <w:rsid w:val="00F35BF0"/>
    <w:rsid w:val="00F4076C"/>
    <w:rsid w:val="00F4199A"/>
    <w:rsid w:val="00F4270E"/>
    <w:rsid w:val="00F44BCB"/>
    <w:rsid w:val="00F45484"/>
    <w:rsid w:val="00F50641"/>
    <w:rsid w:val="00F60C31"/>
    <w:rsid w:val="00F65855"/>
    <w:rsid w:val="00F66283"/>
    <w:rsid w:val="00F67D62"/>
    <w:rsid w:val="00F74362"/>
    <w:rsid w:val="00F8076D"/>
    <w:rsid w:val="00F90807"/>
    <w:rsid w:val="00F9493E"/>
    <w:rsid w:val="00FA4288"/>
    <w:rsid w:val="00FB122D"/>
    <w:rsid w:val="00FB3477"/>
    <w:rsid w:val="00FC0D7E"/>
    <w:rsid w:val="00FC109D"/>
    <w:rsid w:val="00FC22EE"/>
    <w:rsid w:val="00FD3E4B"/>
    <w:rsid w:val="00FD419D"/>
    <w:rsid w:val="00FD52FB"/>
    <w:rsid w:val="00FD6574"/>
    <w:rsid w:val="00FD715C"/>
    <w:rsid w:val="00FE01CD"/>
    <w:rsid w:val="00FE1628"/>
    <w:rsid w:val="00FE3C64"/>
    <w:rsid w:val="00FF075D"/>
    <w:rsid w:val="00FF07F1"/>
    <w:rsid w:val="00FF1C98"/>
    <w:rsid w:val="00FF46A5"/>
    <w:rsid w:val="00FF4706"/>
    <w:rsid w:val="60265DB3"/>
    <w:rsid w:val="702B6395"/>
    <w:rsid w:val="7D615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No Spacing" w:uiPriority="1"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CB"/>
    <w:pPr>
      <w:ind w:firstLine="567"/>
      <w:jc w:val="both"/>
    </w:pPr>
    <w:rPr>
      <w:rFonts w:ascii="Arial" w:eastAsia="Times New Roman" w:hAnsi="Arial"/>
      <w:sz w:val="24"/>
      <w:szCs w:val="24"/>
    </w:rPr>
  </w:style>
  <w:style w:type="paragraph" w:styleId="1">
    <w:name w:val="heading 1"/>
    <w:basedOn w:val="a"/>
    <w:next w:val="a"/>
    <w:link w:val="10"/>
    <w:qFormat/>
    <w:rsid w:val="00A021CB"/>
    <w:pPr>
      <w:jc w:val="center"/>
      <w:outlineLvl w:val="0"/>
    </w:pPr>
    <w:rPr>
      <w:rFonts w:cs="Arial"/>
      <w:b/>
      <w:bCs/>
      <w:kern w:val="32"/>
      <w:sz w:val="32"/>
      <w:szCs w:val="32"/>
    </w:rPr>
  </w:style>
  <w:style w:type="paragraph" w:styleId="2">
    <w:name w:val="heading 2"/>
    <w:basedOn w:val="a"/>
    <w:next w:val="a"/>
    <w:link w:val="20"/>
    <w:qFormat/>
    <w:rsid w:val="00A021CB"/>
    <w:pPr>
      <w:jc w:val="center"/>
      <w:outlineLvl w:val="1"/>
    </w:pPr>
    <w:rPr>
      <w:rFonts w:cs="Arial"/>
      <w:b/>
      <w:bCs/>
      <w:iCs/>
      <w:sz w:val="30"/>
      <w:szCs w:val="28"/>
    </w:rPr>
  </w:style>
  <w:style w:type="paragraph" w:styleId="3">
    <w:name w:val="heading 3"/>
    <w:basedOn w:val="a"/>
    <w:next w:val="a"/>
    <w:link w:val="30"/>
    <w:uiPriority w:val="9"/>
    <w:semiHidden/>
    <w:unhideWhenUsed/>
    <w:qFormat/>
    <w:rsid w:val="004237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1CB"/>
    <w:rPr>
      <w:rFonts w:ascii="Tahoma" w:hAnsi="Tahoma" w:cs="Tahoma"/>
      <w:sz w:val="16"/>
      <w:szCs w:val="16"/>
    </w:rPr>
  </w:style>
  <w:style w:type="paragraph" w:styleId="a5">
    <w:name w:val="annotation text"/>
    <w:basedOn w:val="a"/>
    <w:link w:val="a6"/>
    <w:uiPriority w:val="99"/>
    <w:semiHidden/>
    <w:unhideWhenUsed/>
    <w:qFormat/>
    <w:rsid w:val="00A021CB"/>
    <w:rPr>
      <w:sz w:val="20"/>
      <w:szCs w:val="20"/>
    </w:rPr>
  </w:style>
  <w:style w:type="paragraph" w:styleId="a7">
    <w:name w:val="annotation subject"/>
    <w:basedOn w:val="a5"/>
    <w:next w:val="a5"/>
    <w:link w:val="a8"/>
    <w:uiPriority w:val="99"/>
    <w:semiHidden/>
    <w:unhideWhenUsed/>
    <w:qFormat/>
    <w:rsid w:val="00A021CB"/>
    <w:rPr>
      <w:b/>
      <w:bCs/>
    </w:rPr>
  </w:style>
  <w:style w:type="paragraph" w:styleId="a9">
    <w:name w:val="header"/>
    <w:basedOn w:val="a"/>
    <w:link w:val="aa"/>
    <w:uiPriority w:val="99"/>
    <w:unhideWhenUsed/>
    <w:qFormat/>
    <w:rsid w:val="00A021CB"/>
    <w:pPr>
      <w:tabs>
        <w:tab w:val="center" w:pos="4677"/>
        <w:tab w:val="right" w:pos="9355"/>
      </w:tabs>
    </w:pPr>
  </w:style>
  <w:style w:type="paragraph" w:styleId="ab">
    <w:name w:val="Body Text"/>
    <w:basedOn w:val="a"/>
    <w:link w:val="ac"/>
    <w:rsid w:val="00A021CB"/>
    <w:pPr>
      <w:ind w:firstLine="856"/>
    </w:pPr>
    <w:rPr>
      <w:rFonts w:ascii="Times New Roman" w:hAnsi="Times New Roman"/>
      <w:sz w:val="28"/>
    </w:rPr>
  </w:style>
  <w:style w:type="paragraph" w:styleId="ad">
    <w:name w:val="footer"/>
    <w:basedOn w:val="a"/>
    <w:link w:val="ae"/>
    <w:uiPriority w:val="99"/>
    <w:unhideWhenUsed/>
    <w:rsid w:val="00A021CB"/>
    <w:pPr>
      <w:tabs>
        <w:tab w:val="center" w:pos="4677"/>
        <w:tab w:val="right" w:pos="9355"/>
      </w:tabs>
    </w:pPr>
  </w:style>
  <w:style w:type="character" w:styleId="af">
    <w:name w:val="annotation reference"/>
    <w:basedOn w:val="a0"/>
    <w:uiPriority w:val="99"/>
    <w:semiHidden/>
    <w:unhideWhenUsed/>
    <w:qFormat/>
    <w:rsid w:val="00A021CB"/>
    <w:rPr>
      <w:sz w:val="16"/>
      <w:szCs w:val="16"/>
    </w:rPr>
  </w:style>
  <w:style w:type="character" w:styleId="af0">
    <w:name w:val="Hyperlink"/>
    <w:qFormat/>
    <w:rsid w:val="00A021CB"/>
    <w:rPr>
      <w:color w:val="0000FF"/>
      <w:u w:val="none"/>
    </w:rPr>
  </w:style>
  <w:style w:type="table" w:styleId="af1">
    <w:name w:val="Table Grid"/>
    <w:basedOn w:val="a1"/>
    <w:uiPriority w:val="59"/>
    <w:qFormat/>
    <w:rsid w:val="00A02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A021CB"/>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A021CB"/>
    <w:rPr>
      <w:rFonts w:ascii="Arial" w:eastAsia="Times New Roman" w:hAnsi="Arial" w:cs="Arial"/>
      <w:b/>
      <w:bCs/>
      <w:iCs/>
      <w:sz w:val="30"/>
      <w:szCs w:val="28"/>
      <w:lang w:eastAsia="ru-RU"/>
    </w:rPr>
  </w:style>
  <w:style w:type="paragraph" w:customStyle="1" w:styleId="ConsPlusNormal">
    <w:name w:val="ConsPlusNormal"/>
    <w:qFormat/>
    <w:rsid w:val="00A021CB"/>
    <w:pPr>
      <w:autoSpaceDE w:val="0"/>
      <w:autoSpaceDN w:val="0"/>
      <w:adjustRightInd w:val="0"/>
    </w:pPr>
    <w:rPr>
      <w:rFonts w:ascii="Arial" w:eastAsiaTheme="minorHAnsi" w:hAnsi="Arial" w:cs="Arial"/>
      <w:lang w:eastAsia="en-US"/>
    </w:rPr>
  </w:style>
  <w:style w:type="paragraph" w:customStyle="1" w:styleId="af2">
    <w:name w:val="подпись"/>
    <w:basedOn w:val="a"/>
    <w:rsid w:val="00A021C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A021CB"/>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rsid w:val="00A021CB"/>
    <w:pPr>
      <w:autoSpaceDE w:val="0"/>
      <w:autoSpaceDN w:val="0"/>
      <w:adjustRightInd w:val="0"/>
    </w:pPr>
    <w:rPr>
      <w:rFonts w:ascii="Arial" w:eastAsia="Times New Roman" w:hAnsi="Arial" w:cs="Arial"/>
      <w:b/>
      <w:bCs/>
    </w:rPr>
  </w:style>
  <w:style w:type="paragraph" w:styleId="af3">
    <w:name w:val="List Paragraph"/>
    <w:basedOn w:val="a"/>
    <w:qFormat/>
    <w:rsid w:val="00A021CB"/>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A021CB"/>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A021CB"/>
    <w:rPr>
      <w:rFonts w:ascii="Arial" w:eastAsia="Times New Roman" w:hAnsi="Arial" w:cs="Times New Roman"/>
      <w:sz w:val="24"/>
      <w:szCs w:val="24"/>
      <w:lang w:eastAsia="ru-RU"/>
    </w:rPr>
  </w:style>
  <w:style w:type="paragraph" w:customStyle="1" w:styleId="31">
    <w:name w:val="Основной текст 31"/>
    <w:basedOn w:val="a"/>
    <w:qFormat/>
    <w:rsid w:val="00A021CB"/>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A021CB"/>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A021CB"/>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sid w:val="00A021CB"/>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sid w:val="00A021CB"/>
    <w:rPr>
      <w:rFonts w:ascii="Tahoma" w:eastAsia="Times New Roman" w:hAnsi="Tahoma" w:cs="Tahoma"/>
      <w:sz w:val="16"/>
      <w:szCs w:val="16"/>
      <w:lang w:eastAsia="ru-RU"/>
    </w:rPr>
  </w:style>
  <w:style w:type="paragraph" w:customStyle="1" w:styleId="11">
    <w:name w:val="Рецензия1"/>
    <w:hidden/>
    <w:uiPriority w:val="99"/>
    <w:semiHidden/>
    <w:qFormat/>
    <w:rsid w:val="00A021CB"/>
    <w:rPr>
      <w:rFonts w:ascii="Arial" w:eastAsia="Times New Roman" w:hAnsi="Arial"/>
      <w:sz w:val="24"/>
      <w:szCs w:val="24"/>
    </w:rPr>
  </w:style>
  <w:style w:type="character" w:customStyle="1" w:styleId="30">
    <w:name w:val="Заголовок 3 Знак"/>
    <w:basedOn w:val="a0"/>
    <w:link w:val="3"/>
    <w:uiPriority w:val="9"/>
    <w:semiHidden/>
    <w:rsid w:val="00423706"/>
    <w:rPr>
      <w:rFonts w:asciiTheme="majorHAnsi" w:eastAsiaTheme="majorEastAsia" w:hAnsiTheme="majorHAnsi" w:cstheme="majorBidi"/>
      <w:b/>
      <w:bCs/>
      <w:color w:val="4F81BD" w:themeColor="accent1"/>
      <w:sz w:val="24"/>
      <w:szCs w:val="24"/>
    </w:rPr>
  </w:style>
  <w:style w:type="paragraph" w:styleId="af4">
    <w:name w:val="No Spacing"/>
    <w:link w:val="af5"/>
    <w:uiPriority w:val="1"/>
    <w:qFormat/>
    <w:rsid w:val="006F6856"/>
    <w:rPr>
      <w:sz w:val="22"/>
      <w:szCs w:val="22"/>
      <w:lang w:eastAsia="en-US"/>
    </w:rPr>
  </w:style>
  <w:style w:type="character" w:customStyle="1" w:styleId="af5">
    <w:name w:val="Без интервала Знак"/>
    <w:link w:val="af4"/>
    <w:uiPriority w:val="1"/>
    <w:rsid w:val="006F685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numbering" Target="numbering.xml"/><Relationship Id="rId21" Type="http://schemas.openxmlformats.org/officeDocument/2006/relationships/hyperlink" Target="consultantplus://offline/ref=5BCCF224A3D904A0625C81D16988436569D6FB58F9E97E2A0888BE40B0AECB57ADE285F670FED9B2746B01ABBDB3798BDA9B82D7A37C6070L6C4L"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16052D54272BCDE38E95EC6A7ACAEC076B2AF6D30999D33FD6D0AE7AE92D13A99DEE264E981AF854415EB899C1EA980DEA1B7C068E7C38D6MCG6H" TargetMode="External"/><Relationship Id="rId2" Type="http://schemas.openxmlformats.org/officeDocument/2006/relationships/customXml" Target="../customXml/item2.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consultantplus://offline/ref=CEC5C83FA842B52E5C4F4C0B26334CC4744A7D8F1E64FD49BD33B0B015F07C65E8C6F9837C61F08EED58E7EE6A09BA4425FA439745FA1BBE2E1CB4T2b6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hss.admdobrinka.ru/" TargetMode="External"/><Relationship Id="rId24" Type="http://schemas.openxmlformats.org/officeDocument/2006/relationships/hyperlink" Target="consultantplus://offline/ref=908D488B1018A9C1965B509843E980871906A60D5EEA45479F03C1731318236DD549D3FEFEBDF12C5D214545E0BE5A881BD5D5AE0096D828qDD1H"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yperlink" Target="consultantplus://offline/ref=7C6FC0917BE68583B78D8D8E0E6F358622EAB730ADBDC351DD25914033205B854D4E1C2D96C2B01997C1B0ACDFA98123FE412DDCC6B91ED4C0c9G" TargetMode="External"/><Relationship Id="rId28"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oleObject" Target="embeddings/oleObject1.bin"/><Relationship Id="rId19" Type="http://schemas.openxmlformats.org/officeDocument/2006/relationships/hyperlink" Target="consultantplus://offline/ref=AEDC3886F5ADE94132B8FBC7C0FD398D615B37AD86A54A404369B8B781FE9688FEEBD031706AABA6920B2171950B6BF92D901C53E795C3C34D5BAAc4J0J"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http://tihss.admdobrinka.ru/" TargetMode="External"/><Relationship Id="rId27" Type="http://schemas.openxmlformats.org/officeDocument/2006/relationships/hyperlink" Target="consultantplus://offline/ref=08CA304E1766304D255A666C3F04F7A91238573077D8786492EE62A3E5D6C086E3429D726AE5896E198C265D720F1FF38B953740E78E69F8vEH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438B86-1CD4-4F2B-B47A-7F7F43FD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18146</Words>
  <Characters>103434</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2021-01-13T12:26:00Z</cp:lastPrinted>
  <dcterms:created xsi:type="dcterms:W3CDTF">2021-01-18T11:29:00Z</dcterms:created>
  <dcterms:modified xsi:type="dcterms:W3CDTF">2021-01-19T08:15:00Z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